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63D4" w14:textId="77777777" w:rsidR="00B41EE8" w:rsidRDefault="00B41EE8" w:rsidP="00B41EE8">
      <w:pPr>
        <w:pStyle w:val="BodyText"/>
        <w:spacing w:before="7"/>
        <w:rPr>
          <w:rFonts w:ascii="Times New Roman"/>
          <w:sz w:val="22"/>
        </w:rPr>
      </w:pPr>
    </w:p>
    <w:p w14:paraId="102E9C82" w14:textId="77777777" w:rsidR="00B41EE8" w:rsidRDefault="00B41EE8" w:rsidP="00B41EE8">
      <w:pPr>
        <w:pStyle w:val="BodyText"/>
        <w:ind w:left="1705"/>
        <w:rPr>
          <w:rFonts w:ascii="Times New Roman"/>
          <w:sz w:val="20"/>
        </w:rPr>
      </w:pPr>
      <w:r>
        <w:rPr>
          <w:rFonts w:ascii="Times New Roman"/>
          <w:noProof/>
          <w:sz w:val="20"/>
        </w:rPr>
        <w:drawing>
          <wp:inline distT="0" distB="0" distL="0" distR="0" wp14:anchorId="4749CCFB" wp14:editId="75499F4F">
            <wp:extent cx="4004050" cy="21457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004050" cy="2145792"/>
                    </a:xfrm>
                    <a:prstGeom prst="rect">
                      <a:avLst/>
                    </a:prstGeom>
                  </pic:spPr>
                </pic:pic>
              </a:graphicData>
            </a:graphic>
          </wp:inline>
        </w:drawing>
      </w:r>
    </w:p>
    <w:p w14:paraId="6736E0C5" w14:textId="77777777" w:rsidR="00B41EE8" w:rsidRDefault="00B41EE8" w:rsidP="00B41EE8">
      <w:pPr>
        <w:pStyle w:val="BodyText"/>
        <w:rPr>
          <w:rFonts w:ascii="Times New Roman"/>
          <w:sz w:val="20"/>
        </w:rPr>
      </w:pPr>
    </w:p>
    <w:p w14:paraId="3F59D296" w14:textId="77777777" w:rsidR="00B41EE8" w:rsidRDefault="00B41EE8" w:rsidP="00B41EE8">
      <w:pPr>
        <w:pStyle w:val="BodyText"/>
        <w:rPr>
          <w:rFonts w:ascii="Times New Roman"/>
          <w:sz w:val="20"/>
        </w:rPr>
      </w:pPr>
    </w:p>
    <w:p w14:paraId="73F0A958" w14:textId="77777777" w:rsidR="00B41EE8" w:rsidRDefault="00B41EE8" w:rsidP="00B41EE8">
      <w:pPr>
        <w:pStyle w:val="BodyText"/>
        <w:rPr>
          <w:rFonts w:ascii="Times New Roman"/>
          <w:sz w:val="20"/>
        </w:rPr>
      </w:pPr>
    </w:p>
    <w:p w14:paraId="729D8189" w14:textId="77777777" w:rsidR="00B41EE8" w:rsidRDefault="00B41EE8" w:rsidP="00B41EE8">
      <w:pPr>
        <w:pStyle w:val="BodyText"/>
        <w:rPr>
          <w:rFonts w:ascii="Times New Roman"/>
          <w:sz w:val="20"/>
        </w:rPr>
      </w:pPr>
    </w:p>
    <w:p w14:paraId="1F7F6C9E" w14:textId="77777777" w:rsidR="00B41EE8" w:rsidRDefault="00B41EE8" w:rsidP="00B41EE8">
      <w:pPr>
        <w:pStyle w:val="BodyText"/>
        <w:rPr>
          <w:rFonts w:ascii="Times New Roman"/>
          <w:sz w:val="20"/>
        </w:rPr>
      </w:pPr>
    </w:p>
    <w:p w14:paraId="7676A902" w14:textId="77777777" w:rsidR="00B41EE8" w:rsidRDefault="00B41EE8" w:rsidP="00B41EE8">
      <w:pPr>
        <w:pStyle w:val="BodyText"/>
        <w:rPr>
          <w:rFonts w:ascii="Times New Roman"/>
          <w:sz w:val="20"/>
        </w:rPr>
      </w:pPr>
    </w:p>
    <w:p w14:paraId="413EBA19" w14:textId="77777777" w:rsidR="00B41EE8" w:rsidRDefault="00B41EE8" w:rsidP="00B41EE8">
      <w:pPr>
        <w:pStyle w:val="BodyText"/>
        <w:rPr>
          <w:rFonts w:ascii="Times New Roman"/>
          <w:sz w:val="20"/>
        </w:rPr>
      </w:pPr>
    </w:p>
    <w:p w14:paraId="1E761B0A" w14:textId="77777777" w:rsidR="00B41EE8" w:rsidRDefault="00B41EE8" w:rsidP="00B41EE8">
      <w:pPr>
        <w:pStyle w:val="BodyText"/>
        <w:rPr>
          <w:rFonts w:ascii="Times New Roman"/>
          <w:sz w:val="20"/>
        </w:rPr>
      </w:pPr>
    </w:p>
    <w:p w14:paraId="33F80CD3" w14:textId="7F6DE823" w:rsidR="00B41EE8" w:rsidRDefault="00B41EE8" w:rsidP="00B41EE8">
      <w:pPr>
        <w:spacing w:before="257"/>
        <w:ind w:left="3689" w:right="3686"/>
        <w:jc w:val="center"/>
        <w:rPr>
          <w:b/>
          <w:sz w:val="28"/>
        </w:rPr>
      </w:pPr>
      <w:r>
        <w:rPr>
          <w:b/>
          <w:sz w:val="28"/>
        </w:rPr>
        <w:t>Invitation</w:t>
      </w:r>
      <w:r>
        <w:rPr>
          <w:b/>
          <w:spacing w:val="-18"/>
          <w:sz w:val="28"/>
        </w:rPr>
        <w:t xml:space="preserve"> </w:t>
      </w:r>
      <w:r>
        <w:rPr>
          <w:b/>
          <w:sz w:val="28"/>
        </w:rPr>
        <w:t>to</w:t>
      </w:r>
      <w:r>
        <w:rPr>
          <w:b/>
          <w:spacing w:val="-18"/>
          <w:sz w:val="28"/>
        </w:rPr>
        <w:t xml:space="preserve"> </w:t>
      </w:r>
      <w:r>
        <w:rPr>
          <w:b/>
          <w:sz w:val="28"/>
        </w:rPr>
        <w:t>Bid ITB #202</w:t>
      </w:r>
      <w:r w:rsidR="00067E81">
        <w:rPr>
          <w:b/>
          <w:sz w:val="28"/>
        </w:rPr>
        <w:t>3</w:t>
      </w:r>
      <w:r>
        <w:rPr>
          <w:b/>
          <w:sz w:val="28"/>
        </w:rPr>
        <w:t>-00</w:t>
      </w:r>
      <w:r w:rsidR="00067E81">
        <w:rPr>
          <w:b/>
          <w:sz w:val="28"/>
        </w:rPr>
        <w:t>2</w:t>
      </w:r>
    </w:p>
    <w:p w14:paraId="4E10CB59" w14:textId="77777777" w:rsidR="00B41EE8" w:rsidRDefault="00B41EE8" w:rsidP="00B41EE8">
      <w:pPr>
        <w:pStyle w:val="BodyText"/>
        <w:rPr>
          <w:b/>
          <w:sz w:val="30"/>
        </w:rPr>
      </w:pPr>
    </w:p>
    <w:p w14:paraId="75560738" w14:textId="77777777" w:rsidR="00B41EE8" w:rsidRDefault="00B41EE8" w:rsidP="00B41EE8">
      <w:pPr>
        <w:pStyle w:val="BodyText"/>
        <w:spacing w:before="1"/>
        <w:rPr>
          <w:b/>
          <w:sz w:val="26"/>
        </w:rPr>
      </w:pPr>
    </w:p>
    <w:p w14:paraId="005FF326" w14:textId="77777777" w:rsidR="00B41EE8" w:rsidRDefault="00B41EE8" w:rsidP="00B41EE8">
      <w:pPr>
        <w:ind w:left="2929" w:right="2924"/>
        <w:jc w:val="center"/>
        <w:rPr>
          <w:b/>
          <w:sz w:val="28"/>
        </w:rPr>
      </w:pPr>
      <w:r>
        <w:rPr>
          <w:b/>
          <w:sz w:val="28"/>
        </w:rPr>
        <w:t>Combined</w:t>
      </w:r>
      <w:r>
        <w:rPr>
          <w:b/>
          <w:spacing w:val="-18"/>
          <w:sz w:val="28"/>
        </w:rPr>
        <w:t xml:space="preserve"> </w:t>
      </w:r>
      <w:r>
        <w:rPr>
          <w:b/>
          <w:sz w:val="28"/>
        </w:rPr>
        <w:t>Cleaning</w:t>
      </w:r>
      <w:r>
        <w:rPr>
          <w:b/>
          <w:spacing w:val="-18"/>
          <w:sz w:val="28"/>
        </w:rPr>
        <w:t xml:space="preserve"> </w:t>
      </w:r>
      <w:r>
        <w:rPr>
          <w:b/>
          <w:sz w:val="28"/>
        </w:rPr>
        <w:t>Services for the</w:t>
      </w:r>
    </w:p>
    <w:p w14:paraId="7BFF9965" w14:textId="77777777" w:rsidR="00B41EE8" w:rsidRDefault="00B41EE8" w:rsidP="00B41EE8">
      <w:pPr>
        <w:spacing w:line="321" w:lineRule="exact"/>
        <w:ind w:left="15" w:right="12"/>
        <w:jc w:val="center"/>
        <w:rPr>
          <w:b/>
          <w:sz w:val="28"/>
        </w:rPr>
      </w:pPr>
      <w:r>
        <w:rPr>
          <w:b/>
          <w:sz w:val="28"/>
        </w:rPr>
        <w:t>Polk</w:t>
      </w:r>
      <w:r>
        <w:rPr>
          <w:b/>
          <w:spacing w:val="-3"/>
          <w:sz w:val="28"/>
        </w:rPr>
        <w:t xml:space="preserve"> </w:t>
      </w:r>
      <w:r>
        <w:rPr>
          <w:b/>
          <w:sz w:val="28"/>
        </w:rPr>
        <w:t>County</w:t>
      </w:r>
      <w:r>
        <w:rPr>
          <w:b/>
          <w:spacing w:val="-13"/>
          <w:sz w:val="28"/>
        </w:rPr>
        <w:t xml:space="preserve"> </w:t>
      </w:r>
      <w:r>
        <w:rPr>
          <w:b/>
          <w:sz w:val="28"/>
        </w:rPr>
        <w:t>Conservation</w:t>
      </w:r>
      <w:r>
        <w:rPr>
          <w:b/>
          <w:spacing w:val="-3"/>
          <w:sz w:val="28"/>
        </w:rPr>
        <w:t xml:space="preserve"> </w:t>
      </w:r>
      <w:r>
        <w:rPr>
          <w:b/>
          <w:spacing w:val="-4"/>
          <w:sz w:val="28"/>
        </w:rPr>
        <w:t>Board</w:t>
      </w:r>
    </w:p>
    <w:p w14:paraId="17ACB86C" w14:textId="77777777" w:rsidR="00B41EE8" w:rsidRDefault="00B41EE8" w:rsidP="00B41EE8">
      <w:pPr>
        <w:pStyle w:val="BodyText"/>
        <w:rPr>
          <w:b/>
          <w:sz w:val="30"/>
        </w:rPr>
      </w:pPr>
    </w:p>
    <w:p w14:paraId="582BCB58" w14:textId="77777777" w:rsidR="00B41EE8" w:rsidRDefault="00B41EE8" w:rsidP="00B41EE8">
      <w:pPr>
        <w:pStyle w:val="BodyText"/>
        <w:rPr>
          <w:b/>
          <w:sz w:val="30"/>
        </w:rPr>
      </w:pPr>
    </w:p>
    <w:p w14:paraId="2324CD15" w14:textId="77777777" w:rsidR="00B41EE8" w:rsidRDefault="00B41EE8" w:rsidP="00B41EE8">
      <w:pPr>
        <w:pStyle w:val="BodyText"/>
        <w:spacing w:before="1"/>
        <w:rPr>
          <w:b/>
        </w:rPr>
      </w:pPr>
    </w:p>
    <w:p w14:paraId="55DC5780" w14:textId="77777777" w:rsidR="00B41EE8" w:rsidRDefault="00B41EE8" w:rsidP="00B41EE8">
      <w:pPr>
        <w:spacing w:line="322" w:lineRule="exact"/>
        <w:ind w:left="3689" w:right="3684"/>
        <w:jc w:val="center"/>
        <w:rPr>
          <w:b/>
          <w:sz w:val="28"/>
        </w:rPr>
      </w:pPr>
      <w:r>
        <w:rPr>
          <w:b/>
          <w:sz w:val="28"/>
        </w:rPr>
        <w:t>Prepared</w:t>
      </w:r>
      <w:r>
        <w:rPr>
          <w:b/>
          <w:spacing w:val="-6"/>
          <w:sz w:val="28"/>
        </w:rPr>
        <w:t xml:space="preserve"> </w:t>
      </w:r>
      <w:r>
        <w:rPr>
          <w:b/>
          <w:spacing w:val="-5"/>
          <w:sz w:val="28"/>
        </w:rPr>
        <w:t>by</w:t>
      </w:r>
    </w:p>
    <w:p w14:paraId="01159E2C" w14:textId="77777777" w:rsidR="00B41EE8" w:rsidRDefault="00B41EE8" w:rsidP="00B41EE8">
      <w:pPr>
        <w:ind w:left="3054" w:right="3054" w:hanging="1"/>
        <w:jc w:val="center"/>
        <w:rPr>
          <w:b/>
          <w:sz w:val="28"/>
        </w:rPr>
      </w:pPr>
      <w:r>
        <w:rPr>
          <w:b/>
          <w:sz w:val="28"/>
        </w:rPr>
        <w:t>Polk County Conservation 12130 NW 128</w:t>
      </w:r>
      <w:r w:rsidRPr="007349B4">
        <w:rPr>
          <w:b/>
          <w:sz w:val="28"/>
          <w:vertAlign w:val="superscript"/>
        </w:rPr>
        <w:t>th</w:t>
      </w:r>
      <w:r>
        <w:rPr>
          <w:b/>
          <w:sz w:val="28"/>
        </w:rPr>
        <w:t xml:space="preserve"> Street Granger, Iowa</w:t>
      </w:r>
      <w:r>
        <w:rPr>
          <w:b/>
          <w:spacing w:val="40"/>
          <w:sz w:val="28"/>
        </w:rPr>
        <w:t xml:space="preserve"> </w:t>
      </w:r>
      <w:r>
        <w:rPr>
          <w:b/>
          <w:sz w:val="28"/>
        </w:rPr>
        <w:t>50109</w:t>
      </w:r>
    </w:p>
    <w:p w14:paraId="3561BB34" w14:textId="77777777" w:rsidR="00B41EE8" w:rsidRDefault="00B41EE8" w:rsidP="00B41EE8">
      <w:pPr>
        <w:spacing w:line="321" w:lineRule="exact"/>
        <w:ind w:left="3689" w:right="3686"/>
        <w:jc w:val="center"/>
        <w:rPr>
          <w:b/>
          <w:sz w:val="28"/>
        </w:rPr>
      </w:pPr>
      <w:r>
        <w:rPr>
          <w:b/>
          <w:spacing w:val="-2"/>
          <w:sz w:val="28"/>
        </w:rPr>
        <w:t>515.323.5300</w:t>
      </w:r>
    </w:p>
    <w:p w14:paraId="01577CBB" w14:textId="77777777" w:rsidR="00B41EE8" w:rsidRDefault="00117E7F" w:rsidP="00B41EE8">
      <w:pPr>
        <w:ind w:left="2929" w:right="2930"/>
        <w:jc w:val="center"/>
        <w:rPr>
          <w:b/>
          <w:sz w:val="28"/>
        </w:rPr>
      </w:pPr>
      <w:hyperlink r:id="rId9">
        <w:r w:rsidR="00B41EE8">
          <w:rPr>
            <w:b/>
            <w:color w:val="0000FF"/>
            <w:spacing w:val="-2"/>
            <w:sz w:val="28"/>
            <w:u w:val="single" w:color="0000FF"/>
          </w:rPr>
          <w:t>www.leadingyououtdoors.org</w:t>
        </w:r>
      </w:hyperlink>
    </w:p>
    <w:p w14:paraId="1458D1DA" w14:textId="77777777" w:rsidR="00B41EE8" w:rsidRDefault="00B41EE8" w:rsidP="00B41EE8">
      <w:pPr>
        <w:rPr>
          <w:sz w:val="28"/>
        </w:rPr>
        <w:sectPr w:rsidR="00B41EE8" w:rsidSect="00B41EE8">
          <w:footerReference w:type="default" r:id="rId10"/>
          <w:pgSz w:w="12240" w:h="15840"/>
          <w:pgMar w:top="1500" w:right="1220" w:bottom="680" w:left="1220" w:header="0" w:footer="493" w:gutter="0"/>
          <w:pgNumType w:start="1"/>
          <w:cols w:space="720"/>
        </w:sectPr>
      </w:pPr>
    </w:p>
    <w:p w14:paraId="2E77495A" w14:textId="77777777" w:rsidR="00B41EE8" w:rsidRDefault="00B41EE8" w:rsidP="00B41EE8">
      <w:pPr>
        <w:pStyle w:val="BodyText"/>
        <w:rPr>
          <w:b/>
        </w:rPr>
      </w:pPr>
    </w:p>
    <w:p w14:paraId="3145C6AB" w14:textId="6A57F3B2" w:rsidR="00B41EE8" w:rsidRDefault="00B41EE8" w:rsidP="00B41EE8">
      <w:pPr>
        <w:ind w:left="2946" w:right="2814" w:firstLine="1152"/>
        <w:rPr>
          <w:b/>
          <w:sz w:val="24"/>
        </w:rPr>
      </w:pPr>
      <w:r>
        <w:rPr>
          <w:b/>
          <w:sz w:val="24"/>
        </w:rPr>
        <w:t>ITB #202</w:t>
      </w:r>
      <w:r w:rsidR="00067E81">
        <w:rPr>
          <w:b/>
          <w:sz w:val="24"/>
        </w:rPr>
        <w:t>3</w:t>
      </w:r>
      <w:r>
        <w:rPr>
          <w:b/>
          <w:sz w:val="24"/>
        </w:rPr>
        <w:t>-00</w:t>
      </w:r>
      <w:r w:rsidR="00067E81">
        <w:rPr>
          <w:b/>
          <w:sz w:val="24"/>
        </w:rPr>
        <w:t>2</w:t>
      </w:r>
      <w:r>
        <w:rPr>
          <w:b/>
          <w:sz w:val="24"/>
        </w:rPr>
        <w:t xml:space="preserve"> COMBINED</w:t>
      </w:r>
      <w:r>
        <w:rPr>
          <w:b/>
          <w:spacing w:val="-17"/>
          <w:sz w:val="24"/>
        </w:rPr>
        <w:t xml:space="preserve"> </w:t>
      </w:r>
      <w:r>
        <w:rPr>
          <w:b/>
          <w:sz w:val="24"/>
        </w:rPr>
        <w:t>CLEANING</w:t>
      </w:r>
      <w:r>
        <w:rPr>
          <w:b/>
          <w:spacing w:val="-17"/>
          <w:sz w:val="24"/>
        </w:rPr>
        <w:t xml:space="preserve"> </w:t>
      </w:r>
      <w:r>
        <w:rPr>
          <w:b/>
          <w:sz w:val="24"/>
        </w:rPr>
        <w:t>SERVICES</w:t>
      </w:r>
    </w:p>
    <w:p w14:paraId="5CE35C75" w14:textId="77777777" w:rsidR="00B41EE8" w:rsidRDefault="00B41EE8" w:rsidP="00B41EE8">
      <w:pPr>
        <w:ind w:left="3687" w:right="3688"/>
        <w:jc w:val="center"/>
        <w:rPr>
          <w:b/>
          <w:sz w:val="24"/>
        </w:rPr>
      </w:pPr>
      <w:r>
        <w:rPr>
          <w:b/>
          <w:spacing w:val="-5"/>
          <w:sz w:val="24"/>
        </w:rPr>
        <w:t>FOR</w:t>
      </w:r>
    </w:p>
    <w:p w14:paraId="195EDDE5" w14:textId="77777777" w:rsidR="00B41EE8" w:rsidRDefault="00B41EE8" w:rsidP="00B41EE8">
      <w:pPr>
        <w:spacing w:before="1"/>
        <w:ind w:left="11" w:right="12"/>
        <w:jc w:val="center"/>
        <w:rPr>
          <w:b/>
          <w:sz w:val="24"/>
        </w:rPr>
      </w:pPr>
      <w:r>
        <w:rPr>
          <w:b/>
          <w:sz w:val="24"/>
        </w:rPr>
        <w:t>POLK</w:t>
      </w:r>
      <w:r>
        <w:rPr>
          <w:b/>
          <w:spacing w:val="-7"/>
          <w:sz w:val="24"/>
        </w:rPr>
        <w:t xml:space="preserve"> </w:t>
      </w:r>
      <w:r>
        <w:rPr>
          <w:b/>
          <w:sz w:val="24"/>
        </w:rPr>
        <w:t>COUNTY</w:t>
      </w:r>
      <w:r>
        <w:rPr>
          <w:b/>
          <w:spacing w:val="-9"/>
          <w:sz w:val="24"/>
        </w:rPr>
        <w:t xml:space="preserve"> </w:t>
      </w:r>
      <w:r>
        <w:rPr>
          <w:b/>
          <w:sz w:val="24"/>
        </w:rPr>
        <w:t>CONSERVATION</w:t>
      </w:r>
      <w:r>
        <w:rPr>
          <w:b/>
          <w:spacing w:val="-7"/>
          <w:sz w:val="24"/>
        </w:rPr>
        <w:t xml:space="preserve"> </w:t>
      </w:r>
      <w:r>
        <w:rPr>
          <w:b/>
          <w:spacing w:val="-4"/>
          <w:sz w:val="24"/>
        </w:rPr>
        <w:t>BOARD</w:t>
      </w:r>
    </w:p>
    <w:p w14:paraId="67734CD7" w14:textId="77777777" w:rsidR="00B41EE8" w:rsidRDefault="00B41EE8" w:rsidP="00B41EE8">
      <w:pPr>
        <w:pStyle w:val="BodyText"/>
        <w:spacing w:before="11"/>
        <w:rPr>
          <w:b/>
          <w:sz w:val="23"/>
        </w:rPr>
      </w:pPr>
    </w:p>
    <w:p w14:paraId="4D57CC37" w14:textId="77777777" w:rsidR="00B41EE8" w:rsidRDefault="00B41EE8" w:rsidP="00B41EE8">
      <w:pPr>
        <w:ind w:left="3558" w:right="3558" w:firstLine="914"/>
        <w:rPr>
          <w:b/>
          <w:sz w:val="24"/>
        </w:rPr>
      </w:pPr>
      <w:r>
        <w:rPr>
          <w:b/>
          <w:sz w:val="24"/>
        </w:rPr>
        <w:t>PART I. BIDDER</w:t>
      </w:r>
      <w:r>
        <w:rPr>
          <w:b/>
          <w:spacing w:val="-17"/>
          <w:sz w:val="24"/>
        </w:rPr>
        <w:t xml:space="preserve"> </w:t>
      </w:r>
      <w:r>
        <w:rPr>
          <w:b/>
          <w:sz w:val="24"/>
        </w:rPr>
        <w:t>INFORMATION</w:t>
      </w:r>
    </w:p>
    <w:p w14:paraId="3C423A57" w14:textId="77777777" w:rsidR="00B41EE8" w:rsidRDefault="00B41EE8" w:rsidP="00B41EE8">
      <w:pPr>
        <w:pStyle w:val="BodyText"/>
        <w:rPr>
          <w:b/>
          <w:sz w:val="20"/>
        </w:rPr>
      </w:pPr>
    </w:p>
    <w:p w14:paraId="53C4E5B5" w14:textId="77777777" w:rsidR="00B41EE8" w:rsidRDefault="00B41EE8" w:rsidP="00B41EE8">
      <w:pPr>
        <w:pStyle w:val="BodyText"/>
        <w:rPr>
          <w:b/>
          <w:sz w:val="20"/>
        </w:rPr>
      </w:pPr>
    </w:p>
    <w:p w14:paraId="43AD433F" w14:textId="77777777" w:rsidR="00B41EE8" w:rsidRDefault="00B41EE8" w:rsidP="00B41EE8">
      <w:pPr>
        <w:pStyle w:val="Heading1"/>
        <w:numPr>
          <w:ilvl w:val="1"/>
          <w:numId w:val="16"/>
        </w:numPr>
        <w:tabs>
          <w:tab w:val="left" w:pos="939"/>
          <w:tab w:val="left" w:pos="940"/>
        </w:tabs>
        <w:spacing w:before="92"/>
        <w:rPr>
          <w:u w:val="none"/>
        </w:rPr>
      </w:pPr>
      <w:r>
        <w:rPr>
          <w:spacing w:val="-2"/>
        </w:rPr>
        <w:t>Purpose</w:t>
      </w:r>
    </w:p>
    <w:p w14:paraId="68F99057" w14:textId="6C040014" w:rsidR="00B41EE8" w:rsidRDefault="00B41EE8" w:rsidP="00B41EE8">
      <w:pPr>
        <w:pStyle w:val="ListParagraph"/>
        <w:numPr>
          <w:ilvl w:val="2"/>
          <w:numId w:val="16"/>
        </w:numPr>
        <w:tabs>
          <w:tab w:val="left" w:pos="1300"/>
        </w:tabs>
        <w:ind w:right="638"/>
        <w:rPr>
          <w:sz w:val="24"/>
        </w:rPr>
      </w:pPr>
      <w:r>
        <w:rPr>
          <w:sz w:val="24"/>
        </w:rPr>
        <w:t>The</w:t>
      </w:r>
      <w:r>
        <w:rPr>
          <w:spacing w:val="-2"/>
          <w:sz w:val="24"/>
        </w:rPr>
        <w:t xml:space="preserve"> </w:t>
      </w:r>
      <w:r>
        <w:rPr>
          <w:sz w:val="24"/>
        </w:rPr>
        <w:t>reason</w:t>
      </w:r>
      <w:r>
        <w:rPr>
          <w:spacing w:val="-4"/>
          <w:sz w:val="24"/>
        </w:rPr>
        <w:t xml:space="preserve"> </w:t>
      </w:r>
      <w:r>
        <w:rPr>
          <w:sz w:val="24"/>
        </w:rPr>
        <w:t>for</w:t>
      </w:r>
      <w:r>
        <w:rPr>
          <w:spacing w:val="-4"/>
          <w:sz w:val="24"/>
        </w:rPr>
        <w:t xml:space="preserve"> </w:t>
      </w:r>
      <w:r>
        <w:rPr>
          <w:sz w:val="24"/>
        </w:rPr>
        <w:t>this</w:t>
      </w:r>
      <w:r>
        <w:rPr>
          <w:spacing w:val="-3"/>
          <w:sz w:val="24"/>
        </w:rPr>
        <w:t xml:space="preserve"> </w:t>
      </w:r>
      <w:r>
        <w:rPr>
          <w:sz w:val="24"/>
        </w:rPr>
        <w:t>request</w:t>
      </w:r>
      <w:r>
        <w:rPr>
          <w:spacing w:val="-3"/>
          <w:sz w:val="24"/>
        </w:rPr>
        <w:t xml:space="preserve"> </w:t>
      </w:r>
      <w:r>
        <w:rPr>
          <w:sz w:val="24"/>
        </w:rPr>
        <w:t>is</w:t>
      </w:r>
      <w:r>
        <w:rPr>
          <w:spacing w:val="-3"/>
          <w:sz w:val="24"/>
        </w:rPr>
        <w:t xml:space="preserve"> </w:t>
      </w:r>
      <w:r>
        <w:rPr>
          <w:sz w:val="24"/>
        </w:rPr>
        <w:t>to</w:t>
      </w:r>
      <w:r>
        <w:rPr>
          <w:spacing w:val="-2"/>
          <w:sz w:val="24"/>
        </w:rPr>
        <w:t xml:space="preserve"> </w:t>
      </w:r>
      <w:r>
        <w:rPr>
          <w:sz w:val="24"/>
        </w:rPr>
        <w:t>secure</w:t>
      </w:r>
      <w:r>
        <w:rPr>
          <w:spacing w:val="-2"/>
          <w:sz w:val="24"/>
        </w:rPr>
        <w:t xml:space="preserve"> </w:t>
      </w:r>
      <w:r>
        <w:rPr>
          <w:sz w:val="24"/>
        </w:rPr>
        <w:t>quotations</w:t>
      </w:r>
      <w:r>
        <w:rPr>
          <w:spacing w:val="-5"/>
          <w:sz w:val="24"/>
        </w:rPr>
        <w:t xml:space="preserve"> </w:t>
      </w:r>
      <w:r>
        <w:rPr>
          <w:sz w:val="24"/>
        </w:rPr>
        <w:t>for</w:t>
      </w:r>
      <w:r>
        <w:rPr>
          <w:spacing w:val="-4"/>
          <w:sz w:val="24"/>
        </w:rPr>
        <w:t xml:space="preserve"> </w:t>
      </w:r>
      <w:r>
        <w:rPr>
          <w:sz w:val="24"/>
        </w:rPr>
        <w:t>cleaning</w:t>
      </w:r>
      <w:r>
        <w:rPr>
          <w:spacing w:val="-4"/>
          <w:sz w:val="24"/>
        </w:rPr>
        <w:t xml:space="preserve"> </w:t>
      </w:r>
      <w:r>
        <w:rPr>
          <w:sz w:val="24"/>
        </w:rPr>
        <w:t>services</w:t>
      </w:r>
      <w:r>
        <w:rPr>
          <w:spacing w:val="-3"/>
          <w:sz w:val="24"/>
        </w:rPr>
        <w:t xml:space="preserve"> </w:t>
      </w:r>
      <w:r>
        <w:rPr>
          <w:sz w:val="24"/>
        </w:rPr>
        <w:t xml:space="preserve">at </w:t>
      </w:r>
      <w:r w:rsidR="00067E81">
        <w:rPr>
          <w:sz w:val="24"/>
        </w:rPr>
        <w:t>three</w:t>
      </w:r>
      <w:r>
        <w:rPr>
          <w:sz w:val="24"/>
        </w:rPr>
        <w:t xml:space="preserve"> different buildings within the Polk County Conservation </w:t>
      </w:r>
      <w:r w:rsidR="00067E81">
        <w:rPr>
          <w:sz w:val="24"/>
        </w:rPr>
        <w:t xml:space="preserve">Board (PCCB) </w:t>
      </w:r>
      <w:r>
        <w:rPr>
          <w:sz w:val="24"/>
        </w:rPr>
        <w:t>park system. Those buildings are:</w:t>
      </w:r>
    </w:p>
    <w:p w14:paraId="49234C3F" w14:textId="77777777" w:rsidR="00B41EE8" w:rsidRDefault="00B41EE8" w:rsidP="00B41EE8">
      <w:pPr>
        <w:pStyle w:val="Heading1"/>
        <w:numPr>
          <w:ilvl w:val="3"/>
          <w:numId w:val="16"/>
        </w:numPr>
        <w:tabs>
          <w:tab w:val="left" w:pos="1839"/>
          <w:tab w:val="left" w:pos="1840"/>
        </w:tabs>
        <w:rPr>
          <w:u w:val="none"/>
        </w:rPr>
      </w:pPr>
      <w:r>
        <w:rPr>
          <w:u w:val="none"/>
        </w:rPr>
        <w:t>Jester</w:t>
      </w:r>
      <w:r>
        <w:rPr>
          <w:spacing w:val="-6"/>
          <w:u w:val="none"/>
        </w:rPr>
        <w:t xml:space="preserve"> </w:t>
      </w:r>
      <w:r>
        <w:rPr>
          <w:u w:val="none"/>
        </w:rPr>
        <w:t>Park</w:t>
      </w:r>
      <w:r>
        <w:rPr>
          <w:spacing w:val="-3"/>
          <w:u w:val="none"/>
        </w:rPr>
        <w:t xml:space="preserve"> </w:t>
      </w:r>
      <w:r>
        <w:rPr>
          <w:u w:val="none"/>
        </w:rPr>
        <w:t>Equestrian</w:t>
      </w:r>
      <w:r>
        <w:rPr>
          <w:spacing w:val="-3"/>
          <w:u w:val="none"/>
        </w:rPr>
        <w:t xml:space="preserve"> </w:t>
      </w:r>
      <w:r>
        <w:rPr>
          <w:spacing w:val="-2"/>
          <w:u w:val="none"/>
        </w:rPr>
        <w:t>Center</w:t>
      </w:r>
    </w:p>
    <w:p w14:paraId="6A30E347" w14:textId="77777777" w:rsidR="00B41EE8" w:rsidRDefault="00B41EE8" w:rsidP="00B41EE8">
      <w:pPr>
        <w:pStyle w:val="BodyText"/>
        <w:ind w:left="1840" w:right="4636"/>
      </w:pPr>
      <w:r>
        <w:t>11171 NW 103</w:t>
      </w:r>
      <w:r>
        <w:rPr>
          <w:vertAlign w:val="superscript"/>
        </w:rPr>
        <w:t>rd</w:t>
      </w:r>
      <w:r>
        <w:t xml:space="preserve"> Court Granger,</w:t>
      </w:r>
      <w:r>
        <w:rPr>
          <w:spacing w:val="-12"/>
        </w:rPr>
        <w:t xml:space="preserve"> </w:t>
      </w:r>
      <w:r>
        <w:t>Iowa</w:t>
      </w:r>
      <w:r>
        <w:rPr>
          <w:spacing w:val="40"/>
        </w:rPr>
        <w:t xml:space="preserve"> </w:t>
      </w:r>
      <w:r>
        <w:t>50109-9708</w:t>
      </w:r>
    </w:p>
    <w:p w14:paraId="708C0530" w14:textId="77777777" w:rsidR="00B41EE8" w:rsidRDefault="00B41EE8" w:rsidP="00B41EE8">
      <w:pPr>
        <w:pStyle w:val="Heading1"/>
        <w:numPr>
          <w:ilvl w:val="3"/>
          <w:numId w:val="16"/>
        </w:numPr>
        <w:tabs>
          <w:tab w:val="left" w:pos="1839"/>
          <w:tab w:val="left" w:pos="1840"/>
        </w:tabs>
        <w:rPr>
          <w:u w:val="none"/>
        </w:rPr>
      </w:pPr>
      <w:r>
        <w:rPr>
          <w:u w:val="none"/>
        </w:rPr>
        <w:t>Jester Park Nature Center</w:t>
      </w:r>
    </w:p>
    <w:p w14:paraId="46AFFFF1" w14:textId="77777777" w:rsidR="00B41EE8" w:rsidRDefault="00B41EE8" w:rsidP="00B41EE8">
      <w:pPr>
        <w:pStyle w:val="BodyText"/>
        <w:ind w:left="1840" w:right="4636"/>
      </w:pPr>
      <w:r>
        <w:t>12130 NW 128</w:t>
      </w:r>
      <w:r w:rsidRPr="007349B4">
        <w:rPr>
          <w:vertAlign w:val="superscript"/>
        </w:rPr>
        <w:t>th</w:t>
      </w:r>
      <w:r>
        <w:t xml:space="preserve"> St.   </w:t>
      </w:r>
    </w:p>
    <w:p w14:paraId="68FAA3FA" w14:textId="77777777" w:rsidR="00B41EE8" w:rsidRDefault="00B41EE8" w:rsidP="00B41EE8">
      <w:pPr>
        <w:pStyle w:val="BodyText"/>
        <w:ind w:left="1840" w:right="4636"/>
      </w:pPr>
      <w:r>
        <w:t>Granger, Iowa</w:t>
      </w:r>
      <w:r>
        <w:rPr>
          <w:spacing w:val="40"/>
        </w:rPr>
        <w:t xml:space="preserve"> </w:t>
      </w:r>
      <w:r>
        <w:t>50109-9675</w:t>
      </w:r>
    </w:p>
    <w:p w14:paraId="7271AF72" w14:textId="77777777" w:rsidR="00B41EE8" w:rsidRDefault="00B41EE8" w:rsidP="00B41EE8">
      <w:pPr>
        <w:pStyle w:val="Heading1"/>
        <w:numPr>
          <w:ilvl w:val="3"/>
          <w:numId w:val="16"/>
        </w:numPr>
        <w:tabs>
          <w:tab w:val="left" w:pos="1839"/>
          <w:tab w:val="left" w:pos="1840"/>
        </w:tabs>
        <w:rPr>
          <w:u w:val="none"/>
        </w:rPr>
      </w:pPr>
      <w:r>
        <w:rPr>
          <w:u w:val="none"/>
        </w:rPr>
        <w:t>Jester Park Outdoor Recreation &amp; Wellness Center</w:t>
      </w:r>
    </w:p>
    <w:p w14:paraId="0E648B66" w14:textId="77777777" w:rsidR="00B41EE8" w:rsidRDefault="00B41EE8" w:rsidP="00B41EE8">
      <w:pPr>
        <w:pStyle w:val="BodyText"/>
        <w:ind w:left="1840" w:right="4636"/>
      </w:pPr>
      <w:r>
        <w:t>12112 NW 128</w:t>
      </w:r>
      <w:r w:rsidRPr="007349B4">
        <w:rPr>
          <w:vertAlign w:val="superscript"/>
        </w:rPr>
        <w:t>th</w:t>
      </w:r>
      <w:r>
        <w:t xml:space="preserve"> St.   </w:t>
      </w:r>
    </w:p>
    <w:p w14:paraId="109B0123" w14:textId="065E57FE" w:rsidR="00B41EE8" w:rsidRDefault="00B41EE8" w:rsidP="005E552A">
      <w:pPr>
        <w:pStyle w:val="BodyText"/>
        <w:ind w:left="1840" w:right="4636"/>
      </w:pPr>
      <w:r>
        <w:t>Granger, Iowa</w:t>
      </w:r>
      <w:r>
        <w:rPr>
          <w:spacing w:val="40"/>
        </w:rPr>
        <w:t xml:space="preserve"> </w:t>
      </w:r>
      <w:r>
        <w:t>50109-9675</w:t>
      </w:r>
    </w:p>
    <w:p w14:paraId="2587666C" w14:textId="77777777" w:rsidR="00B41EE8" w:rsidRDefault="00B41EE8" w:rsidP="00B41EE8">
      <w:pPr>
        <w:pStyle w:val="ListParagraph"/>
        <w:numPr>
          <w:ilvl w:val="2"/>
          <w:numId w:val="16"/>
        </w:numPr>
        <w:tabs>
          <w:tab w:val="left" w:pos="1300"/>
        </w:tabs>
        <w:ind w:right="253"/>
        <w:jc w:val="both"/>
        <w:rPr>
          <w:sz w:val="24"/>
        </w:rPr>
      </w:pPr>
      <w:r>
        <w:rPr>
          <w:sz w:val="24"/>
        </w:rPr>
        <w:t>This</w:t>
      </w:r>
      <w:r>
        <w:rPr>
          <w:spacing w:val="-3"/>
          <w:sz w:val="24"/>
        </w:rPr>
        <w:t xml:space="preserve"> </w:t>
      </w:r>
      <w:r>
        <w:rPr>
          <w:sz w:val="24"/>
        </w:rPr>
        <w:t>Invitation</w:t>
      </w:r>
      <w:r>
        <w:rPr>
          <w:spacing w:val="-2"/>
          <w:sz w:val="24"/>
        </w:rPr>
        <w:t xml:space="preserve"> </w:t>
      </w:r>
      <w:r>
        <w:rPr>
          <w:sz w:val="24"/>
        </w:rPr>
        <w:t>to</w:t>
      </w:r>
      <w:r>
        <w:rPr>
          <w:spacing w:val="-2"/>
          <w:sz w:val="24"/>
        </w:rPr>
        <w:t xml:space="preserve"> </w:t>
      </w:r>
      <w:r>
        <w:rPr>
          <w:sz w:val="24"/>
        </w:rPr>
        <w:t>Bid</w:t>
      </w:r>
      <w:r>
        <w:rPr>
          <w:spacing w:val="-4"/>
          <w:sz w:val="24"/>
        </w:rPr>
        <w:t xml:space="preserve"> </w:t>
      </w:r>
      <w:r>
        <w:rPr>
          <w:sz w:val="24"/>
        </w:rPr>
        <w:t>(ITB)</w:t>
      </w:r>
      <w:r>
        <w:rPr>
          <w:spacing w:val="-4"/>
          <w:sz w:val="24"/>
        </w:rPr>
        <w:t xml:space="preserve"> </w:t>
      </w:r>
      <w:r>
        <w:rPr>
          <w:sz w:val="24"/>
        </w:rPr>
        <w:t>provides</w:t>
      </w:r>
      <w:r>
        <w:rPr>
          <w:spacing w:val="-3"/>
          <w:sz w:val="24"/>
        </w:rPr>
        <w:t xml:space="preserve"> </w:t>
      </w:r>
      <w:r>
        <w:rPr>
          <w:sz w:val="24"/>
        </w:rPr>
        <w:t>detailed</w:t>
      </w:r>
      <w:r>
        <w:rPr>
          <w:spacing w:val="-2"/>
          <w:sz w:val="24"/>
        </w:rPr>
        <w:t xml:space="preserve"> </w:t>
      </w:r>
      <w:r>
        <w:rPr>
          <w:sz w:val="24"/>
        </w:rPr>
        <w:t>instructions</w:t>
      </w:r>
      <w:r>
        <w:rPr>
          <w:spacing w:val="-8"/>
          <w:sz w:val="24"/>
        </w:rPr>
        <w:t xml:space="preserve"> </w:t>
      </w:r>
      <w:r>
        <w:rPr>
          <w:sz w:val="24"/>
        </w:rPr>
        <w:t>for</w:t>
      </w:r>
      <w:r>
        <w:rPr>
          <w:spacing w:val="-6"/>
          <w:sz w:val="24"/>
        </w:rPr>
        <w:t xml:space="preserve"> </w:t>
      </w:r>
      <w:r>
        <w:rPr>
          <w:sz w:val="24"/>
        </w:rPr>
        <w:t>bidders</w:t>
      </w:r>
      <w:r>
        <w:rPr>
          <w:spacing w:val="-5"/>
          <w:sz w:val="24"/>
        </w:rPr>
        <w:t xml:space="preserve"> </w:t>
      </w:r>
      <w:r>
        <w:rPr>
          <w:sz w:val="24"/>
        </w:rPr>
        <w:t>interested in supplying the requirements of this bid.</w:t>
      </w:r>
      <w:r>
        <w:rPr>
          <w:spacing w:val="40"/>
          <w:sz w:val="24"/>
        </w:rPr>
        <w:t xml:space="preserve"> </w:t>
      </w:r>
      <w:r>
        <w:rPr>
          <w:sz w:val="24"/>
        </w:rPr>
        <w:t>It contains the specifications for the services to be provided and the terms and conditions thereof.</w:t>
      </w:r>
    </w:p>
    <w:p w14:paraId="5670F461" w14:textId="77777777" w:rsidR="00B41EE8" w:rsidRDefault="00B41EE8" w:rsidP="00B41EE8">
      <w:pPr>
        <w:pStyle w:val="BodyText"/>
        <w:rPr>
          <w:sz w:val="16"/>
        </w:rPr>
      </w:pPr>
    </w:p>
    <w:p w14:paraId="465C2174" w14:textId="77777777" w:rsidR="00B41EE8" w:rsidRDefault="00B41EE8" w:rsidP="00B41EE8">
      <w:pPr>
        <w:pStyle w:val="Heading1"/>
        <w:numPr>
          <w:ilvl w:val="1"/>
          <w:numId w:val="16"/>
        </w:numPr>
        <w:tabs>
          <w:tab w:val="left" w:pos="939"/>
          <w:tab w:val="left" w:pos="940"/>
        </w:tabs>
        <w:spacing w:before="92"/>
        <w:rPr>
          <w:u w:val="none"/>
        </w:rPr>
      </w:pPr>
      <w:r>
        <w:rPr>
          <w:spacing w:val="-2"/>
        </w:rPr>
        <w:t>Inquiries</w:t>
      </w:r>
    </w:p>
    <w:p w14:paraId="577C2E6A" w14:textId="77777777" w:rsidR="00B41EE8" w:rsidRDefault="00B41EE8" w:rsidP="00B41EE8">
      <w:pPr>
        <w:pStyle w:val="ListParagraph"/>
        <w:numPr>
          <w:ilvl w:val="2"/>
          <w:numId w:val="16"/>
        </w:numPr>
        <w:tabs>
          <w:tab w:val="left" w:pos="1300"/>
        </w:tabs>
        <w:ind w:left="1660" w:right="3107" w:hanging="720"/>
        <w:rPr>
          <w:sz w:val="24"/>
        </w:rPr>
      </w:pPr>
      <w:r>
        <w:rPr>
          <w:sz w:val="24"/>
        </w:rPr>
        <w:t>Inquiries</w:t>
      </w:r>
      <w:r>
        <w:rPr>
          <w:spacing w:val="-5"/>
          <w:sz w:val="24"/>
        </w:rPr>
        <w:t xml:space="preserve"> </w:t>
      </w:r>
      <w:r>
        <w:rPr>
          <w:sz w:val="24"/>
        </w:rPr>
        <w:t>concerning</w:t>
      </w:r>
      <w:r>
        <w:rPr>
          <w:spacing w:val="-6"/>
          <w:sz w:val="24"/>
        </w:rPr>
        <w:t xml:space="preserve"> </w:t>
      </w:r>
      <w:r>
        <w:rPr>
          <w:sz w:val="24"/>
        </w:rPr>
        <w:t>this</w:t>
      </w:r>
      <w:r>
        <w:rPr>
          <w:spacing w:val="-5"/>
          <w:sz w:val="24"/>
        </w:rPr>
        <w:t xml:space="preserve"> </w:t>
      </w:r>
      <w:r>
        <w:rPr>
          <w:sz w:val="24"/>
        </w:rPr>
        <w:t>ITB</w:t>
      </w:r>
      <w:r>
        <w:rPr>
          <w:spacing w:val="-7"/>
          <w:sz w:val="24"/>
        </w:rPr>
        <w:t xml:space="preserve"> </w:t>
      </w:r>
      <w:r>
        <w:rPr>
          <w:sz w:val="24"/>
        </w:rPr>
        <w:t>should</w:t>
      </w:r>
      <w:r>
        <w:rPr>
          <w:spacing w:val="-6"/>
          <w:sz w:val="24"/>
        </w:rPr>
        <w:t xml:space="preserve"> </w:t>
      </w:r>
      <w:r>
        <w:rPr>
          <w:sz w:val="24"/>
        </w:rPr>
        <w:t>be</w:t>
      </w:r>
      <w:r>
        <w:rPr>
          <w:spacing w:val="-5"/>
          <w:sz w:val="24"/>
        </w:rPr>
        <w:t xml:space="preserve"> </w:t>
      </w:r>
      <w:r>
        <w:rPr>
          <w:sz w:val="24"/>
        </w:rPr>
        <w:t>directed</w:t>
      </w:r>
      <w:r>
        <w:rPr>
          <w:spacing w:val="-5"/>
          <w:sz w:val="24"/>
        </w:rPr>
        <w:t xml:space="preserve"> </w:t>
      </w:r>
      <w:r>
        <w:rPr>
          <w:sz w:val="24"/>
        </w:rPr>
        <w:t>to: Kami Rankin, Deputy Director</w:t>
      </w:r>
    </w:p>
    <w:p w14:paraId="520D7917" w14:textId="77777777" w:rsidR="00B41EE8" w:rsidRDefault="00B41EE8" w:rsidP="00B41EE8">
      <w:pPr>
        <w:pStyle w:val="BodyText"/>
        <w:spacing w:before="1"/>
        <w:ind w:left="1660" w:right="4636"/>
      </w:pPr>
      <w:r>
        <w:t>Polk</w:t>
      </w:r>
      <w:r>
        <w:rPr>
          <w:spacing w:val="-12"/>
        </w:rPr>
        <w:t xml:space="preserve"> </w:t>
      </w:r>
      <w:r>
        <w:t>County</w:t>
      </w:r>
      <w:r>
        <w:rPr>
          <w:spacing w:val="-14"/>
        </w:rPr>
        <w:t xml:space="preserve"> </w:t>
      </w:r>
      <w:r>
        <w:t>Conservation</w:t>
      </w:r>
      <w:r>
        <w:rPr>
          <w:spacing w:val="-11"/>
        </w:rPr>
        <w:t xml:space="preserve"> </w:t>
      </w:r>
      <w:r>
        <w:t>Board 12130 NW 128</w:t>
      </w:r>
      <w:r w:rsidRPr="007349B4">
        <w:rPr>
          <w:vertAlign w:val="superscript"/>
        </w:rPr>
        <w:t>th</w:t>
      </w:r>
      <w:r>
        <w:t xml:space="preserve"> St.       Granger, Iowa</w:t>
      </w:r>
      <w:r>
        <w:rPr>
          <w:spacing w:val="40"/>
        </w:rPr>
        <w:t xml:space="preserve"> </w:t>
      </w:r>
      <w:r>
        <w:t>50109-9675</w:t>
      </w:r>
    </w:p>
    <w:p w14:paraId="69EB465D" w14:textId="77777777" w:rsidR="00B41EE8" w:rsidRDefault="00B41EE8" w:rsidP="00B41EE8">
      <w:pPr>
        <w:pStyle w:val="BodyText"/>
        <w:spacing w:line="275" w:lineRule="exact"/>
        <w:ind w:left="1660"/>
      </w:pPr>
      <w:r>
        <w:rPr>
          <w:spacing w:val="-2"/>
        </w:rPr>
        <w:t>515.323.5363</w:t>
      </w:r>
    </w:p>
    <w:p w14:paraId="01F743EB" w14:textId="77777777" w:rsidR="00B41EE8" w:rsidRDefault="00B41EE8" w:rsidP="00B41EE8">
      <w:pPr>
        <w:pStyle w:val="ListParagraph"/>
        <w:numPr>
          <w:ilvl w:val="2"/>
          <w:numId w:val="16"/>
        </w:numPr>
        <w:tabs>
          <w:tab w:val="left" w:pos="1300"/>
        </w:tabs>
        <w:ind w:right="583"/>
        <w:rPr>
          <w:sz w:val="24"/>
        </w:rPr>
      </w:pPr>
      <w:r>
        <w:rPr>
          <w:sz w:val="24"/>
        </w:rPr>
        <w:t>Inquiries</w:t>
      </w:r>
      <w:r>
        <w:rPr>
          <w:spacing w:val="-4"/>
          <w:sz w:val="24"/>
        </w:rPr>
        <w:t xml:space="preserve"> </w:t>
      </w:r>
      <w:r>
        <w:rPr>
          <w:sz w:val="24"/>
        </w:rPr>
        <w:t>concerning</w:t>
      </w:r>
      <w:r>
        <w:rPr>
          <w:spacing w:val="-5"/>
          <w:sz w:val="24"/>
        </w:rPr>
        <w:t xml:space="preserve"> </w:t>
      </w:r>
      <w:r>
        <w:rPr>
          <w:sz w:val="24"/>
        </w:rPr>
        <w:t>the</w:t>
      </w:r>
      <w:r>
        <w:rPr>
          <w:spacing w:val="-3"/>
          <w:sz w:val="24"/>
        </w:rPr>
        <w:t xml:space="preserve"> </w:t>
      </w:r>
      <w:r>
        <w:rPr>
          <w:sz w:val="24"/>
        </w:rPr>
        <w:t>detailed</w:t>
      </w:r>
      <w:r>
        <w:rPr>
          <w:spacing w:val="-3"/>
          <w:sz w:val="24"/>
        </w:rPr>
        <w:t xml:space="preserve"> </w:t>
      </w:r>
      <w:r>
        <w:rPr>
          <w:sz w:val="24"/>
        </w:rPr>
        <w:t>specifications</w:t>
      </w:r>
      <w:r>
        <w:rPr>
          <w:spacing w:val="-4"/>
          <w:sz w:val="24"/>
        </w:rPr>
        <w:t xml:space="preserve"> </w:t>
      </w:r>
      <w:r>
        <w:rPr>
          <w:sz w:val="24"/>
        </w:rPr>
        <w:t>of</w:t>
      </w:r>
      <w:r>
        <w:rPr>
          <w:spacing w:val="-1"/>
          <w:sz w:val="24"/>
        </w:rPr>
        <w:t xml:space="preserve"> </w:t>
      </w:r>
      <w:r>
        <w:rPr>
          <w:sz w:val="24"/>
        </w:rPr>
        <w:t>this</w:t>
      </w:r>
      <w:r>
        <w:rPr>
          <w:spacing w:val="-4"/>
          <w:sz w:val="24"/>
        </w:rPr>
        <w:t xml:space="preserve"> </w:t>
      </w:r>
      <w:r>
        <w:rPr>
          <w:sz w:val="24"/>
        </w:rPr>
        <w:t>ITB</w:t>
      </w:r>
      <w:r>
        <w:rPr>
          <w:spacing w:val="-6"/>
          <w:sz w:val="24"/>
        </w:rPr>
        <w:t xml:space="preserve"> </w:t>
      </w:r>
      <w:r>
        <w:rPr>
          <w:sz w:val="24"/>
        </w:rPr>
        <w:t>and</w:t>
      </w:r>
      <w:r>
        <w:rPr>
          <w:spacing w:val="-5"/>
          <w:sz w:val="24"/>
        </w:rPr>
        <w:t xml:space="preserve"> </w:t>
      </w:r>
      <w:r>
        <w:rPr>
          <w:i/>
          <w:sz w:val="24"/>
        </w:rPr>
        <w:t>requests</w:t>
      </w:r>
      <w:r>
        <w:rPr>
          <w:i/>
          <w:spacing w:val="-4"/>
          <w:sz w:val="24"/>
        </w:rPr>
        <w:t xml:space="preserve"> </w:t>
      </w:r>
      <w:r>
        <w:rPr>
          <w:i/>
          <w:sz w:val="24"/>
        </w:rPr>
        <w:t xml:space="preserve">for site visits </w:t>
      </w:r>
      <w:r>
        <w:rPr>
          <w:sz w:val="24"/>
        </w:rPr>
        <w:t>should be directed to:</w:t>
      </w:r>
    </w:p>
    <w:p w14:paraId="05F53197" w14:textId="77777777" w:rsidR="00B41EE8" w:rsidRDefault="00B41EE8" w:rsidP="00B41EE8">
      <w:pPr>
        <w:pStyle w:val="ListParagraph"/>
        <w:numPr>
          <w:ilvl w:val="3"/>
          <w:numId w:val="16"/>
        </w:numPr>
        <w:tabs>
          <w:tab w:val="left" w:pos="1839"/>
          <w:tab w:val="left" w:pos="1840"/>
        </w:tabs>
        <w:spacing w:before="1"/>
        <w:rPr>
          <w:sz w:val="24"/>
        </w:rPr>
      </w:pPr>
      <w:r>
        <w:rPr>
          <w:sz w:val="24"/>
        </w:rPr>
        <w:t>Jester</w:t>
      </w:r>
      <w:r>
        <w:rPr>
          <w:spacing w:val="-4"/>
          <w:sz w:val="24"/>
        </w:rPr>
        <w:t xml:space="preserve"> </w:t>
      </w:r>
      <w:r>
        <w:rPr>
          <w:sz w:val="24"/>
        </w:rPr>
        <w:t>Park</w:t>
      </w:r>
      <w:r>
        <w:rPr>
          <w:spacing w:val="-4"/>
          <w:sz w:val="24"/>
        </w:rPr>
        <w:t xml:space="preserve"> </w:t>
      </w:r>
      <w:r>
        <w:rPr>
          <w:sz w:val="24"/>
        </w:rPr>
        <w:t>Equestrian</w:t>
      </w:r>
      <w:r>
        <w:rPr>
          <w:spacing w:val="-3"/>
          <w:sz w:val="24"/>
        </w:rPr>
        <w:t xml:space="preserve"> </w:t>
      </w:r>
      <w:r>
        <w:rPr>
          <w:spacing w:val="-2"/>
          <w:sz w:val="24"/>
        </w:rPr>
        <w:t>Center:</w:t>
      </w:r>
    </w:p>
    <w:p w14:paraId="2A7C2F92" w14:textId="77777777" w:rsidR="00B41EE8" w:rsidRDefault="00B41EE8" w:rsidP="00B41EE8">
      <w:pPr>
        <w:pStyle w:val="BodyText"/>
        <w:ind w:left="2848" w:right="1935" w:hanging="1008"/>
      </w:pPr>
      <w:r>
        <w:t>Contact:</w:t>
      </w:r>
      <w:r>
        <w:rPr>
          <w:spacing w:val="40"/>
        </w:rPr>
        <w:t xml:space="preserve"> </w:t>
      </w:r>
      <w:r>
        <w:t>Claudia Starr,</w:t>
      </w:r>
      <w:r>
        <w:rPr>
          <w:spacing w:val="-8"/>
        </w:rPr>
        <w:t xml:space="preserve"> </w:t>
      </w:r>
      <w:r>
        <w:t>Equestrian</w:t>
      </w:r>
      <w:r>
        <w:rPr>
          <w:spacing w:val="-5"/>
        </w:rPr>
        <w:t xml:space="preserve"> </w:t>
      </w:r>
      <w:r>
        <w:t>Center</w:t>
      </w:r>
      <w:r>
        <w:rPr>
          <w:spacing w:val="-7"/>
        </w:rPr>
        <w:t xml:space="preserve"> </w:t>
      </w:r>
      <w:r>
        <w:t xml:space="preserve">Manager </w:t>
      </w:r>
    </w:p>
    <w:p w14:paraId="7939C9F8" w14:textId="77777777" w:rsidR="00B41EE8" w:rsidRDefault="00B41EE8" w:rsidP="00B41EE8">
      <w:pPr>
        <w:pStyle w:val="BodyText"/>
        <w:ind w:left="2915"/>
      </w:pPr>
      <w:r>
        <w:rPr>
          <w:spacing w:val="-2"/>
        </w:rPr>
        <w:t>515.999.2818</w:t>
      </w:r>
    </w:p>
    <w:p w14:paraId="39062D29" w14:textId="0D374602" w:rsidR="00B41EE8" w:rsidRDefault="00B41EE8" w:rsidP="00B41EE8">
      <w:pPr>
        <w:pStyle w:val="ListParagraph"/>
        <w:numPr>
          <w:ilvl w:val="3"/>
          <w:numId w:val="16"/>
        </w:numPr>
        <w:tabs>
          <w:tab w:val="left" w:pos="1839"/>
          <w:tab w:val="left" w:pos="1840"/>
        </w:tabs>
        <w:ind w:left="1839" w:right="2807"/>
        <w:rPr>
          <w:sz w:val="24"/>
        </w:rPr>
      </w:pPr>
      <w:r>
        <w:rPr>
          <w:sz w:val="24"/>
        </w:rPr>
        <w:t>Jester Park Nature Center &amp; Outdoor</w:t>
      </w:r>
      <w:r w:rsidR="00067E81">
        <w:rPr>
          <w:sz w:val="24"/>
        </w:rPr>
        <w:t xml:space="preserve"> </w:t>
      </w:r>
      <w:r>
        <w:rPr>
          <w:sz w:val="24"/>
        </w:rPr>
        <w:t xml:space="preserve">Recreation &amp; Wellness Center: </w:t>
      </w:r>
    </w:p>
    <w:p w14:paraId="3CFF5C14" w14:textId="77777777" w:rsidR="00B41EE8" w:rsidRDefault="00B41EE8" w:rsidP="00B41EE8">
      <w:pPr>
        <w:pStyle w:val="ListParagraph"/>
        <w:tabs>
          <w:tab w:val="left" w:pos="1839"/>
          <w:tab w:val="left" w:pos="1840"/>
        </w:tabs>
        <w:ind w:left="1839" w:right="2807" w:firstLine="0"/>
        <w:rPr>
          <w:sz w:val="24"/>
        </w:rPr>
      </w:pPr>
      <w:r>
        <w:rPr>
          <w:sz w:val="24"/>
        </w:rPr>
        <w:t>Contact:</w:t>
      </w:r>
      <w:r>
        <w:rPr>
          <w:spacing w:val="40"/>
          <w:sz w:val="24"/>
        </w:rPr>
        <w:t xml:space="preserve"> </w:t>
      </w:r>
      <w:r>
        <w:rPr>
          <w:sz w:val="24"/>
        </w:rPr>
        <w:t>Missy Smith,</w:t>
      </w:r>
      <w:r>
        <w:rPr>
          <w:spacing w:val="-7"/>
          <w:sz w:val="24"/>
        </w:rPr>
        <w:t xml:space="preserve"> </w:t>
      </w:r>
      <w:r>
        <w:rPr>
          <w:sz w:val="24"/>
        </w:rPr>
        <w:t>Nature Center Coord.</w:t>
      </w:r>
    </w:p>
    <w:p w14:paraId="1F2166A1" w14:textId="1C856EE1" w:rsidR="00B41EE8" w:rsidRPr="0002779A" w:rsidRDefault="00B41EE8" w:rsidP="00067E81">
      <w:pPr>
        <w:pStyle w:val="BodyText"/>
        <w:ind w:left="2848"/>
        <w:rPr>
          <w:spacing w:val="-2"/>
        </w:rPr>
      </w:pPr>
      <w:r>
        <w:rPr>
          <w:spacing w:val="-2"/>
        </w:rPr>
        <w:t>515.323.5317</w:t>
      </w:r>
    </w:p>
    <w:p w14:paraId="5F6AE290" w14:textId="4132ACF0" w:rsidR="00B41EE8" w:rsidRDefault="00B41EE8" w:rsidP="00B41EE8">
      <w:pPr>
        <w:pStyle w:val="ListParagraph"/>
        <w:numPr>
          <w:ilvl w:val="2"/>
          <w:numId w:val="16"/>
        </w:numPr>
        <w:tabs>
          <w:tab w:val="left" w:pos="1659"/>
          <w:tab w:val="left" w:pos="1660"/>
        </w:tabs>
        <w:ind w:left="1660" w:right="1144" w:hanging="720"/>
        <w:rPr>
          <w:sz w:val="24"/>
        </w:rPr>
      </w:pPr>
      <w:r>
        <w:rPr>
          <w:sz w:val="24"/>
        </w:rPr>
        <w:t>Any</w:t>
      </w:r>
      <w:r>
        <w:rPr>
          <w:spacing w:val="-5"/>
          <w:sz w:val="24"/>
        </w:rPr>
        <w:t xml:space="preserve"> </w:t>
      </w:r>
      <w:r>
        <w:rPr>
          <w:sz w:val="24"/>
        </w:rPr>
        <w:t>changes</w:t>
      </w:r>
      <w:r>
        <w:rPr>
          <w:spacing w:val="-5"/>
          <w:sz w:val="24"/>
        </w:rPr>
        <w:t xml:space="preserve"> </w:t>
      </w:r>
      <w:r>
        <w:rPr>
          <w:sz w:val="24"/>
        </w:rPr>
        <w:t>made</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original</w:t>
      </w:r>
      <w:r>
        <w:rPr>
          <w:spacing w:val="-3"/>
          <w:sz w:val="24"/>
        </w:rPr>
        <w:t xml:space="preserve"> </w:t>
      </w:r>
      <w:r>
        <w:rPr>
          <w:sz w:val="24"/>
        </w:rPr>
        <w:t>Bid</w:t>
      </w:r>
      <w:r>
        <w:rPr>
          <w:spacing w:val="-4"/>
          <w:sz w:val="24"/>
        </w:rPr>
        <w:t xml:space="preserve"> </w:t>
      </w:r>
      <w:r>
        <w:rPr>
          <w:sz w:val="24"/>
        </w:rPr>
        <w:t>Packet</w:t>
      </w:r>
      <w:r>
        <w:rPr>
          <w:spacing w:val="-5"/>
          <w:sz w:val="24"/>
        </w:rPr>
        <w:t xml:space="preserve"> </w:t>
      </w:r>
      <w:r>
        <w:rPr>
          <w:sz w:val="24"/>
        </w:rPr>
        <w:t>will</w:t>
      </w:r>
      <w:r>
        <w:rPr>
          <w:spacing w:val="-3"/>
          <w:sz w:val="24"/>
        </w:rPr>
        <w:t xml:space="preserve"> </w:t>
      </w:r>
      <w:r>
        <w:rPr>
          <w:sz w:val="24"/>
        </w:rPr>
        <w:t>only</w:t>
      </w:r>
      <w:r>
        <w:rPr>
          <w:spacing w:val="-5"/>
          <w:sz w:val="24"/>
        </w:rPr>
        <w:t xml:space="preserve"> </w:t>
      </w:r>
      <w:r>
        <w:rPr>
          <w:sz w:val="24"/>
        </w:rPr>
        <w:t>be</w:t>
      </w:r>
      <w:r>
        <w:rPr>
          <w:spacing w:val="-2"/>
          <w:sz w:val="24"/>
        </w:rPr>
        <w:t xml:space="preserve"> </w:t>
      </w:r>
      <w:r>
        <w:rPr>
          <w:sz w:val="24"/>
        </w:rPr>
        <w:t>made</w:t>
      </w:r>
      <w:r>
        <w:rPr>
          <w:spacing w:val="-2"/>
          <w:sz w:val="24"/>
        </w:rPr>
        <w:t xml:space="preserve"> </w:t>
      </w:r>
      <w:r>
        <w:rPr>
          <w:sz w:val="24"/>
        </w:rPr>
        <w:t xml:space="preserve">by Addendum issued by the </w:t>
      </w:r>
      <w:r w:rsidR="00067E81">
        <w:rPr>
          <w:sz w:val="24"/>
        </w:rPr>
        <w:t xml:space="preserve">Deputy </w:t>
      </w:r>
      <w:r>
        <w:rPr>
          <w:sz w:val="24"/>
        </w:rPr>
        <w:t>Director of the PCCB.</w:t>
      </w:r>
    </w:p>
    <w:p w14:paraId="2282915F" w14:textId="77777777" w:rsidR="00B41EE8" w:rsidRDefault="00B41EE8" w:rsidP="00B41EE8">
      <w:pPr>
        <w:pStyle w:val="ListParagraph"/>
        <w:numPr>
          <w:ilvl w:val="2"/>
          <w:numId w:val="16"/>
        </w:numPr>
        <w:tabs>
          <w:tab w:val="left" w:pos="1659"/>
          <w:tab w:val="left" w:pos="1660"/>
        </w:tabs>
        <w:ind w:left="1660" w:right="1747" w:hanging="720"/>
        <w:rPr>
          <w:sz w:val="24"/>
        </w:rPr>
      </w:pPr>
      <w:r>
        <w:rPr>
          <w:sz w:val="24"/>
        </w:rPr>
        <w:t>In</w:t>
      </w:r>
      <w:r>
        <w:rPr>
          <w:spacing w:val="-3"/>
          <w:sz w:val="24"/>
        </w:rPr>
        <w:t xml:space="preserve"> </w:t>
      </w:r>
      <w:r>
        <w:rPr>
          <w:sz w:val="24"/>
        </w:rPr>
        <w:t>all</w:t>
      </w:r>
      <w:r>
        <w:rPr>
          <w:spacing w:val="-4"/>
          <w:sz w:val="24"/>
        </w:rPr>
        <w:t xml:space="preserve"> </w:t>
      </w:r>
      <w:r>
        <w:rPr>
          <w:sz w:val="24"/>
        </w:rPr>
        <w:t>cases,</w:t>
      </w:r>
      <w:r>
        <w:rPr>
          <w:spacing w:val="-7"/>
          <w:sz w:val="24"/>
        </w:rPr>
        <w:t xml:space="preserve"> </w:t>
      </w:r>
      <w:r>
        <w:rPr>
          <w:sz w:val="24"/>
        </w:rPr>
        <w:t>no</w:t>
      </w:r>
      <w:r>
        <w:rPr>
          <w:spacing w:val="-3"/>
          <w:sz w:val="24"/>
        </w:rPr>
        <w:t xml:space="preserve"> </w:t>
      </w:r>
      <w:r>
        <w:rPr>
          <w:sz w:val="24"/>
        </w:rPr>
        <w:t>verbal</w:t>
      </w:r>
      <w:r>
        <w:rPr>
          <w:spacing w:val="-7"/>
          <w:sz w:val="24"/>
        </w:rPr>
        <w:t xml:space="preserve"> </w:t>
      </w:r>
      <w:r>
        <w:rPr>
          <w:sz w:val="24"/>
        </w:rPr>
        <w:t>communications</w:t>
      </w:r>
      <w:r>
        <w:rPr>
          <w:spacing w:val="-6"/>
          <w:sz w:val="24"/>
        </w:rPr>
        <w:t xml:space="preserve"> </w:t>
      </w:r>
      <w:r>
        <w:rPr>
          <w:sz w:val="24"/>
        </w:rPr>
        <w:t>shall</w:t>
      </w:r>
      <w:r>
        <w:rPr>
          <w:spacing w:val="-7"/>
          <w:sz w:val="24"/>
        </w:rPr>
        <w:t xml:space="preserve"> </w:t>
      </w:r>
      <w:r>
        <w:rPr>
          <w:sz w:val="24"/>
        </w:rPr>
        <w:t>override</w:t>
      </w:r>
      <w:r>
        <w:rPr>
          <w:spacing w:val="-3"/>
          <w:sz w:val="24"/>
        </w:rPr>
        <w:t xml:space="preserve"> </w:t>
      </w:r>
      <w:r>
        <w:rPr>
          <w:sz w:val="24"/>
        </w:rPr>
        <w:t>written communications or the contents of this ITB.</w:t>
      </w:r>
    </w:p>
    <w:p w14:paraId="060FA1F0" w14:textId="77777777" w:rsidR="00B41EE8" w:rsidRDefault="00B41EE8" w:rsidP="00B41EE8">
      <w:pPr>
        <w:pStyle w:val="Heading1"/>
        <w:numPr>
          <w:ilvl w:val="1"/>
          <w:numId w:val="16"/>
        </w:numPr>
        <w:tabs>
          <w:tab w:val="left" w:pos="939"/>
          <w:tab w:val="left" w:pos="940"/>
        </w:tabs>
        <w:spacing w:before="71"/>
        <w:rPr>
          <w:u w:val="none"/>
        </w:rPr>
      </w:pPr>
      <w:r>
        <w:t>Receiving</w:t>
      </w:r>
      <w:r>
        <w:rPr>
          <w:spacing w:val="-5"/>
        </w:rPr>
        <w:t xml:space="preserve"> </w:t>
      </w:r>
      <w:r>
        <w:t>of</w:t>
      </w:r>
      <w:r>
        <w:rPr>
          <w:spacing w:val="-5"/>
        </w:rPr>
        <w:t xml:space="preserve"> </w:t>
      </w:r>
      <w:r>
        <w:rPr>
          <w:spacing w:val="-4"/>
        </w:rPr>
        <w:t>Bids</w:t>
      </w:r>
    </w:p>
    <w:p w14:paraId="20C41F0C" w14:textId="47831291" w:rsidR="00B41EE8" w:rsidRDefault="00B41EE8" w:rsidP="00B41EE8">
      <w:pPr>
        <w:pStyle w:val="ListParagraph"/>
        <w:numPr>
          <w:ilvl w:val="2"/>
          <w:numId w:val="16"/>
        </w:numPr>
        <w:tabs>
          <w:tab w:val="left" w:pos="1300"/>
        </w:tabs>
        <w:ind w:right="438"/>
        <w:rPr>
          <w:sz w:val="24"/>
        </w:rPr>
      </w:pPr>
      <w:r>
        <w:rPr>
          <w:sz w:val="24"/>
        </w:rPr>
        <w:t>Bids</w:t>
      </w:r>
      <w:r>
        <w:rPr>
          <w:spacing w:val="-3"/>
          <w:sz w:val="24"/>
        </w:rPr>
        <w:t xml:space="preserve"> </w:t>
      </w:r>
      <w:r>
        <w:rPr>
          <w:sz w:val="24"/>
        </w:rPr>
        <w:t>must be</w:t>
      </w:r>
      <w:r>
        <w:rPr>
          <w:spacing w:val="-2"/>
          <w:sz w:val="24"/>
        </w:rPr>
        <w:t xml:space="preserve"> </w:t>
      </w:r>
      <w:r>
        <w:rPr>
          <w:sz w:val="24"/>
        </w:rPr>
        <w:t>received</w:t>
      </w:r>
      <w:r>
        <w:rPr>
          <w:spacing w:val="-2"/>
          <w:sz w:val="24"/>
        </w:rPr>
        <w:t xml:space="preserve"> </w:t>
      </w:r>
      <w:r>
        <w:rPr>
          <w:sz w:val="24"/>
        </w:rPr>
        <w:t>by</w:t>
      </w:r>
      <w:r>
        <w:rPr>
          <w:spacing w:val="-3"/>
          <w:sz w:val="24"/>
        </w:rPr>
        <w:t xml:space="preserve"> </w:t>
      </w:r>
      <w:r>
        <w:rPr>
          <w:sz w:val="24"/>
        </w:rPr>
        <w:t>noon,</w:t>
      </w:r>
      <w:r>
        <w:rPr>
          <w:spacing w:val="-7"/>
          <w:sz w:val="24"/>
        </w:rPr>
        <w:t xml:space="preserve"> </w:t>
      </w:r>
      <w:r w:rsidR="00067E81">
        <w:rPr>
          <w:sz w:val="24"/>
        </w:rPr>
        <w:t>Monday</w:t>
      </w:r>
      <w:r w:rsidR="00291ABE">
        <w:rPr>
          <w:sz w:val="24"/>
        </w:rPr>
        <w:t>, Ju</w:t>
      </w:r>
      <w:r w:rsidR="00067E81">
        <w:rPr>
          <w:sz w:val="24"/>
        </w:rPr>
        <w:t>ne</w:t>
      </w:r>
      <w:r w:rsidR="00291ABE">
        <w:rPr>
          <w:sz w:val="24"/>
        </w:rPr>
        <w:t xml:space="preserve"> 2</w:t>
      </w:r>
      <w:r w:rsidR="00067E81">
        <w:rPr>
          <w:sz w:val="24"/>
        </w:rPr>
        <w:t>6</w:t>
      </w:r>
      <w:r>
        <w:rPr>
          <w:sz w:val="24"/>
        </w:rPr>
        <w:t>,</w:t>
      </w:r>
      <w:r>
        <w:rPr>
          <w:spacing w:val="-5"/>
          <w:sz w:val="24"/>
        </w:rPr>
        <w:t xml:space="preserve"> </w:t>
      </w:r>
      <w:r>
        <w:rPr>
          <w:sz w:val="24"/>
        </w:rPr>
        <w:t>202</w:t>
      </w:r>
      <w:r w:rsidR="00067E81">
        <w:rPr>
          <w:sz w:val="24"/>
        </w:rPr>
        <w:t>3</w:t>
      </w:r>
      <w:r>
        <w:rPr>
          <w:sz w:val="24"/>
        </w:rPr>
        <w:t>.</w:t>
      </w:r>
      <w:r>
        <w:rPr>
          <w:spacing w:val="40"/>
          <w:sz w:val="24"/>
        </w:rPr>
        <w:t xml:space="preserve"> </w:t>
      </w:r>
      <w:r>
        <w:rPr>
          <w:sz w:val="24"/>
        </w:rPr>
        <w:t>Bids received after noon on said date will not be considered.</w:t>
      </w:r>
    </w:p>
    <w:p w14:paraId="1EE7E54E" w14:textId="77777777" w:rsidR="00B41EE8" w:rsidRPr="000233D4" w:rsidRDefault="00B41EE8" w:rsidP="00B41EE8">
      <w:pPr>
        <w:pStyle w:val="ListParagraph"/>
        <w:numPr>
          <w:ilvl w:val="2"/>
          <w:numId w:val="16"/>
        </w:numPr>
        <w:tabs>
          <w:tab w:val="left" w:pos="1300"/>
        </w:tabs>
        <w:ind w:right="702"/>
        <w:rPr>
          <w:sz w:val="24"/>
        </w:rPr>
      </w:pPr>
      <w:r>
        <w:rPr>
          <w:sz w:val="24"/>
        </w:rPr>
        <w:t>To</w:t>
      </w:r>
      <w:r>
        <w:rPr>
          <w:spacing w:val="-3"/>
          <w:sz w:val="24"/>
        </w:rPr>
        <w:t xml:space="preserve"> </w:t>
      </w:r>
      <w:r>
        <w:rPr>
          <w:sz w:val="24"/>
        </w:rPr>
        <w:t>help</w:t>
      </w:r>
      <w:r>
        <w:rPr>
          <w:spacing w:val="-3"/>
          <w:sz w:val="24"/>
        </w:rPr>
        <w:t xml:space="preserve"> </w:t>
      </w:r>
      <w:r>
        <w:rPr>
          <w:sz w:val="24"/>
        </w:rPr>
        <w:t>you</w:t>
      </w:r>
      <w:r>
        <w:rPr>
          <w:spacing w:val="-1"/>
          <w:sz w:val="24"/>
        </w:rPr>
        <w:t xml:space="preserve"> </w:t>
      </w:r>
      <w:r>
        <w:rPr>
          <w:sz w:val="24"/>
        </w:rPr>
        <w:t>prepare</w:t>
      </w:r>
      <w:r>
        <w:rPr>
          <w:spacing w:val="-1"/>
          <w:sz w:val="24"/>
        </w:rPr>
        <w:t xml:space="preserve"> </w:t>
      </w:r>
      <w:r>
        <w:rPr>
          <w:sz w:val="24"/>
        </w:rPr>
        <w:t>your</w:t>
      </w:r>
      <w:r>
        <w:rPr>
          <w:spacing w:val="-3"/>
          <w:sz w:val="24"/>
        </w:rPr>
        <w:t xml:space="preserve"> </w:t>
      </w:r>
      <w:r>
        <w:rPr>
          <w:sz w:val="24"/>
        </w:rPr>
        <w:t>bid,</w:t>
      </w:r>
      <w:r>
        <w:rPr>
          <w:spacing w:val="-4"/>
          <w:sz w:val="24"/>
        </w:rPr>
        <w:t xml:space="preserve"> </w:t>
      </w:r>
      <w:r>
        <w:rPr>
          <w:sz w:val="24"/>
        </w:rPr>
        <w:t>an</w:t>
      </w:r>
      <w:r>
        <w:rPr>
          <w:spacing w:val="-3"/>
          <w:sz w:val="24"/>
        </w:rPr>
        <w:t xml:space="preserve"> </w:t>
      </w:r>
      <w:r>
        <w:rPr>
          <w:sz w:val="24"/>
        </w:rPr>
        <w:t>on-site</w:t>
      </w:r>
      <w:r>
        <w:rPr>
          <w:spacing w:val="-3"/>
          <w:sz w:val="24"/>
        </w:rPr>
        <w:t xml:space="preserve"> </w:t>
      </w:r>
      <w:r>
        <w:rPr>
          <w:sz w:val="24"/>
        </w:rPr>
        <w:t>visit to</w:t>
      </w:r>
      <w:r>
        <w:rPr>
          <w:spacing w:val="-1"/>
          <w:sz w:val="24"/>
        </w:rPr>
        <w:t xml:space="preserve"> </w:t>
      </w:r>
      <w:r>
        <w:rPr>
          <w:sz w:val="24"/>
        </w:rPr>
        <w:t>any</w:t>
      </w:r>
      <w:r>
        <w:rPr>
          <w:spacing w:val="-4"/>
          <w:sz w:val="24"/>
        </w:rPr>
        <w:t xml:space="preserve"> </w:t>
      </w:r>
      <w:r>
        <w:rPr>
          <w:sz w:val="24"/>
        </w:rPr>
        <w:t>facilities mentioned in section 1:1</w:t>
      </w:r>
      <w:r>
        <w:rPr>
          <w:spacing w:val="-4"/>
          <w:sz w:val="24"/>
        </w:rPr>
        <w:t xml:space="preserve"> </w:t>
      </w:r>
      <w:r>
        <w:rPr>
          <w:sz w:val="24"/>
        </w:rPr>
        <w:t>may</w:t>
      </w:r>
      <w:r>
        <w:rPr>
          <w:spacing w:val="-4"/>
          <w:sz w:val="24"/>
        </w:rPr>
        <w:t xml:space="preserve"> </w:t>
      </w:r>
      <w:r>
        <w:rPr>
          <w:sz w:val="24"/>
        </w:rPr>
        <w:t>be arranged</w:t>
      </w:r>
      <w:r>
        <w:rPr>
          <w:spacing w:val="-3"/>
          <w:sz w:val="24"/>
        </w:rPr>
        <w:t xml:space="preserve"> </w:t>
      </w:r>
      <w:r>
        <w:rPr>
          <w:sz w:val="24"/>
        </w:rPr>
        <w:t>during</w:t>
      </w:r>
      <w:r>
        <w:rPr>
          <w:spacing w:val="-5"/>
          <w:sz w:val="24"/>
        </w:rPr>
        <w:t xml:space="preserve"> </w:t>
      </w:r>
      <w:r>
        <w:rPr>
          <w:sz w:val="24"/>
        </w:rPr>
        <w:t>business</w:t>
      </w:r>
      <w:r>
        <w:rPr>
          <w:spacing w:val="-7"/>
          <w:sz w:val="24"/>
        </w:rPr>
        <w:t xml:space="preserve"> </w:t>
      </w:r>
      <w:r>
        <w:rPr>
          <w:sz w:val="24"/>
        </w:rPr>
        <w:t>hours,</w:t>
      </w:r>
      <w:r>
        <w:rPr>
          <w:spacing w:val="-4"/>
          <w:sz w:val="24"/>
        </w:rPr>
        <w:t xml:space="preserve"> </w:t>
      </w:r>
      <w:r>
        <w:rPr>
          <w:sz w:val="24"/>
        </w:rPr>
        <w:t>Monday-Friday,</w:t>
      </w:r>
      <w:r>
        <w:rPr>
          <w:spacing w:val="-3"/>
          <w:sz w:val="24"/>
        </w:rPr>
        <w:t xml:space="preserve"> </w:t>
      </w:r>
      <w:r>
        <w:rPr>
          <w:sz w:val="24"/>
        </w:rPr>
        <w:t>8:00</w:t>
      </w:r>
      <w:r>
        <w:rPr>
          <w:spacing w:val="-3"/>
          <w:sz w:val="24"/>
        </w:rPr>
        <w:t xml:space="preserve"> </w:t>
      </w:r>
      <w:r>
        <w:rPr>
          <w:sz w:val="24"/>
        </w:rPr>
        <w:lastRenderedPageBreak/>
        <w:t>a.m.</w:t>
      </w:r>
      <w:r>
        <w:rPr>
          <w:spacing w:val="-6"/>
          <w:sz w:val="24"/>
        </w:rPr>
        <w:t xml:space="preserve"> </w:t>
      </w:r>
      <w:r>
        <w:rPr>
          <w:sz w:val="24"/>
        </w:rPr>
        <w:t>–</w:t>
      </w:r>
      <w:r>
        <w:rPr>
          <w:spacing w:val="-3"/>
          <w:sz w:val="24"/>
        </w:rPr>
        <w:t xml:space="preserve"> </w:t>
      </w:r>
      <w:r>
        <w:rPr>
          <w:sz w:val="24"/>
        </w:rPr>
        <w:t xml:space="preserve">4:30 </w:t>
      </w:r>
      <w:r>
        <w:t>p.m.</w:t>
      </w:r>
      <w:r w:rsidRPr="000233D4">
        <w:rPr>
          <w:spacing w:val="-4"/>
        </w:rPr>
        <w:t xml:space="preserve"> </w:t>
      </w:r>
      <w:r>
        <w:t>by</w:t>
      </w:r>
      <w:r w:rsidRPr="000233D4">
        <w:rPr>
          <w:spacing w:val="-5"/>
        </w:rPr>
        <w:t xml:space="preserve"> </w:t>
      </w:r>
      <w:r>
        <w:t>contacting</w:t>
      </w:r>
      <w:r w:rsidRPr="000233D4">
        <w:rPr>
          <w:spacing w:val="-4"/>
        </w:rPr>
        <w:t xml:space="preserve"> </w:t>
      </w:r>
      <w:r>
        <w:t>those</w:t>
      </w:r>
      <w:r w:rsidRPr="000233D4">
        <w:rPr>
          <w:spacing w:val="-2"/>
        </w:rPr>
        <w:t xml:space="preserve"> </w:t>
      </w:r>
      <w:r>
        <w:t>people</w:t>
      </w:r>
      <w:r w:rsidRPr="000233D4">
        <w:rPr>
          <w:spacing w:val="-2"/>
        </w:rPr>
        <w:t xml:space="preserve"> </w:t>
      </w:r>
      <w:r>
        <w:t>listed</w:t>
      </w:r>
      <w:r w:rsidRPr="000233D4">
        <w:rPr>
          <w:spacing w:val="-2"/>
        </w:rPr>
        <w:t xml:space="preserve"> </w:t>
      </w:r>
      <w:r>
        <w:t>in</w:t>
      </w:r>
      <w:r w:rsidRPr="000233D4">
        <w:rPr>
          <w:spacing w:val="-4"/>
        </w:rPr>
        <w:t xml:space="preserve"> </w:t>
      </w:r>
      <w:r>
        <w:t>Section</w:t>
      </w:r>
      <w:r w:rsidRPr="000233D4">
        <w:rPr>
          <w:spacing w:val="-1"/>
        </w:rPr>
        <w:t xml:space="preserve"> </w:t>
      </w:r>
      <w:r w:rsidRPr="000233D4">
        <w:rPr>
          <w:spacing w:val="-2"/>
        </w:rPr>
        <w:t>1.2(B).</w:t>
      </w:r>
    </w:p>
    <w:p w14:paraId="4154A1ED" w14:textId="77777777" w:rsidR="00B41EE8" w:rsidRDefault="00B41EE8" w:rsidP="00B41EE8">
      <w:pPr>
        <w:pStyle w:val="ListParagraph"/>
        <w:numPr>
          <w:ilvl w:val="2"/>
          <w:numId w:val="16"/>
        </w:numPr>
        <w:tabs>
          <w:tab w:val="left" w:pos="1300"/>
        </w:tabs>
        <w:rPr>
          <w:sz w:val="24"/>
        </w:rPr>
      </w:pPr>
      <w:r>
        <w:rPr>
          <w:sz w:val="24"/>
        </w:rPr>
        <w:t>Bids</w:t>
      </w:r>
      <w:r>
        <w:rPr>
          <w:spacing w:val="-2"/>
          <w:sz w:val="24"/>
        </w:rPr>
        <w:t xml:space="preserve"> </w:t>
      </w:r>
      <w:r>
        <w:rPr>
          <w:sz w:val="24"/>
        </w:rPr>
        <w:t>are</w:t>
      </w:r>
      <w:r>
        <w:rPr>
          <w:spacing w:val="-3"/>
          <w:sz w:val="24"/>
        </w:rPr>
        <w:t xml:space="preserve"> </w:t>
      </w:r>
      <w:r>
        <w:rPr>
          <w:sz w:val="24"/>
        </w:rPr>
        <w:t>to</w:t>
      </w:r>
      <w:r>
        <w:rPr>
          <w:spacing w:val="-3"/>
          <w:sz w:val="24"/>
        </w:rPr>
        <w:t xml:space="preserve"> </w:t>
      </w:r>
      <w:r>
        <w:rPr>
          <w:sz w:val="24"/>
        </w:rPr>
        <w:t>be</w:t>
      </w:r>
      <w:r>
        <w:rPr>
          <w:spacing w:val="-1"/>
          <w:sz w:val="24"/>
        </w:rPr>
        <w:t xml:space="preserve"> </w:t>
      </w:r>
      <w:r>
        <w:rPr>
          <w:sz w:val="24"/>
        </w:rPr>
        <w:t xml:space="preserve">submitted electronically </w:t>
      </w:r>
      <w:r>
        <w:rPr>
          <w:spacing w:val="-5"/>
          <w:sz w:val="24"/>
        </w:rPr>
        <w:t>to:</w:t>
      </w:r>
    </w:p>
    <w:p w14:paraId="66D4CA9A" w14:textId="77777777" w:rsidR="00B41EE8" w:rsidRDefault="00B41EE8" w:rsidP="00B41EE8">
      <w:pPr>
        <w:ind w:left="3038" w:right="2318"/>
        <w:jc w:val="center"/>
        <w:rPr>
          <w:b/>
          <w:sz w:val="24"/>
        </w:rPr>
      </w:pPr>
      <w:r>
        <w:rPr>
          <w:b/>
          <w:sz w:val="24"/>
        </w:rPr>
        <w:t>Kami Rankin,</w:t>
      </w:r>
      <w:r>
        <w:rPr>
          <w:b/>
          <w:spacing w:val="-10"/>
          <w:sz w:val="24"/>
        </w:rPr>
        <w:t xml:space="preserve"> </w:t>
      </w:r>
      <w:r>
        <w:rPr>
          <w:b/>
          <w:sz w:val="24"/>
        </w:rPr>
        <w:t xml:space="preserve">Deputy Director </w:t>
      </w:r>
    </w:p>
    <w:p w14:paraId="0C6D570E" w14:textId="77777777" w:rsidR="00B41EE8" w:rsidRDefault="00B41EE8" w:rsidP="00B41EE8">
      <w:pPr>
        <w:ind w:left="3038" w:right="2318"/>
        <w:jc w:val="center"/>
        <w:rPr>
          <w:b/>
          <w:sz w:val="24"/>
        </w:rPr>
      </w:pPr>
      <w:r>
        <w:rPr>
          <w:b/>
          <w:sz w:val="24"/>
        </w:rPr>
        <w:t>kami.rankin@polkcountyiowa.gov</w:t>
      </w:r>
    </w:p>
    <w:p w14:paraId="59B17725" w14:textId="77777777" w:rsidR="00B41EE8" w:rsidRDefault="00B41EE8" w:rsidP="00B41EE8">
      <w:pPr>
        <w:pStyle w:val="BodyText"/>
        <w:spacing w:before="11"/>
        <w:rPr>
          <w:b/>
          <w:sz w:val="15"/>
        </w:rPr>
      </w:pPr>
    </w:p>
    <w:p w14:paraId="0834B617" w14:textId="77777777" w:rsidR="00B41EE8" w:rsidRDefault="00B41EE8" w:rsidP="00B41EE8">
      <w:pPr>
        <w:pStyle w:val="ListParagraph"/>
        <w:numPr>
          <w:ilvl w:val="1"/>
          <w:numId w:val="16"/>
        </w:numPr>
        <w:tabs>
          <w:tab w:val="left" w:pos="939"/>
          <w:tab w:val="left" w:pos="940"/>
        </w:tabs>
        <w:spacing w:before="92"/>
        <w:ind w:hanging="721"/>
        <w:rPr>
          <w:b/>
          <w:sz w:val="24"/>
        </w:rPr>
      </w:pPr>
      <w:r>
        <w:rPr>
          <w:b/>
          <w:sz w:val="24"/>
          <w:u w:val="single"/>
        </w:rPr>
        <w:t>Filing</w:t>
      </w:r>
      <w:r>
        <w:rPr>
          <w:b/>
          <w:spacing w:val="-2"/>
          <w:sz w:val="24"/>
          <w:u w:val="single"/>
        </w:rPr>
        <w:t xml:space="preserve"> </w:t>
      </w:r>
      <w:r>
        <w:rPr>
          <w:b/>
          <w:sz w:val="24"/>
          <w:u w:val="single"/>
        </w:rPr>
        <w:t>of</w:t>
      </w:r>
      <w:r>
        <w:rPr>
          <w:b/>
          <w:spacing w:val="-2"/>
          <w:sz w:val="24"/>
          <w:u w:val="single"/>
        </w:rPr>
        <w:t xml:space="preserve"> </w:t>
      </w:r>
      <w:r>
        <w:rPr>
          <w:b/>
          <w:spacing w:val="-4"/>
          <w:sz w:val="24"/>
          <w:u w:val="single"/>
        </w:rPr>
        <w:t>Bids</w:t>
      </w:r>
    </w:p>
    <w:p w14:paraId="693A3631" w14:textId="77777777" w:rsidR="00B41EE8" w:rsidRDefault="00B41EE8" w:rsidP="00B41EE8">
      <w:pPr>
        <w:pStyle w:val="ListParagraph"/>
        <w:numPr>
          <w:ilvl w:val="2"/>
          <w:numId w:val="16"/>
        </w:numPr>
        <w:tabs>
          <w:tab w:val="left" w:pos="1300"/>
        </w:tabs>
        <w:ind w:left="1299" w:right="706"/>
        <w:rPr>
          <w:sz w:val="24"/>
        </w:rPr>
      </w:pPr>
      <w:r>
        <w:rPr>
          <w:sz w:val="24"/>
        </w:rPr>
        <w:t>Bid proposal forms must be complete, signed and dated.</w:t>
      </w:r>
    </w:p>
    <w:p w14:paraId="793DEB96" w14:textId="77777777" w:rsidR="00B41EE8" w:rsidRDefault="00B41EE8" w:rsidP="00B41EE8">
      <w:pPr>
        <w:pStyle w:val="ListParagraph"/>
        <w:numPr>
          <w:ilvl w:val="2"/>
          <w:numId w:val="16"/>
        </w:numPr>
        <w:tabs>
          <w:tab w:val="left" w:pos="1300"/>
        </w:tabs>
        <w:ind w:right="624"/>
        <w:rPr>
          <w:sz w:val="24"/>
        </w:rPr>
      </w:pPr>
      <w:r>
        <w:rPr>
          <w:sz w:val="24"/>
        </w:rPr>
        <w:t>The bid and any clarification to the bid shall be signed by an officer of the offering</w:t>
      </w:r>
      <w:r>
        <w:rPr>
          <w:spacing w:val="-7"/>
          <w:sz w:val="24"/>
        </w:rPr>
        <w:t xml:space="preserve"> </w:t>
      </w:r>
      <w:r>
        <w:rPr>
          <w:sz w:val="24"/>
        </w:rPr>
        <w:t>firm</w:t>
      </w:r>
      <w:r>
        <w:rPr>
          <w:spacing w:val="-4"/>
          <w:sz w:val="24"/>
        </w:rPr>
        <w:t xml:space="preserve"> </w:t>
      </w:r>
      <w:r>
        <w:rPr>
          <w:sz w:val="24"/>
        </w:rPr>
        <w:t>or</w:t>
      </w:r>
      <w:r>
        <w:rPr>
          <w:spacing w:val="-4"/>
          <w:sz w:val="24"/>
        </w:rPr>
        <w:t xml:space="preserve"> </w:t>
      </w:r>
      <w:r>
        <w:rPr>
          <w:sz w:val="24"/>
        </w:rPr>
        <w:t>a</w:t>
      </w:r>
      <w:r>
        <w:rPr>
          <w:spacing w:val="-4"/>
          <w:sz w:val="24"/>
        </w:rPr>
        <w:t xml:space="preserve"> </w:t>
      </w:r>
      <w:r>
        <w:rPr>
          <w:sz w:val="24"/>
        </w:rPr>
        <w:t>designated</w:t>
      </w:r>
      <w:r>
        <w:rPr>
          <w:spacing w:val="-2"/>
          <w:sz w:val="24"/>
        </w:rPr>
        <w:t xml:space="preserve"> </w:t>
      </w:r>
      <w:r>
        <w:rPr>
          <w:sz w:val="24"/>
        </w:rPr>
        <w:t>agent</w:t>
      </w:r>
      <w:r>
        <w:rPr>
          <w:spacing w:val="-2"/>
          <w:sz w:val="24"/>
        </w:rPr>
        <w:t xml:space="preserve"> </w:t>
      </w:r>
      <w:r>
        <w:rPr>
          <w:sz w:val="24"/>
        </w:rPr>
        <w:t>empowered</w:t>
      </w:r>
      <w:r>
        <w:rPr>
          <w:spacing w:val="-2"/>
          <w:sz w:val="24"/>
        </w:rPr>
        <w:t xml:space="preserve"> </w:t>
      </w:r>
      <w:r>
        <w:rPr>
          <w:sz w:val="24"/>
        </w:rPr>
        <w:t>to</w:t>
      </w:r>
      <w:r>
        <w:rPr>
          <w:spacing w:val="-4"/>
          <w:sz w:val="24"/>
        </w:rPr>
        <w:t xml:space="preserve"> </w:t>
      </w:r>
      <w:r>
        <w:rPr>
          <w:sz w:val="24"/>
        </w:rPr>
        <w:t>bind</w:t>
      </w:r>
      <w:r>
        <w:rPr>
          <w:spacing w:val="-4"/>
          <w:sz w:val="24"/>
        </w:rPr>
        <w:t xml:space="preserve"> </w:t>
      </w:r>
      <w:r>
        <w:rPr>
          <w:sz w:val="24"/>
        </w:rPr>
        <w:t>the</w:t>
      </w:r>
      <w:r>
        <w:rPr>
          <w:spacing w:val="-4"/>
          <w:sz w:val="24"/>
        </w:rPr>
        <w:t xml:space="preserve"> </w:t>
      </w:r>
      <w:r>
        <w:rPr>
          <w:sz w:val="24"/>
        </w:rPr>
        <w:t>firm</w:t>
      </w:r>
      <w:r>
        <w:rPr>
          <w:spacing w:val="-1"/>
          <w:sz w:val="24"/>
        </w:rPr>
        <w:t xml:space="preserve"> </w:t>
      </w:r>
      <w:r>
        <w:rPr>
          <w:sz w:val="24"/>
        </w:rPr>
        <w:t>in</w:t>
      </w:r>
      <w:r>
        <w:rPr>
          <w:spacing w:val="-4"/>
          <w:sz w:val="24"/>
        </w:rPr>
        <w:t xml:space="preserve"> </w:t>
      </w:r>
      <w:r>
        <w:rPr>
          <w:sz w:val="24"/>
        </w:rPr>
        <w:t>contract.</w:t>
      </w:r>
    </w:p>
    <w:p w14:paraId="5783C803" w14:textId="03FC1A40" w:rsidR="00B41EE8" w:rsidRDefault="00B41EE8" w:rsidP="00B41EE8">
      <w:pPr>
        <w:pStyle w:val="ListParagraph"/>
        <w:numPr>
          <w:ilvl w:val="2"/>
          <w:numId w:val="16"/>
        </w:numPr>
        <w:tabs>
          <w:tab w:val="left" w:pos="1300"/>
        </w:tabs>
        <w:ind w:right="345"/>
        <w:rPr>
          <w:sz w:val="24"/>
        </w:rPr>
      </w:pPr>
      <w:r>
        <w:rPr>
          <w:sz w:val="24"/>
        </w:rPr>
        <w:t xml:space="preserve">The </w:t>
      </w:r>
      <w:r>
        <w:rPr>
          <w:sz w:val="24"/>
          <w:u w:val="single"/>
        </w:rPr>
        <w:t>signed</w:t>
      </w:r>
      <w:r>
        <w:rPr>
          <w:sz w:val="24"/>
        </w:rPr>
        <w:t xml:space="preserve"> bid proposal form and the Invitation to Bid will constitute an agreement</w:t>
      </w:r>
      <w:r>
        <w:rPr>
          <w:spacing w:val="-4"/>
          <w:sz w:val="24"/>
        </w:rPr>
        <w:t xml:space="preserve"> </w:t>
      </w:r>
      <w:r>
        <w:rPr>
          <w:sz w:val="24"/>
        </w:rPr>
        <w:t>between</w:t>
      </w:r>
      <w:r>
        <w:rPr>
          <w:spacing w:val="-4"/>
          <w:sz w:val="24"/>
        </w:rPr>
        <w:t xml:space="preserve"> </w:t>
      </w:r>
      <w:r>
        <w:rPr>
          <w:sz w:val="24"/>
        </w:rPr>
        <w:t>the</w:t>
      </w:r>
      <w:r>
        <w:rPr>
          <w:spacing w:val="-4"/>
          <w:sz w:val="24"/>
        </w:rPr>
        <w:t xml:space="preserve"> </w:t>
      </w:r>
      <w:r>
        <w:rPr>
          <w:sz w:val="24"/>
        </w:rPr>
        <w:t>successful</w:t>
      </w:r>
      <w:r>
        <w:rPr>
          <w:spacing w:val="-4"/>
          <w:sz w:val="24"/>
        </w:rPr>
        <w:t xml:space="preserve"> </w:t>
      </w:r>
      <w:r>
        <w:rPr>
          <w:sz w:val="24"/>
        </w:rPr>
        <w:t>bidder</w:t>
      </w:r>
      <w:r>
        <w:rPr>
          <w:spacing w:val="-7"/>
          <w:sz w:val="24"/>
        </w:rPr>
        <w:t xml:space="preserve"> </w:t>
      </w:r>
      <w:r>
        <w:rPr>
          <w:sz w:val="24"/>
        </w:rPr>
        <w:t>and</w:t>
      </w:r>
      <w:r>
        <w:rPr>
          <w:spacing w:val="-4"/>
          <w:sz w:val="24"/>
        </w:rPr>
        <w:t xml:space="preserve"> </w:t>
      </w:r>
      <w:r>
        <w:rPr>
          <w:sz w:val="24"/>
        </w:rPr>
        <w:t>Polk</w:t>
      </w:r>
      <w:r>
        <w:rPr>
          <w:spacing w:val="-4"/>
          <w:sz w:val="24"/>
        </w:rPr>
        <w:t xml:space="preserve"> </w:t>
      </w:r>
      <w:r>
        <w:rPr>
          <w:sz w:val="24"/>
        </w:rPr>
        <w:t>County</w:t>
      </w:r>
      <w:r>
        <w:rPr>
          <w:spacing w:val="-6"/>
          <w:sz w:val="24"/>
        </w:rPr>
        <w:t xml:space="preserve"> </w:t>
      </w:r>
      <w:r>
        <w:rPr>
          <w:sz w:val="24"/>
        </w:rPr>
        <w:t>Conservation Board to perform said services as listed in the Invitation to Bid.</w:t>
      </w:r>
    </w:p>
    <w:p w14:paraId="759CF1EE" w14:textId="77777777" w:rsidR="00B41EE8" w:rsidRDefault="00B41EE8" w:rsidP="00B41EE8">
      <w:pPr>
        <w:pStyle w:val="BodyText"/>
        <w:rPr>
          <w:sz w:val="16"/>
        </w:rPr>
      </w:pPr>
    </w:p>
    <w:p w14:paraId="20FA254F" w14:textId="77777777" w:rsidR="00B41EE8" w:rsidRDefault="00B41EE8" w:rsidP="00B41EE8">
      <w:pPr>
        <w:pStyle w:val="Heading1"/>
        <w:numPr>
          <w:ilvl w:val="1"/>
          <w:numId w:val="16"/>
        </w:numPr>
        <w:tabs>
          <w:tab w:val="left" w:pos="939"/>
          <w:tab w:val="left" w:pos="940"/>
        </w:tabs>
        <w:spacing w:before="92"/>
        <w:rPr>
          <w:u w:val="none"/>
        </w:rPr>
      </w:pPr>
      <w:r>
        <w:rPr>
          <w:spacing w:val="-2"/>
        </w:rPr>
        <w:t>Insurance</w:t>
      </w:r>
    </w:p>
    <w:p w14:paraId="37760644" w14:textId="6B6828E8" w:rsidR="00B41EE8" w:rsidRDefault="00B41EE8" w:rsidP="00B41EE8">
      <w:pPr>
        <w:pStyle w:val="BodyText"/>
        <w:ind w:left="940" w:right="293"/>
      </w:pPr>
      <w:r>
        <w:t>The successful bidder shall secure and maintain throughout the duration of this contract</w:t>
      </w:r>
      <w:r>
        <w:rPr>
          <w:spacing w:val="-1"/>
        </w:rPr>
        <w:t xml:space="preserve"> </w:t>
      </w:r>
      <w:r>
        <w:t>insurance of such</w:t>
      </w:r>
      <w:r>
        <w:rPr>
          <w:spacing w:val="-1"/>
        </w:rPr>
        <w:t xml:space="preserve"> </w:t>
      </w:r>
      <w:r>
        <w:t>types</w:t>
      </w:r>
      <w:r>
        <w:rPr>
          <w:spacing w:val="-3"/>
        </w:rPr>
        <w:t xml:space="preserve"> </w:t>
      </w:r>
      <w:r>
        <w:t>and</w:t>
      </w:r>
      <w:r>
        <w:rPr>
          <w:spacing w:val="-2"/>
        </w:rPr>
        <w:t xml:space="preserve"> </w:t>
      </w:r>
      <w:r>
        <w:t>not</w:t>
      </w:r>
      <w:r>
        <w:rPr>
          <w:spacing w:val="-3"/>
        </w:rPr>
        <w:t xml:space="preserve"> </w:t>
      </w:r>
      <w:r>
        <w:t>less</w:t>
      </w:r>
      <w:r>
        <w:rPr>
          <w:spacing w:val="-4"/>
        </w:rPr>
        <w:t xml:space="preserve"> </w:t>
      </w:r>
      <w:r>
        <w:t>than</w:t>
      </w:r>
      <w:r>
        <w:rPr>
          <w:spacing w:val="-2"/>
        </w:rPr>
        <w:t xml:space="preserve"> </w:t>
      </w:r>
      <w:r>
        <w:t>the amounts</w:t>
      </w:r>
      <w:r>
        <w:rPr>
          <w:spacing w:val="-1"/>
        </w:rPr>
        <w:t xml:space="preserve"> </w:t>
      </w:r>
      <w:r>
        <w:t>specified in Part IV,</w:t>
      </w:r>
      <w:r>
        <w:rPr>
          <w:spacing w:val="-3"/>
        </w:rPr>
        <w:t xml:space="preserve"> </w:t>
      </w:r>
      <w:r>
        <w:t>Insurance</w:t>
      </w:r>
      <w:r>
        <w:rPr>
          <w:spacing w:val="-3"/>
        </w:rPr>
        <w:t xml:space="preserve"> </w:t>
      </w:r>
      <w:r>
        <w:t>and</w:t>
      </w:r>
      <w:r>
        <w:rPr>
          <w:spacing w:val="-3"/>
        </w:rPr>
        <w:t xml:space="preserve"> </w:t>
      </w:r>
      <w:r>
        <w:t>Certificate</w:t>
      </w:r>
      <w:r>
        <w:rPr>
          <w:spacing w:val="-3"/>
        </w:rPr>
        <w:t xml:space="preserve"> </w:t>
      </w:r>
      <w:r>
        <w:t>Requirements.</w:t>
      </w:r>
      <w:r>
        <w:rPr>
          <w:spacing w:val="40"/>
        </w:rPr>
        <w:t xml:space="preserve"> </w:t>
      </w:r>
      <w:r>
        <w:t>All</w:t>
      </w:r>
      <w:r>
        <w:rPr>
          <w:spacing w:val="-4"/>
        </w:rPr>
        <w:t xml:space="preserve"> </w:t>
      </w:r>
      <w:r>
        <w:t>policies</w:t>
      </w:r>
      <w:r>
        <w:rPr>
          <w:spacing w:val="-4"/>
        </w:rPr>
        <w:t xml:space="preserve"> </w:t>
      </w:r>
      <w:r>
        <w:t>shall</w:t>
      </w:r>
      <w:r>
        <w:rPr>
          <w:spacing w:val="-4"/>
        </w:rPr>
        <w:t xml:space="preserve"> </w:t>
      </w:r>
      <w:r>
        <w:t>be</w:t>
      </w:r>
      <w:r>
        <w:rPr>
          <w:spacing w:val="-3"/>
        </w:rPr>
        <w:t xml:space="preserve"> </w:t>
      </w:r>
      <w:r>
        <w:t>in</w:t>
      </w:r>
      <w:r>
        <w:rPr>
          <w:spacing w:val="-5"/>
        </w:rPr>
        <w:t xml:space="preserve"> </w:t>
      </w:r>
      <w:r>
        <w:t>the</w:t>
      </w:r>
      <w:r>
        <w:rPr>
          <w:spacing w:val="-3"/>
        </w:rPr>
        <w:t xml:space="preserve"> </w:t>
      </w:r>
      <w:r>
        <w:t>amounts, form and companies satisfactory to Polk County Conservation Board.</w:t>
      </w:r>
      <w:r>
        <w:rPr>
          <w:spacing w:val="40"/>
        </w:rPr>
        <w:t xml:space="preserve"> </w:t>
      </w:r>
      <w:r>
        <w:t>All certificates of insurance shall be submitted to Polk County Conservation prior</w:t>
      </w:r>
      <w:r>
        <w:rPr>
          <w:spacing w:val="-4"/>
        </w:rPr>
        <w:t xml:space="preserve"> </w:t>
      </w:r>
      <w:r>
        <w:t>to</w:t>
      </w:r>
      <w:r>
        <w:rPr>
          <w:spacing w:val="-2"/>
        </w:rPr>
        <w:t xml:space="preserve"> </w:t>
      </w:r>
      <w:r>
        <w:t>commencement</w:t>
      </w:r>
      <w:r>
        <w:rPr>
          <w:spacing w:val="-5"/>
        </w:rPr>
        <w:t xml:space="preserve"> </w:t>
      </w:r>
      <w:r>
        <w:t>of any</w:t>
      </w:r>
      <w:r>
        <w:rPr>
          <w:spacing w:val="-5"/>
        </w:rPr>
        <w:t xml:space="preserve"> </w:t>
      </w:r>
      <w:r>
        <w:t>services/operations</w:t>
      </w:r>
      <w:r>
        <w:rPr>
          <w:spacing w:val="-3"/>
        </w:rPr>
        <w:t xml:space="preserve"> </w:t>
      </w:r>
      <w:r>
        <w:t>relating to this contract.</w:t>
      </w:r>
    </w:p>
    <w:p w14:paraId="45DB2BE1" w14:textId="77777777" w:rsidR="00B41EE8" w:rsidRDefault="00B41EE8" w:rsidP="00B41EE8">
      <w:pPr>
        <w:pStyle w:val="BodyText"/>
        <w:rPr>
          <w:sz w:val="16"/>
        </w:rPr>
      </w:pPr>
    </w:p>
    <w:p w14:paraId="042F3407" w14:textId="77777777" w:rsidR="00B41EE8" w:rsidRDefault="00B41EE8" w:rsidP="00B41EE8">
      <w:pPr>
        <w:pStyle w:val="BodyText"/>
        <w:spacing w:before="93"/>
        <w:ind w:left="940" w:right="293"/>
      </w:pPr>
      <w:r>
        <w:t>The Contractor will be required to show proof of a bond covering all company employees who enter the buildings for theft, disappearance, or destruction of property</w:t>
      </w:r>
      <w:r>
        <w:rPr>
          <w:spacing w:val="-5"/>
        </w:rPr>
        <w:t xml:space="preserve"> </w:t>
      </w:r>
      <w:r>
        <w:t>(owned</w:t>
      </w:r>
      <w:r>
        <w:rPr>
          <w:spacing w:val="-2"/>
        </w:rPr>
        <w:t xml:space="preserve"> </w:t>
      </w:r>
      <w:r>
        <w:t>by</w:t>
      </w:r>
      <w:r>
        <w:rPr>
          <w:spacing w:val="-5"/>
        </w:rPr>
        <w:t xml:space="preserve"> </w:t>
      </w:r>
      <w:r>
        <w:t>the</w:t>
      </w:r>
      <w:r>
        <w:rPr>
          <w:spacing w:val="-4"/>
        </w:rPr>
        <w:t xml:space="preserve"> </w:t>
      </w:r>
      <w:r>
        <w:t>Polk</w:t>
      </w:r>
      <w:r>
        <w:rPr>
          <w:spacing w:val="-3"/>
        </w:rPr>
        <w:t xml:space="preserve"> </w:t>
      </w:r>
      <w:r>
        <w:t>County</w:t>
      </w:r>
      <w:r>
        <w:rPr>
          <w:spacing w:val="-5"/>
        </w:rPr>
        <w:t xml:space="preserve"> </w:t>
      </w:r>
      <w:r>
        <w:t>Conservation</w:t>
      </w:r>
      <w:r>
        <w:rPr>
          <w:spacing w:val="-2"/>
        </w:rPr>
        <w:t xml:space="preserve"> </w:t>
      </w:r>
      <w:r>
        <w:t>Board,</w:t>
      </w:r>
      <w:r>
        <w:rPr>
          <w:spacing w:val="-5"/>
        </w:rPr>
        <w:t xml:space="preserve"> </w:t>
      </w:r>
      <w:r>
        <w:t>or</w:t>
      </w:r>
      <w:r>
        <w:rPr>
          <w:spacing w:val="-4"/>
        </w:rPr>
        <w:t xml:space="preserve"> </w:t>
      </w:r>
      <w:r>
        <w:t>in</w:t>
      </w:r>
      <w:r>
        <w:rPr>
          <w:spacing w:val="-2"/>
        </w:rPr>
        <w:t xml:space="preserve"> </w:t>
      </w:r>
      <w:r>
        <w:t>its</w:t>
      </w:r>
      <w:r>
        <w:rPr>
          <w:spacing w:val="-3"/>
        </w:rPr>
        <w:t xml:space="preserve"> </w:t>
      </w:r>
      <w:r>
        <w:t>care,</w:t>
      </w:r>
      <w:r>
        <w:rPr>
          <w:spacing w:val="-3"/>
        </w:rPr>
        <w:t xml:space="preserve"> </w:t>
      </w:r>
      <w:r>
        <w:t>custody and control) on the premises where the contract will be providing services.</w:t>
      </w:r>
    </w:p>
    <w:p w14:paraId="21EBA97E" w14:textId="77777777" w:rsidR="00B41EE8" w:rsidRDefault="00B41EE8" w:rsidP="00B41EE8">
      <w:pPr>
        <w:pStyle w:val="BodyText"/>
        <w:rPr>
          <w:sz w:val="16"/>
        </w:rPr>
      </w:pPr>
    </w:p>
    <w:p w14:paraId="68D1FC0C" w14:textId="77777777" w:rsidR="00B41EE8" w:rsidRDefault="00B41EE8" w:rsidP="00B41EE8">
      <w:pPr>
        <w:pStyle w:val="Heading1"/>
        <w:numPr>
          <w:ilvl w:val="1"/>
          <w:numId w:val="16"/>
        </w:numPr>
        <w:tabs>
          <w:tab w:val="left" w:pos="939"/>
          <w:tab w:val="left" w:pos="940"/>
        </w:tabs>
        <w:spacing w:before="92"/>
        <w:rPr>
          <w:u w:val="none"/>
        </w:rPr>
      </w:pPr>
      <w:r>
        <w:t>Delay</w:t>
      </w:r>
      <w:r>
        <w:rPr>
          <w:spacing w:val="-8"/>
        </w:rPr>
        <w:t xml:space="preserve"> </w:t>
      </w:r>
      <w:r>
        <w:t>in</w:t>
      </w:r>
      <w:r>
        <w:rPr>
          <w:spacing w:val="-1"/>
        </w:rPr>
        <w:t xml:space="preserve"> </w:t>
      </w:r>
      <w:r>
        <w:t>Receipt</w:t>
      </w:r>
      <w:r>
        <w:rPr>
          <w:spacing w:val="-2"/>
        </w:rPr>
        <w:t xml:space="preserve"> </w:t>
      </w:r>
      <w:r>
        <w:t>of</w:t>
      </w:r>
      <w:r>
        <w:rPr>
          <w:spacing w:val="-2"/>
        </w:rPr>
        <w:t xml:space="preserve"> </w:t>
      </w:r>
      <w:r>
        <w:rPr>
          <w:spacing w:val="-5"/>
        </w:rPr>
        <w:t>Bid</w:t>
      </w:r>
    </w:p>
    <w:p w14:paraId="5ABF37D1" w14:textId="3E784686" w:rsidR="00B41EE8" w:rsidRDefault="005E552A" w:rsidP="00B41EE8">
      <w:pPr>
        <w:pStyle w:val="BodyText"/>
        <w:ind w:left="940" w:right="293"/>
      </w:pPr>
      <w:r>
        <w:t>PCCB</w:t>
      </w:r>
      <w:r w:rsidR="00B41EE8">
        <w:t xml:space="preserve"> accepts no responsibility for delays in the receipt</w:t>
      </w:r>
      <w:r w:rsidR="00B41EE8">
        <w:rPr>
          <w:spacing w:val="-2"/>
        </w:rPr>
        <w:t xml:space="preserve"> </w:t>
      </w:r>
      <w:r w:rsidR="00B41EE8">
        <w:t>of</w:t>
      </w:r>
      <w:r w:rsidR="00B41EE8">
        <w:rPr>
          <w:spacing w:val="-1"/>
        </w:rPr>
        <w:t xml:space="preserve"> </w:t>
      </w:r>
      <w:r w:rsidR="00B41EE8">
        <w:t>your</w:t>
      </w:r>
      <w:r w:rsidR="00B41EE8">
        <w:rPr>
          <w:spacing w:val="-3"/>
        </w:rPr>
        <w:t xml:space="preserve"> </w:t>
      </w:r>
      <w:r w:rsidR="00B41EE8">
        <w:t>bid</w:t>
      </w:r>
      <w:r w:rsidR="00B41EE8">
        <w:rPr>
          <w:spacing w:val="-3"/>
        </w:rPr>
        <w:t xml:space="preserve"> </w:t>
      </w:r>
      <w:r w:rsidR="00B41EE8">
        <w:t>due</w:t>
      </w:r>
      <w:r w:rsidR="00B41EE8">
        <w:rPr>
          <w:spacing w:val="-6"/>
        </w:rPr>
        <w:t xml:space="preserve"> </w:t>
      </w:r>
      <w:r w:rsidR="00B41EE8">
        <w:t>to</w:t>
      </w:r>
      <w:r w:rsidR="00B41EE8">
        <w:rPr>
          <w:spacing w:val="-3"/>
        </w:rPr>
        <w:t xml:space="preserve"> e</w:t>
      </w:r>
      <w:r w:rsidR="00B41EE8">
        <w:t>mail</w:t>
      </w:r>
      <w:r w:rsidR="00B41EE8">
        <w:rPr>
          <w:spacing w:val="-2"/>
        </w:rPr>
        <w:t xml:space="preserve"> </w:t>
      </w:r>
      <w:r w:rsidR="00B41EE8">
        <w:t>delivery. The responsibility for timely bid delivery rests with the Bidder.</w:t>
      </w:r>
    </w:p>
    <w:p w14:paraId="74CD367F" w14:textId="77777777" w:rsidR="00B41EE8" w:rsidRDefault="00B41EE8" w:rsidP="00B41EE8">
      <w:pPr>
        <w:pStyle w:val="BodyText"/>
        <w:rPr>
          <w:sz w:val="16"/>
        </w:rPr>
      </w:pPr>
    </w:p>
    <w:p w14:paraId="7FB0A3B7" w14:textId="77777777" w:rsidR="00B41EE8" w:rsidRDefault="00B41EE8" w:rsidP="00B41EE8">
      <w:pPr>
        <w:pStyle w:val="Heading1"/>
        <w:numPr>
          <w:ilvl w:val="1"/>
          <w:numId w:val="16"/>
        </w:numPr>
        <w:tabs>
          <w:tab w:val="left" w:pos="939"/>
          <w:tab w:val="left" w:pos="940"/>
        </w:tabs>
        <w:spacing w:before="92"/>
        <w:rPr>
          <w:u w:val="none"/>
        </w:rPr>
      </w:pPr>
      <w:r>
        <w:t>Bid</w:t>
      </w:r>
      <w:r>
        <w:rPr>
          <w:spacing w:val="-3"/>
        </w:rPr>
        <w:t xml:space="preserve"> </w:t>
      </w:r>
      <w:r>
        <w:rPr>
          <w:spacing w:val="-2"/>
        </w:rPr>
        <w:t>Opening</w:t>
      </w:r>
    </w:p>
    <w:p w14:paraId="36858DCE" w14:textId="5D07C9FD" w:rsidR="00B41EE8" w:rsidRDefault="00B41EE8" w:rsidP="00B41EE8">
      <w:pPr>
        <w:pStyle w:val="BodyText"/>
        <w:ind w:left="940" w:right="293"/>
        <w:rPr>
          <w:spacing w:val="-2"/>
        </w:rPr>
      </w:pPr>
      <w:r>
        <w:t>Staff</w:t>
      </w:r>
      <w:r>
        <w:rPr>
          <w:spacing w:val="-2"/>
        </w:rPr>
        <w:t xml:space="preserve"> </w:t>
      </w:r>
      <w:r>
        <w:t>will</w:t>
      </w:r>
      <w:r>
        <w:rPr>
          <w:spacing w:val="-3"/>
        </w:rPr>
        <w:t xml:space="preserve"> </w:t>
      </w:r>
      <w:r>
        <w:t>review</w:t>
      </w:r>
      <w:r>
        <w:rPr>
          <w:spacing w:val="-3"/>
        </w:rPr>
        <w:t xml:space="preserve"> </w:t>
      </w:r>
      <w:r>
        <w:t>bids</w:t>
      </w:r>
      <w:r>
        <w:rPr>
          <w:spacing w:val="-3"/>
        </w:rPr>
        <w:t xml:space="preserve"> </w:t>
      </w:r>
      <w:r>
        <w:t xml:space="preserve">following submission the week of </w:t>
      </w:r>
      <w:r w:rsidR="005E552A">
        <w:t>June 26</w:t>
      </w:r>
      <w:r w:rsidR="005E552A" w:rsidRPr="005E552A">
        <w:rPr>
          <w:vertAlign w:val="superscript"/>
        </w:rPr>
        <w:t>th</w:t>
      </w:r>
      <w:r w:rsidR="005E552A">
        <w:t>,</w:t>
      </w:r>
      <w:r>
        <w:t xml:space="preserve"> 202</w:t>
      </w:r>
      <w:r w:rsidR="005E552A">
        <w:t>3</w:t>
      </w:r>
      <w:r>
        <w:t>.</w:t>
      </w:r>
    </w:p>
    <w:p w14:paraId="3C9DE816" w14:textId="77777777" w:rsidR="00B41EE8" w:rsidRDefault="00B41EE8" w:rsidP="00B41EE8">
      <w:pPr>
        <w:pStyle w:val="BodyText"/>
        <w:ind w:left="940" w:right="293"/>
        <w:rPr>
          <w:spacing w:val="-2"/>
        </w:rPr>
      </w:pPr>
    </w:p>
    <w:p w14:paraId="10DD5C14" w14:textId="77777777" w:rsidR="00B41EE8" w:rsidRDefault="00B41EE8" w:rsidP="00B41EE8">
      <w:pPr>
        <w:pStyle w:val="Heading1"/>
        <w:numPr>
          <w:ilvl w:val="1"/>
          <w:numId w:val="16"/>
        </w:numPr>
        <w:tabs>
          <w:tab w:val="left" w:pos="939"/>
          <w:tab w:val="left" w:pos="940"/>
        </w:tabs>
        <w:spacing w:before="75"/>
        <w:rPr>
          <w:u w:val="none"/>
        </w:rPr>
      </w:pPr>
      <w:r>
        <w:t>Bid</w:t>
      </w:r>
      <w:r>
        <w:rPr>
          <w:spacing w:val="-1"/>
        </w:rPr>
        <w:t xml:space="preserve"> </w:t>
      </w:r>
      <w:r>
        <w:rPr>
          <w:spacing w:val="-2"/>
        </w:rPr>
        <w:t>Award</w:t>
      </w:r>
    </w:p>
    <w:p w14:paraId="172214B4" w14:textId="5F61B20D" w:rsidR="00B41EE8" w:rsidRDefault="00B41EE8" w:rsidP="00B41EE8">
      <w:pPr>
        <w:pStyle w:val="BodyText"/>
        <w:ind w:left="939" w:right="293"/>
      </w:pPr>
      <w:r>
        <w:t>Staff</w:t>
      </w:r>
      <w:r>
        <w:rPr>
          <w:spacing w:val="-2"/>
        </w:rPr>
        <w:t xml:space="preserve"> </w:t>
      </w:r>
      <w:r>
        <w:t>will</w:t>
      </w:r>
      <w:r>
        <w:rPr>
          <w:spacing w:val="-3"/>
        </w:rPr>
        <w:t xml:space="preserve"> </w:t>
      </w:r>
      <w:r>
        <w:t>present</w:t>
      </w:r>
      <w:r>
        <w:rPr>
          <w:spacing w:val="-3"/>
        </w:rPr>
        <w:t xml:space="preserve"> </w:t>
      </w:r>
      <w:r>
        <w:t>a</w:t>
      </w:r>
      <w:r>
        <w:rPr>
          <w:spacing w:val="-2"/>
        </w:rPr>
        <w:t xml:space="preserve"> </w:t>
      </w:r>
      <w:r>
        <w:t>bid</w:t>
      </w:r>
      <w:r>
        <w:rPr>
          <w:spacing w:val="-4"/>
        </w:rPr>
        <w:t xml:space="preserve"> </w:t>
      </w:r>
      <w:r>
        <w:t>recap</w:t>
      </w:r>
      <w:r>
        <w:rPr>
          <w:spacing w:val="-2"/>
        </w:rPr>
        <w:t xml:space="preserve"> </w:t>
      </w:r>
      <w:r>
        <w:t>to</w:t>
      </w:r>
      <w:r>
        <w:rPr>
          <w:spacing w:val="-2"/>
        </w:rPr>
        <w:t xml:space="preserve"> </w:t>
      </w:r>
      <w:r>
        <w:t>the</w:t>
      </w:r>
      <w:r>
        <w:rPr>
          <w:spacing w:val="-2"/>
        </w:rPr>
        <w:t xml:space="preserve"> </w:t>
      </w:r>
      <w:r>
        <w:t>PCCB</w:t>
      </w:r>
      <w:r>
        <w:rPr>
          <w:spacing w:val="-4"/>
        </w:rPr>
        <w:t xml:space="preserve"> </w:t>
      </w:r>
      <w:r>
        <w:t>at</w:t>
      </w:r>
      <w:r>
        <w:rPr>
          <w:spacing w:val="-3"/>
        </w:rPr>
        <w:t xml:space="preserve"> </w:t>
      </w:r>
      <w:r>
        <w:t>their</w:t>
      </w:r>
      <w:r>
        <w:rPr>
          <w:spacing w:val="-4"/>
        </w:rPr>
        <w:t xml:space="preserve"> </w:t>
      </w:r>
      <w:r>
        <w:t>regular</w:t>
      </w:r>
      <w:r>
        <w:rPr>
          <w:spacing w:val="-4"/>
        </w:rPr>
        <w:t xml:space="preserve"> </w:t>
      </w:r>
      <w:r>
        <w:t>meeting</w:t>
      </w:r>
      <w:r>
        <w:rPr>
          <w:spacing w:val="-4"/>
        </w:rPr>
        <w:t xml:space="preserve"> </w:t>
      </w:r>
      <w:r>
        <w:t>on</w:t>
      </w:r>
      <w:r>
        <w:rPr>
          <w:spacing w:val="-2"/>
        </w:rPr>
        <w:t xml:space="preserve"> </w:t>
      </w:r>
      <w:r w:rsidR="005E552A">
        <w:t xml:space="preserve">July </w:t>
      </w:r>
      <w:r w:rsidR="00291ABE">
        <w:t>1</w:t>
      </w:r>
      <w:r w:rsidR="005E552A">
        <w:t>2</w:t>
      </w:r>
      <w:r w:rsidR="00291ABE">
        <w:t>th, 202</w:t>
      </w:r>
      <w:r w:rsidR="005E552A">
        <w:t>3</w:t>
      </w:r>
      <w:r w:rsidR="00291ABE">
        <w:t xml:space="preserve">, 5:30 p.m. </w:t>
      </w:r>
      <w:r>
        <w:t>at which time the bid will be awarded to the successful bidder.</w:t>
      </w:r>
    </w:p>
    <w:p w14:paraId="11810207" w14:textId="77777777" w:rsidR="00B41EE8" w:rsidRPr="00023160" w:rsidRDefault="00B41EE8" w:rsidP="00B41EE8">
      <w:pPr>
        <w:pStyle w:val="BodyText"/>
        <w:ind w:left="939" w:right="293"/>
      </w:pPr>
    </w:p>
    <w:p w14:paraId="1D3788B5" w14:textId="77777777" w:rsidR="00B41EE8" w:rsidRDefault="00B41EE8" w:rsidP="00B41EE8">
      <w:pPr>
        <w:pStyle w:val="Heading1"/>
        <w:numPr>
          <w:ilvl w:val="1"/>
          <w:numId w:val="16"/>
        </w:numPr>
        <w:tabs>
          <w:tab w:val="left" w:pos="939"/>
          <w:tab w:val="left" w:pos="940"/>
        </w:tabs>
        <w:spacing w:before="93"/>
        <w:rPr>
          <w:u w:val="none"/>
        </w:rPr>
      </w:pPr>
      <w:r>
        <w:t>Rejection</w:t>
      </w:r>
      <w:r>
        <w:rPr>
          <w:spacing w:val="-4"/>
        </w:rPr>
        <w:t xml:space="preserve"> </w:t>
      </w:r>
      <w:r>
        <w:t>of</w:t>
      </w:r>
      <w:r>
        <w:rPr>
          <w:spacing w:val="-5"/>
        </w:rPr>
        <w:t xml:space="preserve"> </w:t>
      </w:r>
      <w:r>
        <w:rPr>
          <w:spacing w:val="-4"/>
        </w:rPr>
        <w:t>Bids</w:t>
      </w:r>
    </w:p>
    <w:p w14:paraId="76844A23" w14:textId="03CF99C6" w:rsidR="00B41EE8" w:rsidRDefault="00B41EE8" w:rsidP="00B41EE8">
      <w:pPr>
        <w:pStyle w:val="BodyText"/>
        <w:ind w:left="940" w:right="235"/>
      </w:pPr>
      <w:r>
        <w:t>PCCB</w:t>
      </w:r>
      <w:r>
        <w:rPr>
          <w:spacing w:val="-2"/>
        </w:rPr>
        <w:t xml:space="preserve"> </w:t>
      </w:r>
      <w:r>
        <w:t>reserves</w:t>
      </w:r>
      <w:r>
        <w:rPr>
          <w:spacing w:val="-3"/>
        </w:rPr>
        <w:t xml:space="preserve"> </w:t>
      </w:r>
      <w:r>
        <w:t>the</w:t>
      </w:r>
      <w:r>
        <w:rPr>
          <w:spacing w:val="-2"/>
        </w:rPr>
        <w:t xml:space="preserve"> </w:t>
      </w:r>
      <w:r>
        <w:t>right</w:t>
      </w:r>
      <w:r>
        <w:rPr>
          <w:spacing w:val="-3"/>
        </w:rPr>
        <w:t xml:space="preserve"> </w:t>
      </w:r>
      <w:r>
        <w:t>to</w:t>
      </w:r>
      <w:r>
        <w:rPr>
          <w:spacing w:val="-2"/>
        </w:rPr>
        <w:t xml:space="preserve"> </w:t>
      </w:r>
      <w:r>
        <w:t>reject</w:t>
      </w:r>
      <w:r>
        <w:rPr>
          <w:spacing w:val="-2"/>
        </w:rPr>
        <w:t xml:space="preserve"> </w:t>
      </w:r>
      <w:r>
        <w:t>any</w:t>
      </w:r>
      <w:r>
        <w:rPr>
          <w:spacing w:val="-5"/>
        </w:rPr>
        <w:t xml:space="preserve"> </w:t>
      </w:r>
      <w:r>
        <w:t>or</w:t>
      </w:r>
      <w:r>
        <w:rPr>
          <w:spacing w:val="-6"/>
        </w:rPr>
        <w:t xml:space="preserve"> </w:t>
      </w:r>
      <w:r>
        <w:t>all</w:t>
      </w:r>
      <w:r>
        <w:rPr>
          <w:spacing w:val="-3"/>
        </w:rPr>
        <w:t xml:space="preserve"> </w:t>
      </w:r>
      <w:r>
        <w:t>bids</w:t>
      </w:r>
      <w:r>
        <w:rPr>
          <w:spacing w:val="-3"/>
        </w:rPr>
        <w:t xml:space="preserve"> </w:t>
      </w:r>
      <w:r>
        <w:t>in</w:t>
      </w:r>
      <w:r>
        <w:rPr>
          <w:spacing w:val="-2"/>
        </w:rPr>
        <w:t xml:space="preserve"> </w:t>
      </w:r>
      <w:r>
        <w:t>whole</w:t>
      </w:r>
      <w:r>
        <w:rPr>
          <w:spacing w:val="-4"/>
        </w:rPr>
        <w:t xml:space="preserve"> </w:t>
      </w:r>
      <w:r>
        <w:t>or</w:t>
      </w:r>
      <w:r>
        <w:rPr>
          <w:spacing w:val="-4"/>
        </w:rPr>
        <w:t xml:space="preserve"> </w:t>
      </w:r>
      <w:r>
        <w:t>in</w:t>
      </w:r>
      <w:r>
        <w:rPr>
          <w:spacing w:val="-2"/>
        </w:rPr>
        <w:t xml:space="preserve"> </w:t>
      </w:r>
      <w:r>
        <w:t>part,</w:t>
      </w:r>
      <w:r>
        <w:rPr>
          <w:spacing w:val="-2"/>
        </w:rPr>
        <w:t xml:space="preserve"> </w:t>
      </w:r>
      <w:r>
        <w:t>to</w:t>
      </w:r>
      <w:r>
        <w:rPr>
          <w:spacing w:val="-4"/>
        </w:rPr>
        <w:t xml:space="preserve"> </w:t>
      </w:r>
      <w:r>
        <w:t>waive irregularities and to accept proposals which appear to be in the best interest of PCCB.</w:t>
      </w:r>
    </w:p>
    <w:p w14:paraId="4C1D1E5F" w14:textId="77777777" w:rsidR="00B41EE8" w:rsidRDefault="00B41EE8" w:rsidP="00B41EE8">
      <w:pPr>
        <w:pStyle w:val="BodyText"/>
        <w:spacing w:before="11"/>
        <w:rPr>
          <w:sz w:val="15"/>
        </w:rPr>
      </w:pPr>
    </w:p>
    <w:p w14:paraId="1422ED85" w14:textId="77777777" w:rsidR="00B41EE8" w:rsidRDefault="00B41EE8" w:rsidP="00B41EE8">
      <w:pPr>
        <w:pStyle w:val="Heading1"/>
        <w:numPr>
          <w:ilvl w:val="1"/>
          <w:numId w:val="16"/>
        </w:numPr>
        <w:tabs>
          <w:tab w:val="left" w:pos="939"/>
          <w:tab w:val="left" w:pos="940"/>
        </w:tabs>
        <w:spacing w:before="92"/>
        <w:rPr>
          <w:u w:val="none"/>
        </w:rPr>
      </w:pPr>
      <w:r>
        <w:t>Reporting</w:t>
      </w:r>
      <w:r>
        <w:rPr>
          <w:spacing w:val="-8"/>
        </w:rPr>
        <w:t xml:space="preserve"> </w:t>
      </w:r>
      <w:r>
        <w:t>of</w:t>
      </w:r>
      <w:r>
        <w:rPr>
          <w:spacing w:val="-6"/>
        </w:rPr>
        <w:t xml:space="preserve"> </w:t>
      </w:r>
      <w:r>
        <w:t>Anti-Competitive</w:t>
      </w:r>
      <w:r>
        <w:rPr>
          <w:spacing w:val="-7"/>
        </w:rPr>
        <w:t xml:space="preserve"> </w:t>
      </w:r>
      <w:r>
        <w:rPr>
          <w:spacing w:val="-2"/>
        </w:rPr>
        <w:t>Practices</w:t>
      </w:r>
    </w:p>
    <w:p w14:paraId="1AFEB3FA" w14:textId="77777777" w:rsidR="00B41EE8" w:rsidRDefault="00B41EE8" w:rsidP="00B41EE8">
      <w:pPr>
        <w:pStyle w:val="BodyText"/>
        <w:ind w:left="940" w:right="293"/>
      </w:pPr>
      <w:r>
        <w:t>When</w:t>
      </w:r>
      <w:r>
        <w:rPr>
          <w:spacing w:val="-7"/>
        </w:rPr>
        <w:t xml:space="preserve"> </w:t>
      </w:r>
      <w:r>
        <w:t>for</w:t>
      </w:r>
      <w:r>
        <w:rPr>
          <w:spacing w:val="-4"/>
        </w:rPr>
        <w:t xml:space="preserve"> </w:t>
      </w:r>
      <w:r>
        <w:t>any</w:t>
      </w:r>
      <w:r>
        <w:rPr>
          <w:spacing w:val="-5"/>
        </w:rPr>
        <w:t xml:space="preserve"> </w:t>
      </w:r>
      <w:r>
        <w:t>reason</w:t>
      </w:r>
      <w:r>
        <w:rPr>
          <w:spacing w:val="-2"/>
        </w:rPr>
        <w:t xml:space="preserve"> </w:t>
      </w:r>
      <w:r>
        <w:t>collusion</w:t>
      </w:r>
      <w:r>
        <w:rPr>
          <w:spacing w:val="-2"/>
        </w:rPr>
        <w:t xml:space="preserve"> </w:t>
      </w:r>
      <w:r>
        <w:t>or</w:t>
      </w:r>
      <w:r>
        <w:rPr>
          <w:spacing w:val="-6"/>
        </w:rPr>
        <w:t xml:space="preserve"> </w:t>
      </w:r>
      <w:r>
        <w:t>other</w:t>
      </w:r>
      <w:r>
        <w:rPr>
          <w:spacing w:val="-4"/>
        </w:rPr>
        <w:t xml:space="preserve"> </w:t>
      </w:r>
      <w:r>
        <w:t>anti-competitive</w:t>
      </w:r>
      <w:r>
        <w:rPr>
          <w:spacing w:val="-2"/>
        </w:rPr>
        <w:t xml:space="preserve"> </w:t>
      </w:r>
      <w:r>
        <w:t>practices</w:t>
      </w:r>
      <w:r>
        <w:rPr>
          <w:spacing w:val="-5"/>
        </w:rPr>
        <w:t xml:space="preserve"> </w:t>
      </w:r>
      <w:r>
        <w:t>are</w:t>
      </w:r>
      <w:r>
        <w:rPr>
          <w:spacing w:val="-2"/>
        </w:rPr>
        <w:t xml:space="preserve"> </w:t>
      </w:r>
      <w:r>
        <w:t>suspect</w:t>
      </w:r>
      <w:r w:rsidR="003E674F">
        <w:t>ed among any bidders or</w:t>
      </w:r>
      <w:r>
        <w:t>, the Deputy Director shall prepare a notice of the relevant facts which shall be transmitted to the Director for review and possible involvement of the office of the Polk County Attorney.</w:t>
      </w:r>
    </w:p>
    <w:p w14:paraId="384B3B30" w14:textId="77777777" w:rsidR="00B41EE8" w:rsidRDefault="00B41EE8" w:rsidP="00B41EE8">
      <w:pPr>
        <w:pStyle w:val="BodyText"/>
        <w:rPr>
          <w:sz w:val="16"/>
        </w:rPr>
      </w:pPr>
    </w:p>
    <w:p w14:paraId="392A7136" w14:textId="77777777" w:rsidR="00B41EE8" w:rsidRDefault="00B41EE8" w:rsidP="00B41EE8">
      <w:pPr>
        <w:pStyle w:val="Heading1"/>
        <w:numPr>
          <w:ilvl w:val="1"/>
          <w:numId w:val="16"/>
        </w:numPr>
        <w:tabs>
          <w:tab w:val="left" w:pos="939"/>
          <w:tab w:val="left" w:pos="940"/>
        </w:tabs>
        <w:spacing w:before="92"/>
        <w:rPr>
          <w:u w:val="none"/>
        </w:rPr>
      </w:pPr>
      <w:r>
        <w:t>Polk</w:t>
      </w:r>
      <w:r>
        <w:rPr>
          <w:spacing w:val="-3"/>
        </w:rPr>
        <w:t xml:space="preserve"> </w:t>
      </w:r>
      <w:r>
        <w:t>County</w:t>
      </w:r>
      <w:r>
        <w:rPr>
          <w:spacing w:val="-9"/>
        </w:rPr>
        <w:t xml:space="preserve"> </w:t>
      </w:r>
      <w:r>
        <w:t>Conservation</w:t>
      </w:r>
      <w:r>
        <w:rPr>
          <w:spacing w:val="-3"/>
        </w:rPr>
        <w:t xml:space="preserve"> </w:t>
      </w:r>
      <w:r>
        <w:t>Board</w:t>
      </w:r>
      <w:r>
        <w:rPr>
          <w:spacing w:val="-4"/>
        </w:rPr>
        <w:t xml:space="preserve"> </w:t>
      </w:r>
      <w:r>
        <w:rPr>
          <w:spacing w:val="-2"/>
        </w:rPr>
        <w:t>Statement</w:t>
      </w:r>
    </w:p>
    <w:p w14:paraId="2C45F71D" w14:textId="1D3C6A9E" w:rsidR="00B41EE8" w:rsidRDefault="00B41EE8" w:rsidP="00B41EE8">
      <w:pPr>
        <w:pStyle w:val="BodyText"/>
        <w:ind w:left="940" w:right="235"/>
      </w:pPr>
      <w:r>
        <w:t>PCCB</w:t>
      </w:r>
      <w:r>
        <w:rPr>
          <w:spacing w:val="-5"/>
        </w:rPr>
        <w:t xml:space="preserve"> </w:t>
      </w:r>
      <w:r>
        <w:t>may</w:t>
      </w:r>
      <w:r>
        <w:rPr>
          <w:spacing w:val="-5"/>
        </w:rPr>
        <w:t xml:space="preserve"> </w:t>
      </w:r>
      <w:r>
        <w:t>show</w:t>
      </w:r>
      <w:r>
        <w:rPr>
          <w:spacing w:val="-6"/>
        </w:rPr>
        <w:t xml:space="preserve"> </w:t>
      </w:r>
      <w:r>
        <w:t>preference</w:t>
      </w:r>
      <w:r>
        <w:rPr>
          <w:spacing w:val="-3"/>
        </w:rPr>
        <w:t xml:space="preserve"> </w:t>
      </w:r>
      <w:r>
        <w:t>in</w:t>
      </w:r>
      <w:r>
        <w:rPr>
          <w:spacing w:val="-4"/>
        </w:rPr>
        <w:t xml:space="preserve"> </w:t>
      </w:r>
      <w:r>
        <w:t>purchasing</w:t>
      </w:r>
      <w:r>
        <w:rPr>
          <w:spacing w:val="-4"/>
        </w:rPr>
        <w:t xml:space="preserve"> </w:t>
      </w:r>
      <w:r>
        <w:t>goods</w:t>
      </w:r>
      <w:r>
        <w:rPr>
          <w:spacing w:val="-3"/>
        </w:rPr>
        <w:t xml:space="preserve"> </w:t>
      </w:r>
      <w:r>
        <w:t>and</w:t>
      </w:r>
      <w:r>
        <w:rPr>
          <w:spacing w:val="-2"/>
        </w:rPr>
        <w:t xml:space="preserve"> </w:t>
      </w:r>
      <w:r>
        <w:t>services</w:t>
      </w:r>
      <w:r>
        <w:rPr>
          <w:spacing w:val="-3"/>
        </w:rPr>
        <w:t xml:space="preserve"> </w:t>
      </w:r>
      <w:r>
        <w:t>from</w:t>
      </w:r>
      <w:r>
        <w:rPr>
          <w:spacing w:val="-1"/>
        </w:rPr>
        <w:t xml:space="preserve"> </w:t>
      </w:r>
      <w:r>
        <w:t>vendors who produce goods or maintain an office in Polk County.</w:t>
      </w:r>
      <w:r>
        <w:rPr>
          <w:spacing w:val="40"/>
        </w:rPr>
        <w:t xml:space="preserve"> </w:t>
      </w:r>
      <w:r>
        <w:t xml:space="preserve">Further, PCCB may actively </w:t>
      </w:r>
      <w:r>
        <w:lastRenderedPageBreak/>
        <w:t xml:space="preserve">solicit and seek out local vendors of goods and services that </w:t>
      </w:r>
      <w:r w:rsidR="00117E7F">
        <w:t xml:space="preserve">are </w:t>
      </w:r>
      <w:r>
        <w:t>environmental</w:t>
      </w:r>
      <w:r w:rsidR="00117E7F">
        <w:t>ly-</w:t>
      </w:r>
      <w:r>
        <w:t>friendly.</w:t>
      </w:r>
    </w:p>
    <w:p w14:paraId="1325ECDA" w14:textId="77777777" w:rsidR="00B41EE8" w:rsidRDefault="00B41EE8" w:rsidP="00B41EE8">
      <w:pPr>
        <w:pStyle w:val="BodyText"/>
        <w:rPr>
          <w:sz w:val="16"/>
        </w:rPr>
      </w:pPr>
    </w:p>
    <w:p w14:paraId="30FC2E74" w14:textId="77777777" w:rsidR="00B41EE8" w:rsidRDefault="00B41EE8" w:rsidP="00B41EE8">
      <w:pPr>
        <w:pStyle w:val="Heading1"/>
        <w:numPr>
          <w:ilvl w:val="1"/>
          <w:numId w:val="16"/>
        </w:numPr>
        <w:tabs>
          <w:tab w:val="left" w:pos="939"/>
          <w:tab w:val="left" w:pos="940"/>
        </w:tabs>
        <w:spacing w:before="92"/>
        <w:rPr>
          <w:u w:val="none"/>
        </w:rPr>
      </w:pPr>
      <w:r>
        <w:t>Conflicts</w:t>
      </w:r>
      <w:r>
        <w:rPr>
          <w:spacing w:val="-5"/>
        </w:rPr>
        <w:t xml:space="preserve"> </w:t>
      </w:r>
      <w:r>
        <w:t>Between</w:t>
      </w:r>
      <w:r>
        <w:rPr>
          <w:spacing w:val="-6"/>
        </w:rPr>
        <w:t xml:space="preserve"> </w:t>
      </w:r>
      <w:r>
        <w:rPr>
          <w:spacing w:val="-2"/>
        </w:rPr>
        <w:t>Terms</w:t>
      </w:r>
    </w:p>
    <w:p w14:paraId="558EE803" w14:textId="31B5EB43" w:rsidR="00B41EE8" w:rsidRDefault="00B41EE8" w:rsidP="00B41EE8">
      <w:pPr>
        <w:pStyle w:val="BodyText"/>
        <w:ind w:left="940" w:right="293"/>
      </w:pPr>
      <w:r>
        <w:t>PCCB</w:t>
      </w:r>
      <w:r>
        <w:rPr>
          <w:spacing w:val="-2"/>
        </w:rPr>
        <w:t xml:space="preserve"> </w:t>
      </w:r>
      <w:r>
        <w:t>reserves</w:t>
      </w:r>
      <w:r>
        <w:rPr>
          <w:spacing w:val="-3"/>
        </w:rPr>
        <w:t xml:space="preserve"> </w:t>
      </w:r>
      <w:r>
        <w:t>the</w:t>
      </w:r>
      <w:r>
        <w:rPr>
          <w:spacing w:val="-2"/>
        </w:rPr>
        <w:t xml:space="preserve"> </w:t>
      </w:r>
      <w:r>
        <w:t>right</w:t>
      </w:r>
      <w:r>
        <w:rPr>
          <w:spacing w:val="-3"/>
        </w:rPr>
        <w:t xml:space="preserve"> </w:t>
      </w:r>
      <w:r>
        <w:t>to</w:t>
      </w:r>
      <w:r>
        <w:rPr>
          <w:spacing w:val="-2"/>
        </w:rPr>
        <w:t xml:space="preserve"> </w:t>
      </w:r>
      <w:r>
        <w:t>accept</w:t>
      </w:r>
      <w:r>
        <w:rPr>
          <w:spacing w:val="-5"/>
        </w:rPr>
        <w:t xml:space="preserve"> </w:t>
      </w:r>
      <w:r>
        <w:t>or</w:t>
      </w:r>
      <w:r>
        <w:rPr>
          <w:spacing w:val="-4"/>
        </w:rPr>
        <w:t xml:space="preserve"> </w:t>
      </w:r>
      <w:r>
        <w:t>reject</w:t>
      </w:r>
      <w:r>
        <w:rPr>
          <w:spacing w:val="-3"/>
        </w:rPr>
        <w:t xml:space="preserve"> </w:t>
      </w:r>
      <w:r>
        <w:t>any</w:t>
      </w:r>
      <w:r>
        <w:rPr>
          <w:spacing w:val="-5"/>
        </w:rPr>
        <w:t xml:space="preserve"> </w:t>
      </w:r>
      <w:r>
        <w:t>exception</w:t>
      </w:r>
      <w:r>
        <w:rPr>
          <w:spacing w:val="-4"/>
        </w:rPr>
        <w:t xml:space="preserve"> </w:t>
      </w:r>
      <w:r>
        <w:t>taken</w:t>
      </w:r>
      <w:r>
        <w:rPr>
          <w:spacing w:val="-4"/>
        </w:rPr>
        <w:t xml:space="preserve"> </w:t>
      </w:r>
      <w:r>
        <w:t>by</w:t>
      </w:r>
      <w:r>
        <w:rPr>
          <w:spacing w:val="-5"/>
        </w:rPr>
        <w:t xml:space="preserve"> </w:t>
      </w:r>
      <w:r>
        <w:t xml:space="preserve">the </w:t>
      </w:r>
      <w:proofErr w:type="spellStart"/>
      <w:r>
        <w:t>offerer</w:t>
      </w:r>
      <w:proofErr w:type="spellEnd"/>
      <w:r>
        <w:t xml:space="preserve"> to the terms and conditions of this Invitation to Bid.</w:t>
      </w:r>
    </w:p>
    <w:p w14:paraId="6667AD0E" w14:textId="77777777" w:rsidR="00B41EE8" w:rsidRDefault="00B41EE8" w:rsidP="00B41EE8">
      <w:pPr>
        <w:pStyle w:val="BodyText"/>
        <w:rPr>
          <w:sz w:val="16"/>
        </w:rPr>
      </w:pPr>
    </w:p>
    <w:p w14:paraId="3266D67E" w14:textId="77777777" w:rsidR="00B41EE8" w:rsidRDefault="00B41EE8" w:rsidP="00B41EE8">
      <w:pPr>
        <w:pStyle w:val="Heading1"/>
        <w:numPr>
          <w:ilvl w:val="1"/>
          <w:numId w:val="16"/>
        </w:numPr>
        <w:tabs>
          <w:tab w:val="left" w:pos="939"/>
          <w:tab w:val="left" w:pos="940"/>
        </w:tabs>
        <w:spacing w:before="93"/>
        <w:rPr>
          <w:u w:val="none"/>
        </w:rPr>
      </w:pPr>
      <w:r>
        <w:t>Project</w:t>
      </w:r>
      <w:r>
        <w:rPr>
          <w:spacing w:val="-4"/>
        </w:rPr>
        <w:t xml:space="preserve"> </w:t>
      </w:r>
      <w:r>
        <w:rPr>
          <w:spacing w:val="-2"/>
        </w:rPr>
        <w:t>Dates</w:t>
      </w:r>
    </w:p>
    <w:p w14:paraId="2E3F6289" w14:textId="77777777" w:rsidR="00B41EE8" w:rsidRDefault="00B41EE8" w:rsidP="00B41EE8">
      <w:pPr>
        <w:pStyle w:val="BodyText"/>
        <w:ind w:left="939"/>
      </w:pPr>
      <w:r>
        <w:t>The</w:t>
      </w:r>
      <w:r>
        <w:rPr>
          <w:spacing w:val="-4"/>
        </w:rPr>
        <w:t xml:space="preserve"> </w:t>
      </w:r>
      <w:r>
        <w:t>following</w:t>
      </w:r>
      <w:r>
        <w:rPr>
          <w:spacing w:val="-4"/>
        </w:rPr>
        <w:t xml:space="preserve"> </w:t>
      </w:r>
      <w:r>
        <w:t>dates</w:t>
      </w:r>
      <w:r>
        <w:rPr>
          <w:spacing w:val="-5"/>
        </w:rPr>
        <w:t xml:space="preserve"> </w:t>
      </w:r>
      <w:r>
        <w:t>represent</w:t>
      </w:r>
      <w:r>
        <w:rPr>
          <w:spacing w:val="-5"/>
        </w:rPr>
        <w:t xml:space="preserve"> </w:t>
      </w:r>
      <w:r>
        <w:t>the</w:t>
      </w:r>
      <w:r>
        <w:rPr>
          <w:spacing w:val="-2"/>
        </w:rPr>
        <w:t xml:space="preserve"> </w:t>
      </w:r>
      <w:r>
        <w:t>proposed</w:t>
      </w:r>
      <w:r>
        <w:rPr>
          <w:spacing w:val="-4"/>
        </w:rPr>
        <w:t xml:space="preserve"> </w:t>
      </w:r>
      <w:r>
        <w:t>project</w:t>
      </w:r>
      <w:r>
        <w:rPr>
          <w:spacing w:val="-3"/>
        </w:rPr>
        <w:t xml:space="preserve"> </w:t>
      </w:r>
      <w:r>
        <w:t>schedule.</w:t>
      </w:r>
      <w:r>
        <w:rPr>
          <w:spacing w:val="40"/>
        </w:rPr>
        <w:t xml:space="preserve"> </w:t>
      </w:r>
      <w:r>
        <w:t>If it</w:t>
      </w:r>
      <w:r>
        <w:rPr>
          <w:spacing w:val="-5"/>
        </w:rPr>
        <w:t xml:space="preserve"> </w:t>
      </w:r>
      <w:r>
        <w:t>becomes necessary to change the schedule, all known bidders will be notified.</w:t>
      </w:r>
    </w:p>
    <w:p w14:paraId="50B3F58A" w14:textId="4A4ABB6B" w:rsidR="00B41EE8" w:rsidRDefault="00B41EE8" w:rsidP="00B41EE8">
      <w:pPr>
        <w:pStyle w:val="ListParagraph"/>
        <w:numPr>
          <w:ilvl w:val="0"/>
          <w:numId w:val="15"/>
        </w:numPr>
        <w:tabs>
          <w:tab w:val="left" w:pos="1659"/>
          <w:tab w:val="left" w:pos="1660"/>
        </w:tabs>
        <w:rPr>
          <w:sz w:val="24"/>
        </w:rPr>
      </w:pPr>
      <w:r>
        <w:rPr>
          <w:sz w:val="24"/>
        </w:rPr>
        <w:t>Due</w:t>
      </w:r>
      <w:r>
        <w:rPr>
          <w:spacing w:val="-3"/>
          <w:sz w:val="24"/>
        </w:rPr>
        <w:t xml:space="preserve"> </w:t>
      </w:r>
      <w:r>
        <w:rPr>
          <w:sz w:val="24"/>
        </w:rPr>
        <w:t>Date</w:t>
      </w:r>
      <w:r>
        <w:rPr>
          <w:spacing w:val="-4"/>
          <w:sz w:val="24"/>
        </w:rPr>
        <w:t xml:space="preserve"> </w:t>
      </w:r>
      <w:r>
        <w:rPr>
          <w:sz w:val="24"/>
        </w:rPr>
        <w:t>for</w:t>
      </w:r>
      <w:r>
        <w:rPr>
          <w:spacing w:val="-5"/>
          <w:sz w:val="24"/>
        </w:rPr>
        <w:t xml:space="preserve"> </w:t>
      </w:r>
      <w:r>
        <w:rPr>
          <w:sz w:val="24"/>
        </w:rPr>
        <w:t>Bids:</w:t>
      </w:r>
      <w:r>
        <w:rPr>
          <w:spacing w:val="26"/>
          <w:sz w:val="24"/>
        </w:rPr>
        <w:t xml:space="preserve"> </w:t>
      </w:r>
      <w:r w:rsidR="005E552A">
        <w:rPr>
          <w:sz w:val="24"/>
        </w:rPr>
        <w:t>Monday, June 26, 2023</w:t>
      </w:r>
    </w:p>
    <w:p w14:paraId="22DF8BD2" w14:textId="51E4E89F" w:rsidR="00B41EE8" w:rsidRDefault="00B41EE8" w:rsidP="00B41EE8">
      <w:pPr>
        <w:pStyle w:val="ListParagraph"/>
        <w:numPr>
          <w:ilvl w:val="0"/>
          <w:numId w:val="15"/>
        </w:numPr>
        <w:tabs>
          <w:tab w:val="left" w:pos="1659"/>
          <w:tab w:val="left" w:pos="1660"/>
        </w:tabs>
        <w:ind w:hanging="721"/>
        <w:rPr>
          <w:sz w:val="24"/>
        </w:rPr>
      </w:pPr>
      <w:r>
        <w:rPr>
          <w:sz w:val="24"/>
        </w:rPr>
        <w:t>Award</w:t>
      </w:r>
      <w:r>
        <w:rPr>
          <w:spacing w:val="-3"/>
          <w:sz w:val="24"/>
        </w:rPr>
        <w:t xml:space="preserve"> </w:t>
      </w:r>
      <w:r>
        <w:rPr>
          <w:sz w:val="24"/>
        </w:rPr>
        <w:t>Date:</w:t>
      </w:r>
      <w:r>
        <w:rPr>
          <w:spacing w:val="45"/>
          <w:sz w:val="24"/>
        </w:rPr>
        <w:t xml:space="preserve"> </w:t>
      </w:r>
      <w:r w:rsidR="005E552A">
        <w:rPr>
          <w:sz w:val="24"/>
        </w:rPr>
        <w:t>July 12, 2023</w:t>
      </w:r>
    </w:p>
    <w:p w14:paraId="7503C536" w14:textId="4FFB4607" w:rsidR="00B41EE8" w:rsidRDefault="00B41EE8" w:rsidP="00B41EE8">
      <w:pPr>
        <w:pStyle w:val="ListParagraph"/>
        <w:numPr>
          <w:ilvl w:val="0"/>
          <w:numId w:val="15"/>
        </w:numPr>
        <w:tabs>
          <w:tab w:val="left" w:pos="1659"/>
          <w:tab w:val="left" w:pos="1660"/>
        </w:tabs>
        <w:ind w:hanging="721"/>
        <w:rPr>
          <w:sz w:val="24"/>
        </w:rPr>
      </w:pPr>
      <w:r>
        <w:rPr>
          <w:sz w:val="24"/>
        </w:rPr>
        <w:t>Service</w:t>
      </w:r>
      <w:r>
        <w:rPr>
          <w:spacing w:val="-3"/>
          <w:sz w:val="24"/>
        </w:rPr>
        <w:t xml:space="preserve"> </w:t>
      </w:r>
      <w:r>
        <w:rPr>
          <w:sz w:val="24"/>
        </w:rPr>
        <w:t>to</w:t>
      </w:r>
      <w:r>
        <w:rPr>
          <w:spacing w:val="-1"/>
          <w:sz w:val="24"/>
        </w:rPr>
        <w:t xml:space="preserve"> </w:t>
      </w:r>
      <w:r>
        <w:rPr>
          <w:sz w:val="24"/>
        </w:rPr>
        <w:t>Begin:</w:t>
      </w:r>
      <w:r>
        <w:rPr>
          <w:spacing w:val="62"/>
          <w:sz w:val="24"/>
        </w:rPr>
        <w:t xml:space="preserve"> </w:t>
      </w:r>
      <w:r w:rsidR="00291ABE">
        <w:rPr>
          <w:sz w:val="24"/>
        </w:rPr>
        <w:t>September 1</w:t>
      </w:r>
      <w:r>
        <w:rPr>
          <w:sz w:val="24"/>
        </w:rPr>
        <w:t>, 202</w:t>
      </w:r>
      <w:r w:rsidR="005E552A">
        <w:rPr>
          <w:sz w:val="24"/>
        </w:rPr>
        <w:t>3</w:t>
      </w:r>
    </w:p>
    <w:p w14:paraId="2CB1A539" w14:textId="77777777" w:rsidR="00B41EE8" w:rsidRDefault="00B41EE8" w:rsidP="00B41EE8">
      <w:pPr>
        <w:tabs>
          <w:tab w:val="left" w:pos="1659"/>
          <w:tab w:val="left" w:pos="1660"/>
        </w:tabs>
        <w:rPr>
          <w:sz w:val="24"/>
        </w:rPr>
      </w:pPr>
    </w:p>
    <w:p w14:paraId="361C583F" w14:textId="77777777" w:rsidR="00B41EE8" w:rsidRDefault="00B41EE8" w:rsidP="00B41EE8">
      <w:pPr>
        <w:pStyle w:val="BodyText"/>
        <w:rPr>
          <w:b/>
        </w:rPr>
      </w:pPr>
    </w:p>
    <w:p w14:paraId="787228DF" w14:textId="77777777" w:rsidR="00B41EE8" w:rsidRDefault="00B41EE8" w:rsidP="00B41EE8">
      <w:pPr>
        <w:pStyle w:val="BodyText"/>
        <w:rPr>
          <w:b/>
        </w:rPr>
      </w:pPr>
    </w:p>
    <w:p w14:paraId="4E96F7DC" w14:textId="77777777" w:rsidR="00B41EE8" w:rsidRDefault="00B41EE8" w:rsidP="00B41EE8">
      <w:pPr>
        <w:pStyle w:val="BodyText"/>
        <w:rPr>
          <w:b/>
        </w:rPr>
      </w:pPr>
    </w:p>
    <w:p w14:paraId="10AF8EB6" w14:textId="77777777" w:rsidR="00B41EE8" w:rsidRDefault="00B41EE8" w:rsidP="00B41EE8">
      <w:pPr>
        <w:pStyle w:val="BodyText"/>
        <w:rPr>
          <w:b/>
        </w:rPr>
      </w:pPr>
    </w:p>
    <w:p w14:paraId="3A02A326" w14:textId="77777777" w:rsidR="00B41EE8" w:rsidRDefault="00B41EE8" w:rsidP="00B41EE8">
      <w:pPr>
        <w:pStyle w:val="BodyText"/>
        <w:rPr>
          <w:b/>
        </w:rPr>
      </w:pPr>
    </w:p>
    <w:p w14:paraId="1239CA24" w14:textId="77777777" w:rsidR="00B41EE8" w:rsidRDefault="00B41EE8" w:rsidP="00B41EE8">
      <w:pPr>
        <w:pStyle w:val="BodyText"/>
        <w:rPr>
          <w:b/>
        </w:rPr>
      </w:pPr>
    </w:p>
    <w:p w14:paraId="4E0C78AE" w14:textId="77777777" w:rsidR="00B41EE8" w:rsidRDefault="00B41EE8" w:rsidP="00B41EE8">
      <w:pPr>
        <w:pStyle w:val="BodyText"/>
        <w:rPr>
          <w:b/>
        </w:rPr>
      </w:pPr>
    </w:p>
    <w:p w14:paraId="4F7E8E7E" w14:textId="77777777" w:rsidR="00B41EE8" w:rsidRDefault="00B41EE8" w:rsidP="00B41EE8">
      <w:pPr>
        <w:pStyle w:val="BodyText"/>
        <w:rPr>
          <w:b/>
        </w:rPr>
      </w:pPr>
    </w:p>
    <w:p w14:paraId="452D4519" w14:textId="77777777" w:rsidR="00B41EE8" w:rsidRDefault="00B41EE8" w:rsidP="00B41EE8">
      <w:pPr>
        <w:pStyle w:val="BodyText"/>
        <w:rPr>
          <w:b/>
        </w:rPr>
      </w:pPr>
    </w:p>
    <w:p w14:paraId="74C0BB4D" w14:textId="77777777" w:rsidR="00B41EE8" w:rsidRDefault="00B41EE8" w:rsidP="00B41EE8">
      <w:pPr>
        <w:pStyle w:val="BodyText"/>
        <w:rPr>
          <w:b/>
        </w:rPr>
      </w:pPr>
    </w:p>
    <w:p w14:paraId="20DE7668" w14:textId="77777777" w:rsidR="00B41EE8" w:rsidRDefault="00B41EE8" w:rsidP="00B41EE8">
      <w:pPr>
        <w:pStyle w:val="BodyText"/>
        <w:rPr>
          <w:b/>
        </w:rPr>
      </w:pPr>
    </w:p>
    <w:p w14:paraId="117129F5" w14:textId="77777777" w:rsidR="00B41EE8" w:rsidRDefault="00B41EE8" w:rsidP="00B41EE8">
      <w:pPr>
        <w:pStyle w:val="BodyText"/>
        <w:rPr>
          <w:b/>
        </w:rPr>
      </w:pPr>
    </w:p>
    <w:p w14:paraId="3D635BFE" w14:textId="77777777" w:rsidR="00B41EE8" w:rsidRDefault="00B41EE8" w:rsidP="00B41EE8">
      <w:pPr>
        <w:pStyle w:val="BodyText"/>
        <w:rPr>
          <w:b/>
        </w:rPr>
      </w:pPr>
    </w:p>
    <w:p w14:paraId="27CCFDC3" w14:textId="77777777" w:rsidR="00B41EE8" w:rsidRDefault="00B41EE8" w:rsidP="00B41EE8">
      <w:pPr>
        <w:pStyle w:val="BodyText"/>
        <w:rPr>
          <w:b/>
        </w:rPr>
      </w:pPr>
    </w:p>
    <w:p w14:paraId="7E2FD72F" w14:textId="77777777" w:rsidR="00B41EE8" w:rsidRDefault="00B41EE8" w:rsidP="00B41EE8">
      <w:pPr>
        <w:pStyle w:val="BodyText"/>
        <w:rPr>
          <w:b/>
        </w:rPr>
      </w:pPr>
    </w:p>
    <w:p w14:paraId="0C5F32DE" w14:textId="77777777" w:rsidR="00B41EE8" w:rsidRDefault="00B41EE8" w:rsidP="00B41EE8">
      <w:pPr>
        <w:pStyle w:val="BodyText"/>
        <w:rPr>
          <w:b/>
        </w:rPr>
      </w:pPr>
    </w:p>
    <w:p w14:paraId="3B2F2DD0" w14:textId="77777777" w:rsidR="00B41EE8" w:rsidRDefault="00B41EE8" w:rsidP="00B41EE8">
      <w:pPr>
        <w:pStyle w:val="BodyText"/>
        <w:rPr>
          <w:b/>
        </w:rPr>
      </w:pPr>
    </w:p>
    <w:p w14:paraId="1BFD6320" w14:textId="77777777" w:rsidR="00B41EE8" w:rsidRDefault="00B41EE8" w:rsidP="00B41EE8">
      <w:pPr>
        <w:pStyle w:val="BodyText"/>
        <w:rPr>
          <w:b/>
        </w:rPr>
      </w:pPr>
    </w:p>
    <w:p w14:paraId="62D07EF1" w14:textId="77777777" w:rsidR="00B41EE8" w:rsidRDefault="00B41EE8" w:rsidP="00B41EE8">
      <w:pPr>
        <w:pStyle w:val="BodyText"/>
        <w:rPr>
          <w:b/>
        </w:rPr>
      </w:pPr>
    </w:p>
    <w:p w14:paraId="73A2C5DB" w14:textId="77777777" w:rsidR="00B41EE8" w:rsidRDefault="00B41EE8" w:rsidP="00B41EE8">
      <w:pPr>
        <w:pStyle w:val="BodyText"/>
        <w:rPr>
          <w:b/>
        </w:rPr>
      </w:pPr>
    </w:p>
    <w:p w14:paraId="468D4863" w14:textId="77777777" w:rsidR="00B41EE8" w:rsidRDefault="00B41EE8" w:rsidP="00B41EE8">
      <w:pPr>
        <w:pStyle w:val="BodyText"/>
        <w:rPr>
          <w:b/>
        </w:rPr>
      </w:pPr>
    </w:p>
    <w:p w14:paraId="351ED21C" w14:textId="77777777" w:rsidR="00B41EE8" w:rsidRDefault="00B41EE8" w:rsidP="00B41EE8">
      <w:pPr>
        <w:pStyle w:val="BodyText"/>
        <w:rPr>
          <w:b/>
        </w:rPr>
      </w:pPr>
    </w:p>
    <w:p w14:paraId="7A6F5555" w14:textId="77777777" w:rsidR="00B41EE8" w:rsidRDefault="00B41EE8" w:rsidP="00B41EE8">
      <w:pPr>
        <w:ind w:left="2946" w:right="2814" w:firstLine="1152"/>
        <w:rPr>
          <w:b/>
          <w:sz w:val="24"/>
        </w:rPr>
      </w:pPr>
    </w:p>
    <w:p w14:paraId="1C29A3EE" w14:textId="77777777" w:rsidR="00B41EE8" w:rsidRDefault="00B41EE8" w:rsidP="00B41EE8">
      <w:pPr>
        <w:ind w:left="2946" w:right="2814" w:firstLine="1152"/>
        <w:rPr>
          <w:b/>
          <w:sz w:val="24"/>
        </w:rPr>
      </w:pPr>
    </w:p>
    <w:p w14:paraId="0482934B" w14:textId="77777777" w:rsidR="00B41EE8" w:rsidRDefault="00B41EE8" w:rsidP="00B41EE8">
      <w:pPr>
        <w:ind w:left="2946" w:right="2814" w:firstLine="1152"/>
        <w:rPr>
          <w:b/>
          <w:sz w:val="24"/>
        </w:rPr>
      </w:pPr>
    </w:p>
    <w:p w14:paraId="20594FB5" w14:textId="77777777" w:rsidR="00B41EE8" w:rsidRDefault="00B41EE8" w:rsidP="00B41EE8">
      <w:pPr>
        <w:ind w:left="2946" w:right="2814" w:firstLine="1152"/>
        <w:rPr>
          <w:b/>
          <w:sz w:val="24"/>
        </w:rPr>
      </w:pPr>
    </w:p>
    <w:p w14:paraId="1D5393B8" w14:textId="77777777" w:rsidR="00B41EE8" w:rsidRDefault="00B41EE8" w:rsidP="00B41EE8">
      <w:pPr>
        <w:ind w:left="2946" w:right="2814" w:firstLine="1152"/>
        <w:rPr>
          <w:b/>
          <w:sz w:val="24"/>
        </w:rPr>
      </w:pPr>
    </w:p>
    <w:p w14:paraId="2A56BFD4" w14:textId="77777777" w:rsidR="00B41EE8" w:rsidRDefault="00B41EE8" w:rsidP="00B41EE8">
      <w:pPr>
        <w:ind w:left="2946" w:right="2814" w:firstLine="1152"/>
        <w:rPr>
          <w:b/>
          <w:sz w:val="24"/>
        </w:rPr>
      </w:pPr>
    </w:p>
    <w:p w14:paraId="07CB4AB5" w14:textId="77777777" w:rsidR="005E552A" w:rsidRDefault="005E552A" w:rsidP="00B41EE8">
      <w:pPr>
        <w:ind w:left="2946" w:right="2814" w:firstLine="1152"/>
        <w:rPr>
          <w:b/>
          <w:sz w:val="24"/>
        </w:rPr>
      </w:pPr>
    </w:p>
    <w:p w14:paraId="4EFE48FF" w14:textId="77777777" w:rsidR="005E552A" w:rsidRDefault="005E552A" w:rsidP="00B41EE8">
      <w:pPr>
        <w:ind w:left="2946" w:right="2814" w:firstLine="1152"/>
        <w:rPr>
          <w:b/>
          <w:sz w:val="24"/>
        </w:rPr>
      </w:pPr>
    </w:p>
    <w:p w14:paraId="0CA911AA" w14:textId="77777777" w:rsidR="005E552A" w:rsidRDefault="005E552A" w:rsidP="00B41EE8">
      <w:pPr>
        <w:ind w:left="2946" w:right="2814" w:firstLine="1152"/>
        <w:rPr>
          <w:b/>
          <w:sz w:val="24"/>
        </w:rPr>
      </w:pPr>
    </w:p>
    <w:p w14:paraId="14B0F8AD" w14:textId="77777777" w:rsidR="005E552A" w:rsidRDefault="005E552A" w:rsidP="00B41EE8">
      <w:pPr>
        <w:ind w:left="2946" w:right="2814" w:firstLine="1152"/>
        <w:rPr>
          <w:b/>
          <w:sz w:val="24"/>
        </w:rPr>
      </w:pPr>
    </w:p>
    <w:p w14:paraId="25DA2C90" w14:textId="77777777" w:rsidR="005E552A" w:rsidRDefault="005E552A" w:rsidP="00B41EE8">
      <w:pPr>
        <w:ind w:left="2946" w:right="2814" w:firstLine="1152"/>
        <w:rPr>
          <w:b/>
          <w:sz w:val="24"/>
        </w:rPr>
      </w:pPr>
    </w:p>
    <w:p w14:paraId="2E305431" w14:textId="77777777" w:rsidR="005E552A" w:rsidRDefault="005E552A" w:rsidP="00B41EE8">
      <w:pPr>
        <w:ind w:left="2946" w:right="2814" w:firstLine="1152"/>
        <w:rPr>
          <w:b/>
          <w:sz w:val="24"/>
        </w:rPr>
      </w:pPr>
    </w:p>
    <w:p w14:paraId="0BDD071A" w14:textId="77777777" w:rsidR="005E552A" w:rsidRDefault="005E552A" w:rsidP="00B41EE8">
      <w:pPr>
        <w:ind w:left="2946" w:right="2814" w:firstLine="1152"/>
        <w:rPr>
          <w:b/>
          <w:sz w:val="24"/>
        </w:rPr>
      </w:pPr>
    </w:p>
    <w:p w14:paraId="200F544E" w14:textId="273652B4" w:rsidR="005E552A" w:rsidRDefault="005E552A" w:rsidP="00B41EE8">
      <w:pPr>
        <w:ind w:left="2946" w:right="2814" w:firstLine="1152"/>
        <w:rPr>
          <w:b/>
          <w:sz w:val="24"/>
        </w:rPr>
      </w:pPr>
    </w:p>
    <w:p w14:paraId="6A0F9CED" w14:textId="77777777" w:rsidR="005E552A" w:rsidRDefault="005E552A" w:rsidP="00B41EE8">
      <w:pPr>
        <w:ind w:left="2946" w:right="2814" w:firstLine="1152"/>
        <w:rPr>
          <w:b/>
          <w:sz w:val="24"/>
        </w:rPr>
      </w:pPr>
    </w:p>
    <w:p w14:paraId="3A7C2B99" w14:textId="77777777" w:rsidR="005E552A" w:rsidRDefault="005E552A" w:rsidP="00B41EE8">
      <w:pPr>
        <w:ind w:left="2946" w:right="2814" w:firstLine="1152"/>
        <w:rPr>
          <w:b/>
          <w:sz w:val="24"/>
        </w:rPr>
      </w:pPr>
    </w:p>
    <w:p w14:paraId="5D09F484" w14:textId="62F98513" w:rsidR="00B41EE8" w:rsidRDefault="003E674F" w:rsidP="00B41EE8">
      <w:pPr>
        <w:ind w:left="2946" w:right="2814" w:firstLine="1152"/>
        <w:rPr>
          <w:b/>
          <w:sz w:val="24"/>
        </w:rPr>
      </w:pPr>
      <w:r>
        <w:rPr>
          <w:b/>
          <w:sz w:val="24"/>
        </w:rPr>
        <w:lastRenderedPageBreak/>
        <w:t>ITB #202</w:t>
      </w:r>
      <w:r w:rsidR="005E552A">
        <w:rPr>
          <w:b/>
          <w:sz w:val="24"/>
        </w:rPr>
        <w:t>3</w:t>
      </w:r>
      <w:r w:rsidR="00B41EE8">
        <w:rPr>
          <w:b/>
          <w:sz w:val="24"/>
        </w:rPr>
        <w:t>-00</w:t>
      </w:r>
      <w:r w:rsidR="005E552A">
        <w:rPr>
          <w:b/>
          <w:sz w:val="24"/>
        </w:rPr>
        <w:t>2</w:t>
      </w:r>
      <w:r w:rsidR="00B41EE8">
        <w:rPr>
          <w:b/>
          <w:sz w:val="24"/>
        </w:rPr>
        <w:t xml:space="preserve"> COMBINED</w:t>
      </w:r>
      <w:r w:rsidR="00B41EE8">
        <w:rPr>
          <w:b/>
          <w:spacing w:val="-17"/>
          <w:sz w:val="24"/>
        </w:rPr>
        <w:t xml:space="preserve"> </w:t>
      </w:r>
      <w:r w:rsidR="00B41EE8">
        <w:rPr>
          <w:b/>
          <w:sz w:val="24"/>
        </w:rPr>
        <w:t>CLEANING</w:t>
      </w:r>
      <w:r w:rsidR="00B41EE8">
        <w:rPr>
          <w:b/>
          <w:spacing w:val="-17"/>
          <w:sz w:val="24"/>
        </w:rPr>
        <w:t xml:space="preserve"> </w:t>
      </w:r>
      <w:r w:rsidR="00B41EE8">
        <w:rPr>
          <w:b/>
          <w:sz w:val="24"/>
        </w:rPr>
        <w:t>SERVICES</w:t>
      </w:r>
    </w:p>
    <w:p w14:paraId="61F65740" w14:textId="77777777" w:rsidR="00B41EE8" w:rsidRDefault="00B41EE8" w:rsidP="00B41EE8">
      <w:pPr>
        <w:ind w:left="3687" w:right="3688"/>
        <w:jc w:val="center"/>
        <w:rPr>
          <w:b/>
          <w:sz w:val="24"/>
        </w:rPr>
      </w:pPr>
      <w:r>
        <w:rPr>
          <w:b/>
          <w:spacing w:val="-5"/>
          <w:sz w:val="24"/>
        </w:rPr>
        <w:t>FOR</w:t>
      </w:r>
    </w:p>
    <w:p w14:paraId="427E1049" w14:textId="77777777" w:rsidR="00B41EE8" w:rsidRDefault="00B41EE8" w:rsidP="00B41EE8">
      <w:pPr>
        <w:ind w:left="11" w:right="12"/>
        <w:jc w:val="center"/>
        <w:rPr>
          <w:b/>
          <w:sz w:val="24"/>
        </w:rPr>
      </w:pPr>
      <w:r>
        <w:rPr>
          <w:b/>
          <w:sz w:val="24"/>
        </w:rPr>
        <w:t>POLK</w:t>
      </w:r>
      <w:r>
        <w:rPr>
          <w:b/>
          <w:spacing w:val="-7"/>
          <w:sz w:val="24"/>
        </w:rPr>
        <w:t xml:space="preserve"> </w:t>
      </w:r>
      <w:r>
        <w:rPr>
          <w:b/>
          <w:sz w:val="24"/>
        </w:rPr>
        <w:t>COUNTY</w:t>
      </w:r>
      <w:r>
        <w:rPr>
          <w:b/>
          <w:spacing w:val="-9"/>
          <w:sz w:val="24"/>
        </w:rPr>
        <w:t xml:space="preserve"> </w:t>
      </w:r>
      <w:r>
        <w:rPr>
          <w:b/>
          <w:sz w:val="24"/>
        </w:rPr>
        <w:t>CONSERVATION</w:t>
      </w:r>
      <w:r>
        <w:rPr>
          <w:b/>
          <w:spacing w:val="-7"/>
          <w:sz w:val="24"/>
        </w:rPr>
        <w:t xml:space="preserve"> </w:t>
      </w:r>
      <w:r>
        <w:rPr>
          <w:b/>
          <w:spacing w:val="-4"/>
          <w:sz w:val="24"/>
        </w:rPr>
        <w:t>BOARD</w:t>
      </w:r>
    </w:p>
    <w:p w14:paraId="794398C8" w14:textId="77777777" w:rsidR="00B41EE8" w:rsidRDefault="00B41EE8" w:rsidP="00B41EE8">
      <w:pPr>
        <w:pStyle w:val="BodyText"/>
        <w:rPr>
          <w:b/>
        </w:rPr>
      </w:pPr>
    </w:p>
    <w:p w14:paraId="31492FD0" w14:textId="77777777" w:rsidR="00B41EE8" w:rsidRDefault="00B41EE8" w:rsidP="00B41EE8">
      <w:pPr>
        <w:spacing w:before="1"/>
        <w:ind w:left="3688" w:right="3688"/>
        <w:jc w:val="center"/>
        <w:rPr>
          <w:b/>
          <w:sz w:val="24"/>
        </w:rPr>
      </w:pPr>
      <w:r>
        <w:rPr>
          <w:b/>
          <w:sz w:val="24"/>
        </w:rPr>
        <w:t>PART</w:t>
      </w:r>
      <w:r>
        <w:rPr>
          <w:b/>
          <w:spacing w:val="-8"/>
          <w:sz w:val="24"/>
        </w:rPr>
        <w:t xml:space="preserve"> </w:t>
      </w:r>
      <w:r>
        <w:rPr>
          <w:b/>
          <w:spacing w:val="-5"/>
          <w:sz w:val="24"/>
        </w:rPr>
        <w:t>II</w:t>
      </w:r>
    </w:p>
    <w:p w14:paraId="5FBBFB7A" w14:textId="77777777" w:rsidR="00B41EE8" w:rsidRDefault="00B41EE8" w:rsidP="00B41EE8">
      <w:pPr>
        <w:ind w:left="2929" w:right="2930"/>
        <w:jc w:val="center"/>
        <w:rPr>
          <w:b/>
          <w:sz w:val="24"/>
        </w:rPr>
      </w:pPr>
      <w:r>
        <w:rPr>
          <w:b/>
          <w:sz w:val="24"/>
        </w:rPr>
        <w:t>TERMS</w:t>
      </w:r>
      <w:r>
        <w:rPr>
          <w:b/>
          <w:spacing w:val="-7"/>
          <w:sz w:val="24"/>
        </w:rPr>
        <w:t xml:space="preserve"> </w:t>
      </w:r>
      <w:r>
        <w:rPr>
          <w:b/>
          <w:sz w:val="24"/>
        </w:rPr>
        <w:t>AND</w:t>
      </w:r>
      <w:r>
        <w:rPr>
          <w:b/>
          <w:spacing w:val="-9"/>
          <w:sz w:val="24"/>
        </w:rPr>
        <w:t xml:space="preserve"> </w:t>
      </w:r>
      <w:r>
        <w:rPr>
          <w:b/>
          <w:spacing w:val="-2"/>
          <w:sz w:val="24"/>
        </w:rPr>
        <w:t>CONDITIONS</w:t>
      </w:r>
    </w:p>
    <w:p w14:paraId="49AB6B02" w14:textId="77777777" w:rsidR="00B41EE8" w:rsidRDefault="00B41EE8" w:rsidP="00B41EE8">
      <w:pPr>
        <w:pStyle w:val="BodyText"/>
        <w:rPr>
          <w:b/>
          <w:sz w:val="20"/>
        </w:rPr>
      </w:pPr>
    </w:p>
    <w:p w14:paraId="503516F3" w14:textId="77777777" w:rsidR="00B41EE8" w:rsidRDefault="00B41EE8" w:rsidP="00B41EE8">
      <w:pPr>
        <w:pStyle w:val="BodyText"/>
        <w:spacing w:before="11"/>
        <w:rPr>
          <w:b/>
          <w:sz w:val="19"/>
        </w:rPr>
      </w:pPr>
    </w:p>
    <w:p w14:paraId="1FBE3F59" w14:textId="77777777" w:rsidR="00B41EE8" w:rsidRDefault="00B41EE8" w:rsidP="00B41EE8">
      <w:pPr>
        <w:pStyle w:val="Heading1"/>
        <w:numPr>
          <w:ilvl w:val="1"/>
          <w:numId w:val="14"/>
        </w:numPr>
        <w:tabs>
          <w:tab w:val="left" w:pos="939"/>
          <w:tab w:val="left" w:pos="940"/>
        </w:tabs>
        <w:spacing w:before="92"/>
        <w:rPr>
          <w:u w:val="none"/>
        </w:rPr>
      </w:pPr>
      <w:r>
        <w:rPr>
          <w:spacing w:val="-2"/>
        </w:rPr>
        <w:t>Termination</w:t>
      </w:r>
    </w:p>
    <w:p w14:paraId="6090EF5B" w14:textId="3EA842E9" w:rsidR="00B41EE8" w:rsidRDefault="00B41EE8" w:rsidP="00B41EE8">
      <w:pPr>
        <w:pStyle w:val="ListParagraph"/>
        <w:numPr>
          <w:ilvl w:val="2"/>
          <w:numId w:val="14"/>
        </w:numPr>
        <w:tabs>
          <w:tab w:val="left" w:pos="1300"/>
        </w:tabs>
        <w:ind w:right="240"/>
        <w:rPr>
          <w:sz w:val="24"/>
        </w:rPr>
      </w:pPr>
      <w:r>
        <w:rPr>
          <w:sz w:val="24"/>
        </w:rPr>
        <w:t>Termination for causes:</w:t>
      </w:r>
      <w:r>
        <w:rPr>
          <w:spacing w:val="40"/>
          <w:sz w:val="24"/>
        </w:rPr>
        <w:t xml:space="preserve"> </w:t>
      </w:r>
      <w:r>
        <w:rPr>
          <w:sz w:val="24"/>
        </w:rPr>
        <w:t>PCCB may terminate the agreement resulting from this request</w:t>
      </w:r>
      <w:r>
        <w:rPr>
          <w:spacing w:val="-1"/>
          <w:sz w:val="24"/>
        </w:rPr>
        <w:t xml:space="preserve"> </w:t>
      </w:r>
      <w:r>
        <w:rPr>
          <w:sz w:val="24"/>
        </w:rPr>
        <w:t>at any time that the vendor</w:t>
      </w:r>
      <w:r>
        <w:rPr>
          <w:spacing w:val="-1"/>
          <w:sz w:val="24"/>
        </w:rPr>
        <w:t xml:space="preserve"> </w:t>
      </w:r>
      <w:r>
        <w:rPr>
          <w:sz w:val="24"/>
        </w:rPr>
        <w:t>fails to carry out its provisions or to</w:t>
      </w:r>
      <w:r>
        <w:rPr>
          <w:spacing w:val="-5"/>
          <w:sz w:val="24"/>
        </w:rPr>
        <w:t xml:space="preserve"> </w:t>
      </w:r>
      <w:r>
        <w:rPr>
          <w:sz w:val="24"/>
        </w:rPr>
        <w:t>make</w:t>
      </w:r>
      <w:r>
        <w:rPr>
          <w:spacing w:val="-4"/>
          <w:sz w:val="24"/>
        </w:rPr>
        <w:t xml:space="preserve"> </w:t>
      </w:r>
      <w:r>
        <w:rPr>
          <w:sz w:val="24"/>
        </w:rPr>
        <w:t>substantial</w:t>
      </w:r>
      <w:r>
        <w:rPr>
          <w:spacing w:val="-4"/>
          <w:sz w:val="24"/>
        </w:rPr>
        <w:t xml:space="preserve"> </w:t>
      </w:r>
      <w:r>
        <w:rPr>
          <w:sz w:val="24"/>
        </w:rPr>
        <w:t>progress</w:t>
      </w:r>
      <w:r>
        <w:rPr>
          <w:spacing w:val="-5"/>
          <w:sz w:val="24"/>
        </w:rPr>
        <w:t xml:space="preserve"> </w:t>
      </w:r>
      <w:r>
        <w:rPr>
          <w:sz w:val="24"/>
        </w:rPr>
        <w:t>under</w:t>
      </w:r>
      <w:r>
        <w:rPr>
          <w:spacing w:val="-5"/>
          <w:sz w:val="24"/>
        </w:rPr>
        <w:t xml:space="preserve"> </w:t>
      </w:r>
      <w:r>
        <w:rPr>
          <w:sz w:val="24"/>
        </w:rPr>
        <w:t>the</w:t>
      </w:r>
      <w:r>
        <w:rPr>
          <w:spacing w:val="-5"/>
          <w:sz w:val="24"/>
        </w:rPr>
        <w:t xml:space="preserve"> </w:t>
      </w:r>
      <w:r>
        <w:rPr>
          <w:sz w:val="24"/>
        </w:rPr>
        <w:t>terms</w:t>
      </w:r>
      <w:r>
        <w:rPr>
          <w:spacing w:val="-4"/>
          <w:sz w:val="24"/>
        </w:rPr>
        <w:t xml:space="preserve"> </w:t>
      </w:r>
      <w:r>
        <w:rPr>
          <w:sz w:val="24"/>
        </w:rPr>
        <w:t>specified</w:t>
      </w:r>
      <w:r>
        <w:rPr>
          <w:spacing w:val="-3"/>
          <w:sz w:val="24"/>
        </w:rPr>
        <w:t xml:space="preserve"> </w:t>
      </w:r>
      <w:r>
        <w:rPr>
          <w:sz w:val="24"/>
        </w:rPr>
        <w:t>in</w:t>
      </w:r>
      <w:r>
        <w:rPr>
          <w:spacing w:val="-3"/>
          <w:sz w:val="24"/>
        </w:rPr>
        <w:t xml:space="preserve"> </w:t>
      </w:r>
      <w:r>
        <w:rPr>
          <w:sz w:val="24"/>
        </w:rPr>
        <w:t>this</w:t>
      </w:r>
      <w:r>
        <w:rPr>
          <w:spacing w:val="-4"/>
          <w:sz w:val="24"/>
        </w:rPr>
        <w:t xml:space="preserve"> </w:t>
      </w:r>
      <w:r>
        <w:rPr>
          <w:sz w:val="24"/>
        </w:rPr>
        <w:t>request</w:t>
      </w:r>
      <w:r>
        <w:rPr>
          <w:spacing w:val="-4"/>
          <w:sz w:val="24"/>
        </w:rPr>
        <w:t xml:space="preserve"> </w:t>
      </w:r>
      <w:r>
        <w:rPr>
          <w:sz w:val="24"/>
        </w:rPr>
        <w:t>and</w:t>
      </w:r>
      <w:r>
        <w:rPr>
          <w:spacing w:val="-3"/>
          <w:sz w:val="24"/>
        </w:rPr>
        <w:t xml:space="preserve"> </w:t>
      </w:r>
      <w:r>
        <w:rPr>
          <w:sz w:val="24"/>
        </w:rPr>
        <w:t>the resulting proposal.</w:t>
      </w:r>
    </w:p>
    <w:p w14:paraId="333B4E7A" w14:textId="64C9497F" w:rsidR="00B41EE8" w:rsidRDefault="00B41EE8" w:rsidP="00B41EE8">
      <w:pPr>
        <w:pStyle w:val="ListParagraph"/>
        <w:numPr>
          <w:ilvl w:val="3"/>
          <w:numId w:val="14"/>
        </w:numPr>
        <w:tabs>
          <w:tab w:val="left" w:pos="1660"/>
        </w:tabs>
        <w:ind w:right="383"/>
        <w:rPr>
          <w:sz w:val="24"/>
        </w:rPr>
      </w:pPr>
      <w:r>
        <w:rPr>
          <w:sz w:val="24"/>
        </w:rPr>
        <w:t>PCCB</w:t>
      </w:r>
      <w:r>
        <w:rPr>
          <w:spacing w:val="-3"/>
          <w:sz w:val="24"/>
        </w:rPr>
        <w:t xml:space="preserve"> </w:t>
      </w:r>
      <w:r>
        <w:rPr>
          <w:sz w:val="24"/>
        </w:rPr>
        <w:t>shall</w:t>
      </w:r>
      <w:r>
        <w:rPr>
          <w:spacing w:val="-4"/>
          <w:sz w:val="24"/>
        </w:rPr>
        <w:t xml:space="preserve"> </w:t>
      </w:r>
      <w:r>
        <w:rPr>
          <w:sz w:val="24"/>
        </w:rPr>
        <w:t>provide</w:t>
      </w:r>
      <w:r>
        <w:rPr>
          <w:spacing w:val="-3"/>
          <w:sz w:val="24"/>
        </w:rPr>
        <w:t xml:space="preserve"> </w:t>
      </w:r>
      <w:r>
        <w:rPr>
          <w:sz w:val="24"/>
        </w:rPr>
        <w:t>the</w:t>
      </w:r>
      <w:r>
        <w:rPr>
          <w:spacing w:val="-3"/>
          <w:sz w:val="24"/>
        </w:rPr>
        <w:t xml:space="preserve"> </w:t>
      </w:r>
      <w:r>
        <w:rPr>
          <w:sz w:val="24"/>
        </w:rPr>
        <w:t>contractor/vendor</w:t>
      </w:r>
      <w:r>
        <w:rPr>
          <w:spacing w:val="-5"/>
          <w:sz w:val="24"/>
        </w:rPr>
        <w:t xml:space="preserve"> </w:t>
      </w:r>
      <w:r>
        <w:rPr>
          <w:sz w:val="24"/>
        </w:rPr>
        <w:t>with</w:t>
      </w:r>
      <w:r>
        <w:rPr>
          <w:spacing w:val="-3"/>
          <w:sz w:val="24"/>
        </w:rPr>
        <w:t xml:space="preserve"> </w:t>
      </w:r>
      <w:r>
        <w:rPr>
          <w:sz w:val="24"/>
        </w:rPr>
        <w:t>thirty</w:t>
      </w:r>
      <w:r>
        <w:rPr>
          <w:spacing w:val="-6"/>
          <w:sz w:val="24"/>
        </w:rPr>
        <w:t xml:space="preserve"> </w:t>
      </w:r>
      <w:r>
        <w:rPr>
          <w:sz w:val="24"/>
        </w:rPr>
        <w:t>(30)</w:t>
      </w:r>
      <w:r>
        <w:rPr>
          <w:spacing w:val="-5"/>
          <w:sz w:val="24"/>
        </w:rPr>
        <w:t xml:space="preserve"> </w:t>
      </w:r>
      <w:proofErr w:type="spellStart"/>
      <w:r>
        <w:rPr>
          <w:sz w:val="24"/>
        </w:rPr>
        <w:t>days</w:t>
      </w:r>
      <w:r>
        <w:rPr>
          <w:spacing w:val="-4"/>
          <w:sz w:val="24"/>
        </w:rPr>
        <w:t xml:space="preserve"> </w:t>
      </w:r>
      <w:r>
        <w:rPr>
          <w:sz w:val="24"/>
        </w:rPr>
        <w:t>notice</w:t>
      </w:r>
      <w:proofErr w:type="spellEnd"/>
      <w:r>
        <w:rPr>
          <w:sz w:val="24"/>
        </w:rPr>
        <w:t xml:space="preserve"> of conditions endangering performance.</w:t>
      </w:r>
    </w:p>
    <w:p w14:paraId="053E5EB0" w14:textId="28A64E81" w:rsidR="00B41EE8" w:rsidRDefault="00B41EE8" w:rsidP="00B41EE8">
      <w:pPr>
        <w:pStyle w:val="ListParagraph"/>
        <w:numPr>
          <w:ilvl w:val="3"/>
          <w:numId w:val="14"/>
        </w:numPr>
        <w:tabs>
          <w:tab w:val="left" w:pos="1660"/>
        </w:tabs>
        <w:ind w:right="358"/>
        <w:rPr>
          <w:sz w:val="24"/>
        </w:rPr>
      </w:pPr>
      <w:r>
        <w:rPr>
          <w:sz w:val="24"/>
        </w:rPr>
        <w:t>PCCB</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obligated</w:t>
      </w:r>
      <w:r>
        <w:rPr>
          <w:spacing w:val="-2"/>
          <w:sz w:val="24"/>
        </w:rPr>
        <w:t xml:space="preserve"> </w:t>
      </w:r>
      <w:r>
        <w:rPr>
          <w:sz w:val="24"/>
        </w:rPr>
        <w:t>only</w:t>
      </w:r>
      <w:r>
        <w:rPr>
          <w:spacing w:val="-8"/>
          <w:sz w:val="24"/>
        </w:rPr>
        <w:t xml:space="preserve"> </w:t>
      </w:r>
      <w:r>
        <w:rPr>
          <w:sz w:val="24"/>
        </w:rPr>
        <w:t>for</w:t>
      </w:r>
      <w:r>
        <w:rPr>
          <w:spacing w:val="-4"/>
          <w:sz w:val="24"/>
        </w:rPr>
        <w:t xml:space="preserve"> </w:t>
      </w:r>
      <w:r>
        <w:rPr>
          <w:sz w:val="24"/>
        </w:rPr>
        <w:t>those</w:t>
      </w:r>
      <w:r>
        <w:rPr>
          <w:spacing w:val="-5"/>
          <w:sz w:val="24"/>
        </w:rPr>
        <w:t xml:space="preserve"> </w:t>
      </w:r>
      <w:r>
        <w:rPr>
          <w:sz w:val="24"/>
        </w:rPr>
        <w:t>services</w:t>
      </w:r>
      <w:r>
        <w:rPr>
          <w:spacing w:val="-3"/>
          <w:sz w:val="24"/>
        </w:rPr>
        <w:t xml:space="preserve"> </w:t>
      </w:r>
      <w:r>
        <w:rPr>
          <w:sz w:val="24"/>
        </w:rPr>
        <w:t>rendered</w:t>
      </w:r>
      <w:r>
        <w:rPr>
          <w:spacing w:val="-4"/>
          <w:sz w:val="24"/>
        </w:rPr>
        <w:t xml:space="preserve"> </w:t>
      </w:r>
      <w:r>
        <w:rPr>
          <w:sz w:val="24"/>
        </w:rPr>
        <w:t>prior</w:t>
      </w:r>
      <w:r>
        <w:rPr>
          <w:spacing w:val="-4"/>
          <w:sz w:val="24"/>
        </w:rPr>
        <w:t xml:space="preserve"> </w:t>
      </w:r>
      <w:r>
        <w:rPr>
          <w:sz w:val="24"/>
        </w:rPr>
        <w:t>to</w:t>
      </w:r>
      <w:r>
        <w:rPr>
          <w:spacing w:val="-2"/>
          <w:sz w:val="24"/>
        </w:rPr>
        <w:t xml:space="preserve"> </w:t>
      </w:r>
      <w:r>
        <w:rPr>
          <w:sz w:val="24"/>
        </w:rPr>
        <w:t>the day of notice of termination, less any liquidated damages that may be assessed for non-performance.</w:t>
      </w:r>
    </w:p>
    <w:p w14:paraId="44C33A8A" w14:textId="77777777" w:rsidR="00B41EE8" w:rsidRDefault="00B41EE8" w:rsidP="00B41EE8">
      <w:pPr>
        <w:pStyle w:val="ListParagraph"/>
        <w:numPr>
          <w:ilvl w:val="2"/>
          <w:numId w:val="14"/>
        </w:numPr>
        <w:tabs>
          <w:tab w:val="left" w:pos="1300"/>
        </w:tabs>
        <w:ind w:right="518"/>
        <w:rPr>
          <w:sz w:val="24"/>
        </w:rPr>
      </w:pPr>
      <w:r>
        <w:rPr>
          <w:sz w:val="24"/>
        </w:rPr>
        <w:t>With the mutual agreement of both parties upon receipt and acceptance of not less than thirty (30) days’ written notice, the agreement may be terminated</w:t>
      </w:r>
      <w:r>
        <w:rPr>
          <w:spacing w:val="-2"/>
          <w:sz w:val="24"/>
        </w:rPr>
        <w:t xml:space="preserve"> </w:t>
      </w:r>
      <w:r>
        <w:rPr>
          <w:sz w:val="24"/>
        </w:rPr>
        <w:t>on</w:t>
      </w:r>
      <w:r>
        <w:rPr>
          <w:spacing w:val="-4"/>
          <w:sz w:val="24"/>
        </w:rPr>
        <w:t xml:space="preserve"> </w:t>
      </w:r>
      <w:r>
        <w:rPr>
          <w:sz w:val="24"/>
        </w:rPr>
        <w:t>an</w:t>
      </w:r>
      <w:r>
        <w:rPr>
          <w:spacing w:val="-4"/>
          <w:sz w:val="24"/>
        </w:rPr>
        <w:t xml:space="preserve"> </w:t>
      </w:r>
      <w:r>
        <w:rPr>
          <w:sz w:val="24"/>
        </w:rPr>
        <w:t>agreed</w:t>
      </w:r>
      <w:r>
        <w:rPr>
          <w:spacing w:val="-2"/>
          <w:sz w:val="24"/>
        </w:rPr>
        <w:t xml:space="preserve"> </w:t>
      </w:r>
      <w:r>
        <w:rPr>
          <w:sz w:val="24"/>
        </w:rPr>
        <w:t>date</w:t>
      </w:r>
      <w:r>
        <w:rPr>
          <w:spacing w:val="-4"/>
          <w:sz w:val="24"/>
        </w:rPr>
        <w:t xml:space="preserve"> </w:t>
      </w:r>
      <w:r>
        <w:rPr>
          <w:sz w:val="24"/>
        </w:rPr>
        <w:t>prior</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end</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contract</w:t>
      </w:r>
      <w:r>
        <w:rPr>
          <w:spacing w:val="-3"/>
          <w:sz w:val="24"/>
        </w:rPr>
        <w:t xml:space="preserve"> </w:t>
      </w:r>
      <w:r>
        <w:rPr>
          <w:sz w:val="24"/>
        </w:rPr>
        <w:t>period</w:t>
      </w:r>
      <w:r>
        <w:rPr>
          <w:spacing w:val="-4"/>
          <w:sz w:val="24"/>
        </w:rPr>
        <w:t xml:space="preserve"> </w:t>
      </w:r>
      <w:r>
        <w:rPr>
          <w:sz w:val="24"/>
        </w:rPr>
        <w:t>without penalty to either party.</w:t>
      </w:r>
    </w:p>
    <w:p w14:paraId="10A9873E" w14:textId="77777777" w:rsidR="00B41EE8" w:rsidRDefault="00B41EE8" w:rsidP="00B41EE8">
      <w:pPr>
        <w:pStyle w:val="BodyText"/>
        <w:rPr>
          <w:sz w:val="16"/>
        </w:rPr>
      </w:pPr>
    </w:p>
    <w:p w14:paraId="52B61776" w14:textId="77777777" w:rsidR="00B41EE8" w:rsidRDefault="00B41EE8" w:rsidP="00B41EE8">
      <w:pPr>
        <w:pStyle w:val="Heading1"/>
        <w:numPr>
          <w:ilvl w:val="1"/>
          <w:numId w:val="14"/>
        </w:numPr>
        <w:tabs>
          <w:tab w:val="left" w:pos="939"/>
          <w:tab w:val="left" w:pos="940"/>
        </w:tabs>
        <w:spacing w:before="92"/>
        <w:rPr>
          <w:u w:val="none"/>
        </w:rPr>
      </w:pPr>
      <w:r>
        <w:t>Warranty</w:t>
      </w:r>
      <w:r>
        <w:rPr>
          <w:spacing w:val="-6"/>
        </w:rPr>
        <w:t xml:space="preserve"> </w:t>
      </w:r>
      <w:r>
        <w:t>Against</w:t>
      </w:r>
      <w:r>
        <w:rPr>
          <w:spacing w:val="-6"/>
        </w:rPr>
        <w:t xml:space="preserve"> </w:t>
      </w:r>
      <w:r>
        <w:t>Contingent</w:t>
      </w:r>
      <w:r>
        <w:rPr>
          <w:spacing w:val="-6"/>
        </w:rPr>
        <w:t xml:space="preserve"> </w:t>
      </w:r>
      <w:r>
        <w:rPr>
          <w:spacing w:val="-5"/>
        </w:rPr>
        <w:t>Fee</w:t>
      </w:r>
    </w:p>
    <w:p w14:paraId="2EAEDDB7" w14:textId="344F22D7" w:rsidR="00B41EE8" w:rsidRDefault="00B41EE8" w:rsidP="00B41EE8">
      <w:pPr>
        <w:pStyle w:val="BodyText"/>
        <w:ind w:left="940" w:right="235"/>
      </w:pPr>
      <w:r>
        <w:t>The vendor warrants that no person or selling agency has been employed or retained</w:t>
      </w:r>
      <w:r>
        <w:rPr>
          <w:spacing w:val="-2"/>
        </w:rPr>
        <w:t xml:space="preserve"> </w:t>
      </w:r>
      <w:r>
        <w:t>to</w:t>
      </w:r>
      <w:r>
        <w:rPr>
          <w:spacing w:val="-4"/>
        </w:rPr>
        <w:t xml:space="preserve"> </w:t>
      </w:r>
      <w:r>
        <w:t>solicit</w:t>
      </w:r>
      <w:r>
        <w:rPr>
          <w:spacing w:val="-2"/>
        </w:rPr>
        <w:t xml:space="preserve"> </w:t>
      </w:r>
      <w:r>
        <w:t>or</w:t>
      </w:r>
      <w:r>
        <w:rPr>
          <w:spacing w:val="-4"/>
        </w:rPr>
        <w:t xml:space="preserve"> </w:t>
      </w:r>
      <w:r>
        <w:t>secure</w:t>
      </w:r>
      <w:r>
        <w:rPr>
          <w:spacing w:val="-2"/>
        </w:rPr>
        <w:t xml:space="preserve"> </w:t>
      </w:r>
      <w:r>
        <w:t>this</w:t>
      </w:r>
      <w:r>
        <w:rPr>
          <w:spacing w:val="-3"/>
        </w:rPr>
        <w:t xml:space="preserve"> </w:t>
      </w:r>
      <w:r>
        <w:t>contract</w:t>
      </w:r>
      <w:r>
        <w:rPr>
          <w:spacing w:val="-2"/>
        </w:rPr>
        <w:t xml:space="preserve"> </w:t>
      </w:r>
      <w:r>
        <w:t>upon</w:t>
      </w:r>
      <w:r>
        <w:rPr>
          <w:spacing w:val="-4"/>
        </w:rPr>
        <w:t xml:space="preserve"> </w:t>
      </w:r>
      <w:r>
        <w:t>an</w:t>
      </w:r>
      <w:r>
        <w:rPr>
          <w:spacing w:val="-4"/>
        </w:rPr>
        <w:t xml:space="preserve"> </w:t>
      </w:r>
      <w:r>
        <w:t>agreement</w:t>
      </w:r>
      <w:r>
        <w:rPr>
          <w:spacing w:val="-5"/>
        </w:rPr>
        <w:t xml:space="preserve"> </w:t>
      </w:r>
      <w:r>
        <w:t>of understanding</w:t>
      </w:r>
      <w:r>
        <w:rPr>
          <w:spacing w:val="-7"/>
        </w:rPr>
        <w:t xml:space="preserve"> </w:t>
      </w:r>
      <w:r>
        <w:t>for commission, percentage, brokerage, or contingency accepting bona fide employees or selling agents maintained by the contractor for the purpose of securing</w:t>
      </w:r>
      <w:r>
        <w:rPr>
          <w:spacing w:val="-2"/>
        </w:rPr>
        <w:t xml:space="preserve"> </w:t>
      </w:r>
      <w:r>
        <w:t>business.</w:t>
      </w:r>
      <w:r>
        <w:rPr>
          <w:spacing w:val="40"/>
        </w:rPr>
        <w:t xml:space="preserve"> </w:t>
      </w:r>
      <w:r>
        <w:t>For</w:t>
      </w:r>
      <w:r>
        <w:rPr>
          <w:spacing w:val="-2"/>
        </w:rPr>
        <w:t xml:space="preserve"> </w:t>
      </w:r>
      <w:r>
        <w:t>breach</w:t>
      </w:r>
      <w:r>
        <w:rPr>
          <w:spacing w:val="-3"/>
        </w:rPr>
        <w:t xml:space="preserve"> </w:t>
      </w:r>
      <w:r>
        <w:t>or</w:t>
      </w:r>
      <w:r>
        <w:rPr>
          <w:spacing w:val="-2"/>
        </w:rPr>
        <w:t xml:space="preserve"> </w:t>
      </w:r>
      <w:r>
        <w:t>violation of</w:t>
      </w:r>
      <w:r>
        <w:rPr>
          <w:spacing w:val="-3"/>
        </w:rPr>
        <w:t xml:space="preserve"> </w:t>
      </w:r>
      <w:r>
        <w:t>this</w:t>
      </w:r>
      <w:r>
        <w:rPr>
          <w:spacing w:val="-1"/>
        </w:rPr>
        <w:t xml:space="preserve"> </w:t>
      </w:r>
      <w:r>
        <w:t>warranty, PCCB shall</w:t>
      </w:r>
      <w:r>
        <w:rPr>
          <w:spacing w:val="-1"/>
        </w:rPr>
        <w:t xml:space="preserve"> </w:t>
      </w:r>
      <w:r>
        <w:t>have the right to award this contract without liability, or in its discretion, to deduct from the contract price, or to otherwise recover the full amount of such commission, percentage, brokerage, or contingency.</w:t>
      </w:r>
    </w:p>
    <w:p w14:paraId="057C72C7" w14:textId="77777777" w:rsidR="00B41EE8" w:rsidRDefault="00B41EE8" w:rsidP="00B41EE8">
      <w:pPr>
        <w:pStyle w:val="BodyText"/>
        <w:rPr>
          <w:sz w:val="16"/>
        </w:rPr>
      </w:pPr>
    </w:p>
    <w:p w14:paraId="124BDFBD" w14:textId="77777777" w:rsidR="00B41EE8" w:rsidRDefault="00B41EE8" w:rsidP="00B41EE8">
      <w:pPr>
        <w:pStyle w:val="Heading1"/>
        <w:numPr>
          <w:ilvl w:val="1"/>
          <w:numId w:val="14"/>
        </w:numPr>
        <w:tabs>
          <w:tab w:val="left" w:pos="939"/>
          <w:tab w:val="left" w:pos="940"/>
        </w:tabs>
        <w:spacing w:before="93"/>
        <w:rPr>
          <w:u w:val="none"/>
        </w:rPr>
      </w:pPr>
      <w:r>
        <w:rPr>
          <w:spacing w:val="-2"/>
        </w:rPr>
        <w:t>Changes</w:t>
      </w:r>
    </w:p>
    <w:p w14:paraId="03D305EB" w14:textId="3DFB7B8C" w:rsidR="00B41EE8" w:rsidRDefault="00B41EE8" w:rsidP="00B41EE8">
      <w:pPr>
        <w:pStyle w:val="BodyText"/>
        <w:ind w:left="940" w:right="293"/>
      </w:pPr>
      <w:r>
        <w:t>Changes</w:t>
      </w:r>
      <w:r>
        <w:rPr>
          <w:spacing w:val="-2"/>
        </w:rPr>
        <w:t xml:space="preserve"> </w:t>
      </w:r>
      <w:r>
        <w:t>in</w:t>
      </w:r>
      <w:r>
        <w:rPr>
          <w:spacing w:val="-3"/>
        </w:rPr>
        <w:t xml:space="preserve"> </w:t>
      </w:r>
      <w:r>
        <w:t>provisions</w:t>
      </w:r>
      <w:r>
        <w:rPr>
          <w:spacing w:val="-2"/>
        </w:rPr>
        <w:t xml:space="preserve"> </w:t>
      </w:r>
      <w:r>
        <w:t>or</w:t>
      </w:r>
      <w:r>
        <w:rPr>
          <w:spacing w:val="-3"/>
        </w:rPr>
        <w:t xml:space="preserve"> </w:t>
      </w:r>
      <w:r>
        <w:t>services</w:t>
      </w:r>
      <w:r>
        <w:rPr>
          <w:spacing w:val="-2"/>
        </w:rPr>
        <w:t xml:space="preserve"> </w:t>
      </w:r>
      <w:r>
        <w:t>to</w:t>
      </w:r>
      <w:r>
        <w:rPr>
          <w:spacing w:val="-1"/>
        </w:rPr>
        <w:t xml:space="preserve"> </w:t>
      </w:r>
      <w:r>
        <w:t>be</w:t>
      </w:r>
      <w:r>
        <w:rPr>
          <w:spacing w:val="-6"/>
        </w:rPr>
        <w:t xml:space="preserve"> </w:t>
      </w:r>
      <w:r>
        <w:t>furnished</w:t>
      </w:r>
      <w:r>
        <w:rPr>
          <w:spacing w:val="-3"/>
        </w:rPr>
        <w:t xml:space="preserve"> </w:t>
      </w:r>
      <w:r>
        <w:t>under</w:t>
      </w:r>
      <w:r>
        <w:rPr>
          <w:spacing w:val="-3"/>
        </w:rPr>
        <w:t xml:space="preserve"> </w:t>
      </w:r>
      <w:r>
        <w:t>this</w:t>
      </w:r>
      <w:r>
        <w:rPr>
          <w:spacing w:val="-4"/>
        </w:rPr>
        <w:t xml:space="preserve"> </w:t>
      </w:r>
      <w:r>
        <w:t>bid</w:t>
      </w:r>
      <w:r>
        <w:rPr>
          <w:spacing w:val="-3"/>
        </w:rPr>
        <w:t xml:space="preserve"> </w:t>
      </w:r>
      <w:r>
        <w:t>may</w:t>
      </w:r>
      <w:r>
        <w:rPr>
          <w:spacing w:val="-4"/>
        </w:rPr>
        <w:t xml:space="preserve"> </w:t>
      </w:r>
      <w:r>
        <w:t>be</w:t>
      </w:r>
      <w:r>
        <w:rPr>
          <w:spacing w:val="-3"/>
        </w:rPr>
        <w:t xml:space="preserve"> </w:t>
      </w:r>
      <w:r>
        <w:t>made only in writing and must be approved mutually by the vendor and PCCB.</w:t>
      </w:r>
    </w:p>
    <w:p w14:paraId="5196BAF2" w14:textId="77777777" w:rsidR="00B41EE8" w:rsidRDefault="00B41EE8" w:rsidP="00B41EE8">
      <w:pPr>
        <w:pStyle w:val="BodyText"/>
        <w:spacing w:before="11"/>
        <w:rPr>
          <w:sz w:val="15"/>
        </w:rPr>
      </w:pPr>
    </w:p>
    <w:p w14:paraId="1E8EC70F" w14:textId="77777777" w:rsidR="00B41EE8" w:rsidRDefault="00B41EE8" w:rsidP="00B41EE8">
      <w:pPr>
        <w:pStyle w:val="Heading1"/>
        <w:numPr>
          <w:ilvl w:val="1"/>
          <w:numId w:val="14"/>
        </w:numPr>
        <w:tabs>
          <w:tab w:val="left" w:pos="939"/>
          <w:tab w:val="left" w:pos="940"/>
        </w:tabs>
        <w:spacing w:before="92"/>
        <w:rPr>
          <w:u w:val="none"/>
        </w:rPr>
      </w:pPr>
      <w:r>
        <w:t>Immunity</w:t>
      </w:r>
      <w:r>
        <w:rPr>
          <w:spacing w:val="-8"/>
        </w:rPr>
        <w:t xml:space="preserve"> </w:t>
      </w:r>
      <w:r>
        <w:t>From</w:t>
      </w:r>
      <w:r>
        <w:rPr>
          <w:spacing w:val="-1"/>
        </w:rPr>
        <w:t xml:space="preserve"> </w:t>
      </w:r>
      <w:r>
        <w:rPr>
          <w:spacing w:val="-2"/>
        </w:rPr>
        <w:t>Liability</w:t>
      </w:r>
    </w:p>
    <w:p w14:paraId="66774890" w14:textId="64D99619" w:rsidR="00B41EE8" w:rsidRDefault="00B41EE8" w:rsidP="00B41EE8">
      <w:pPr>
        <w:pStyle w:val="BodyText"/>
        <w:ind w:left="940" w:right="293"/>
      </w:pPr>
      <w:r>
        <w:t>Every person party to this agreement is hereby notified and agrees that PCCB, Polk County, the using agency and any funding source for the using agency</w:t>
      </w:r>
      <w:r>
        <w:rPr>
          <w:spacing w:val="-6"/>
        </w:rPr>
        <w:t xml:space="preserve"> </w:t>
      </w:r>
      <w:r>
        <w:t>are</w:t>
      </w:r>
      <w:r>
        <w:rPr>
          <w:spacing w:val="-2"/>
        </w:rPr>
        <w:t xml:space="preserve"> </w:t>
      </w:r>
      <w:r>
        <w:t>immune</w:t>
      </w:r>
      <w:r>
        <w:rPr>
          <w:spacing w:val="-4"/>
        </w:rPr>
        <w:t xml:space="preserve"> </w:t>
      </w:r>
      <w:r>
        <w:t>from</w:t>
      </w:r>
      <w:r>
        <w:rPr>
          <w:spacing w:val="-1"/>
        </w:rPr>
        <w:t xml:space="preserve"> </w:t>
      </w:r>
      <w:r>
        <w:t>liability</w:t>
      </w:r>
      <w:r>
        <w:rPr>
          <w:spacing w:val="-5"/>
        </w:rPr>
        <w:t xml:space="preserve"> </w:t>
      </w:r>
      <w:r>
        <w:t>and</w:t>
      </w:r>
      <w:r>
        <w:rPr>
          <w:spacing w:val="-2"/>
        </w:rPr>
        <w:t xml:space="preserve"> </w:t>
      </w:r>
      <w:r>
        <w:t>suit</w:t>
      </w:r>
      <w:r>
        <w:rPr>
          <w:spacing w:val="-5"/>
        </w:rPr>
        <w:t xml:space="preserve"> </w:t>
      </w:r>
      <w:r>
        <w:t>for</w:t>
      </w:r>
      <w:r>
        <w:rPr>
          <w:spacing w:val="-4"/>
        </w:rPr>
        <w:t xml:space="preserve"> </w:t>
      </w:r>
      <w:r>
        <w:t>or</w:t>
      </w:r>
      <w:r>
        <w:rPr>
          <w:spacing w:val="-4"/>
        </w:rPr>
        <w:t xml:space="preserve"> </w:t>
      </w:r>
      <w:r>
        <w:t>from</w:t>
      </w:r>
      <w:r>
        <w:rPr>
          <w:spacing w:val="-1"/>
        </w:rPr>
        <w:t xml:space="preserve"> </w:t>
      </w:r>
      <w:r>
        <w:t>vendor’s</w:t>
      </w:r>
      <w:r>
        <w:rPr>
          <w:spacing w:val="-3"/>
        </w:rPr>
        <w:t xml:space="preserve"> </w:t>
      </w:r>
      <w:r>
        <w:t>activities</w:t>
      </w:r>
      <w:r>
        <w:rPr>
          <w:spacing w:val="-3"/>
        </w:rPr>
        <w:t xml:space="preserve"> </w:t>
      </w:r>
      <w:r>
        <w:t>involving vendors, employees and third parties arising from this bid.</w:t>
      </w:r>
    </w:p>
    <w:p w14:paraId="0927AC69" w14:textId="77777777" w:rsidR="00B41EE8" w:rsidRDefault="00B41EE8" w:rsidP="00B41EE8">
      <w:pPr>
        <w:pStyle w:val="BodyText"/>
        <w:rPr>
          <w:sz w:val="16"/>
        </w:rPr>
      </w:pPr>
    </w:p>
    <w:p w14:paraId="520DE16E" w14:textId="77777777" w:rsidR="00B41EE8" w:rsidRPr="00023160" w:rsidRDefault="00B41EE8" w:rsidP="00B41EE8">
      <w:pPr>
        <w:pStyle w:val="Heading1"/>
        <w:numPr>
          <w:ilvl w:val="1"/>
          <w:numId w:val="14"/>
        </w:numPr>
        <w:tabs>
          <w:tab w:val="left" w:pos="939"/>
          <w:tab w:val="left" w:pos="940"/>
        </w:tabs>
        <w:spacing w:before="92"/>
        <w:rPr>
          <w:u w:val="none"/>
        </w:rPr>
      </w:pPr>
      <w:r>
        <w:t>Waiver</w:t>
      </w:r>
      <w:r>
        <w:rPr>
          <w:spacing w:val="-3"/>
        </w:rPr>
        <w:t xml:space="preserve"> </w:t>
      </w:r>
      <w:r>
        <w:t>of</w:t>
      </w:r>
      <w:r>
        <w:rPr>
          <w:spacing w:val="-2"/>
        </w:rPr>
        <w:t xml:space="preserve"> Informalities</w:t>
      </w:r>
    </w:p>
    <w:p w14:paraId="798E1605" w14:textId="4B6433F4" w:rsidR="00B41EE8" w:rsidRDefault="00B41EE8" w:rsidP="00B41EE8">
      <w:pPr>
        <w:pStyle w:val="BodyText"/>
        <w:ind w:left="940"/>
      </w:pPr>
      <w:r w:rsidRPr="00023160">
        <w:t>PCCB</w:t>
      </w:r>
      <w:r w:rsidRPr="00023160">
        <w:rPr>
          <w:spacing w:val="-2"/>
        </w:rPr>
        <w:t xml:space="preserve"> </w:t>
      </w:r>
      <w:r w:rsidRPr="00023160">
        <w:t>reserves</w:t>
      </w:r>
      <w:r w:rsidRPr="00023160">
        <w:rPr>
          <w:spacing w:val="-3"/>
        </w:rPr>
        <w:t xml:space="preserve"> </w:t>
      </w:r>
      <w:r w:rsidRPr="00023160">
        <w:t>the</w:t>
      </w:r>
      <w:r w:rsidRPr="00023160">
        <w:rPr>
          <w:spacing w:val="-2"/>
        </w:rPr>
        <w:t xml:space="preserve"> </w:t>
      </w:r>
      <w:r w:rsidRPr="00023160">
        <w:t>right</w:t>
      </w:r>
      <w:r w:rsidRPr="00023160">
        <w:rPr>
          <w:spacing w:val="-3"/>
        </w:rPr>
        <w:t xml:space="preserve"> </w:t>
      </w:r>
      <w:r w:rsidRPr="00023160">
        <w:t>to</w:t>
      </w:r>
      <w:r w:rsidRPr="00023160">
        <w:rPr>
          <w:spacing w:val="-2"/>
        </w:rPr>
        <w:t xml:space="preserve"> </w:t>
      </w:r>
      <w:r w:rsidRPr="00023160">
        <w:t>waive</w:t>
      </w:r>
      <w:r w:rsidRPr="00023160">
        <w:rPr>
          <w:spacing w:val="-2"/>
        </w:rPr>
        <w:t xml:space="preserve"> </w:t>
      </w:r>
      <w:r w:rsidRPr="00023160">
        <w:t>any</w:t>
      </w:r>
      <w:r w:rsidRPr="00023160">
        <w:rPr>
          <w:spacing w:val="-5"/>
        </w:rPr>
        <w:t xml:space="preserve"> </w:t>
      </w:r>
      <w:r w:rsidRPr="00023160">
        <w:t>and</w:t>
      </w:r>
      <w:r w:rsidRPr="00023160">
        <w:rPr>
          <w:spacing w:val="-2"/>
        </w:rPr>
        <w:t xml:space="preserve"> </w:t>
      </w:r>
      <w:r w:rsidRPr="00023160">
        <w:t>all</w:t>
      </w:r>
      <w:r w:rsidRPr="00023160">
        <w:rPr>
          <w:spacing w:val="-3"/>
        </w:rPr>
        <w:t xml:space="preserve"> </w:t>
      </w:r>
      <w:r w:rsidRPr="00023160">
        <w:t>informalities</w:t>
      </w:r>
      <w:r w:rsidRPr="00023160">
        <w:rPr>
          <w:spacing w:val="-3"/>
        </w:rPr>
        <w:t xml:space="preserve"> </w:t>
      </w:r>
      <w:r w:rsidRPr="00023160">
        <w:t>in</w:t>
      </w:r>
      <w:r w:rsidRPr="00023160">
        <w:rPr>
          <w:spacing w:val="-2"/>
        </w:rPr>
        <w:t xml:space="preserve"> </w:t>
      </w:r>
      <w:r w:rsidRPr="00023160">
        <w:t>bids</w:t>
      </w:r>
      <w:r w:rsidRPr="00023160">
        <w:rPr>
          <w:spacing w:val="-3"/>
        </w:rPr>
        <w:t xml:space="preserve"> </w:t>
      </w:r>
      <w:r w:rsidRPr="00023160">
        <w:t>if</w:t>
      </w:r>
      <w:r w:rsidRPr="00023160">
        <w:rPr>
          <w:spacing w:val="-1"/>
        </w:rPr>
        <w:t xml:space="preserve"> </w:t>
      </w:r>
      <w:r w:rsidRPr="00023160">
        <w:t xml:space="preserve">such waiver does not substantially change the offer or provide a competitive advantage to any </w:t>
      </w:r>
      <w:proofErr w:type="spellStart"/>
      <w:r w:rsidRPr="00023160">
        <w:t>offerer</w:t>
      </w:r>
      <w:proofErr w:type="spellEnd"/>
      <w:r w:rsidRPr="00023160">
        <w:t>.</w:t>
      </w:r>
    </w:p>
    <w:p w14:paraId="5AEFAE95" w14:textId="77777777" w:rsidR="00B41EE8" w:rsidRDefault="00B41EE8" w:rsidP="00B41EE8">
      <w:pPr>
        <w:pStyle w:val="BodyText"/>
      </w:pPr>
    </w:p>
    <w:p w14:paraId="38097235" w14:textId="77777777" w:rsidR="00B41EE8" w:rsidRDefault="00B41EE8" w:rsidP="00B41EE8">
      <w:pPr>
        <w:pStyle w:val="Heading1"/>
        <w:numPr>
          <w:ilvl w:val="1"/>
          <w:numId w:val="14"/>
        </w:numPr>
        <w:tabs>
          <w:tab w:val="left" w:pos="939"/>
          <w:tab w:val="left" w:pos="940"/>
        </w:tabs>
        <w:spacing w:before="75"/>
        <w:rPr>
          <w:u w:val="none"/>
        </w:rPr>
      </w:pPr>
      <w:r>
        <w:t>Taxes</w:t>
      </w:r>
      <w:r>
        <w:rPr>
          <w:spacing w:val="-3"/>
        </w:rPr>
        <w:t xml:space="preserve"> </w:t>
      </w:r>
      <w:r>
        <w:t>–</w:t>
      </w:r>
      <w:r>
        <w:rPr>
          <w:spacing w:val="-2"/>
        </w:rPr>
        <w:t xml:space="preserve"> </w:t>
      </w:r>
      <w:r>
        <w:t>State and</w:t>
      </w:r>
      <w:r>
        <w:rPr>
          <w:spacing w:val="-2"/>
        </w:rPr>
        <w:t xml:space="preserve"> </w:t>
      </w:r>
      <w:r>
        <w:rPr>
          <w:spacing w:val="-4"/>
        </w:rPr>
        <w:t>Local</w:t>
      </w:r>
    </w:p>
    <w:p w14:paraId="5D6F1A31" w14:textId="09400BAB" w:rsidR="00B41EE8" w:rsidRDefault="00B41EE8" w:rsidP="00B41EE8">
      <w:pPr>
        <w:pStyle w:val="BodyText"/>
        <w:ind w:left="940"/>
      </w:pPr>
      <w:r>
        <w:t>PCCB</w:t>
      </w:r>
      <w:r>
        <w:rPr>
          <w:spacing w:val="-1"/>
        </w:rPr>
        <w:t xml:space="preserve"> </w:t>
      </w:r>
      <w:r>
        <w:t>is</w:t>
      </w:r>
      <w:r>
        <w:rPr>
          <w:spacing w:val="-4"/>
        </w:rPr>
        <w:t xml:space="preserve"> </w:t>
      </w:r>
      <w:r>
        <w:t>exempt</w:t>
      </w:r>
      <w:r>
        <w:rPr>
          <w:spacing w:val="-4"/>
        </w:rPr>
        <w:t xml:space="preserve"> </w:t>
      </w:r>
      <w:r>
        <w:t>from</w:t>
      </w:r>
      <w:r>
        <w:rPr>
          <w:spacing w:val="-3"/>
        </w:rPr>
        <w:t xml:space="preserve"> </w:t>
      </w:r>
      <w:r>
        <w:t>federal,</w:t>
      </w:r>
      <w:r>
        <w:rPr>
          <w:spacing w:val="-1"/>
        </w:rPr>
        <w:t xml:space="preserve"> </w:t>
      </w:r>
      <w:r>
        <w:t>state</w:t>
      </w:r>
      <w:r>
        <w:rPr>
          <w:spacing w:val="-3"/>
        </w:rPr>
        <w:t xml:space="preserve"> </w:t>
      </w:r>
      <w:r>
        <w:t>and</w:t>
      </w:r>
      <w:r>
        <w:rPr>
          <w:spacing w:val="-3"/>
        </w:rPr>
        <w:t xml:space="preserve"> </w:t>
      </w:r>
      <w:r>
        <w:t>local</w:t>
      </w:r>
      <w:r>
        <w:rPr>
          <w:spacing w:val="-2"/>
        </w:rPr>
        <w:t xml:space="preserve"> </w:t>
      </w:r>
      <w:r>
        <w:t>sales</w:t>
      </w:r>
      <w:r>
        <w:rPr>
          <w:spacing w:val="-4"/>
        </w:rPr>
        <w:t xml:space="preserve"> </w:t>
      </w:r>
      <w:r>
        <w:t>and</w:t>
      </w:r>
      <w:r>
        <w:rPr>
          <w:spacing w:val="-1"/>
        </w:rPr>
        <w:t xml:space="preserve"> </w:t>
      </w:r>
      <w:r>
        <w:t>use</w:t>
      </w:r>
      <w:r>
        <w:rPr>
          <w:spacing w:val="-1"/>
        </w:rPr>
        <w:t xml:space="preserve"> </w:t>
      </w:r>
      <w:r>
        <w:t>tax</w:t>
      </w:r>
      <w:r>
        <w:rPr>
          <w:spacing w:val="-7"/>
        </w:rPr>
        <w:t xml:space="preserve"> </w:t>
      </w:r>
      <w:r>
        <w:t>on</w:t>
      </w:r>
      <w:r>
        <w:rPr>
          <w:spacing w:val="-1"/>
        </w:rPr>
        <w:t xml:space="preserve"> </w:t>
      </w:r>
      <w:r>
        <w:t>the</w:t>
      </w:r>
      <w:r>
        <w:rPr>
          <w:spacing w:val="-1"/>
        </w:rPr>
        <w:t xml:space="preserve"> </w:t>
      </w:r>
      <w:r>
        <w:t>items pursuant to this contract.</w:t>
      </w:r>
    </w:p>
    <w:p w14:paraId="0A4CB9D2" w14:textId="77777777" w:rsidR="00B41EE8" w:rsidRDefault="00B41EE8" w:rsidP="00B41EE8">
      <w:pPr>
        <w:pStyle w:val="BodyText"/>
        <w:rPr>
          <w:sz w:val="16"/>
        </w:rPr>
      </w:pPr>
    </w:p>
    <w:p w14:paraId="3C8175F8" w14:textId="77777777" w:rsidR="00B41EE8" w:rsidRDefault="00B41EE8" w:rsidP="00B41EE8">
      <w:pPr>
        <w:pStyle w:val="Heading1"/>
        <w:numPr>
          <w:ilvl w:val="1"/>
          <w:numId w:val="14"/>
        </w:numPr>
        <w:tabs>
          <w:tab w:val="left" w:pos="939"/>
          <w:tab w:val="left" w:pos="940"/>
        </w:tabs>
        <w:spacing w:before="92"/>
        <w:rPr>
          <w:u w:val="none"/>
        </w:rPr>
      </w:pPr>
      <w:r>
        <w:t>Exclusive</w:t>
      </w:r>
      <w:r>
        <w:rPr>
          <w:spacing w:val="-4"/>
        </w:rPr>
        <w:t xml:space="preserve"> </w:t>
      </w:r>
      <w:r>
        <w:rPr>
          <w:spacing w:val="-2"/>
        </w:rPr>
        <w:t>Agreement</w:t>
      </w:r>
    </w:p>
    <w:p w14:paraId="4D978C46" w14:textId="77777777" w:rsidR="00B41EE8" w:rsidRDefault="00B41EE8" w:rsidP="00B41EE8">
      <w:pPr>
        <w:pStyle w:val="BodyText"/>
        <w:ind w:left="940" w:right="293"/>
      </w:pPr>
      <w:r>
        <w:t>The agreement which results from this bid constitutes the exclusive agreement between parties and incorporates the provisions of these terms and conditions,</w:t>
      </w:r>
      <w:r>
        <w:rPr>
          <w:spacing w:val="-3"/>
        </w:rPr>
        <w:t xml:space="preserve"> </w:t>
      </w:r>
      <w:r>
        <w:t>and</w:t>
      </w:r>
      <w:r>
        <w:rPr>
          <w:spacing w:val="-2"/>
        </w:rPr>
        <w:t xml:space="preserve"> </w:t>
      </w:r>
      <w:r>
        <w:t>supersedes</w:t>
      </w:r>
      <w:r>
        <w:rPr>
          <w:spacing w:val="-5"/>
        </w:rPr>
        <w:t xml:space="preserve"> </w:t>
      </w:r>
      <w:r>
        <w:t>any</w:t>
      </w:r>
      <w:r>
        <w:rPr>
          <w:spacing w:val="-5"/>
        </w:rPr>
        <w:t xml:space="preserve"> </w:t>
      </w:r>
      <w:r>
        <w:t>previous</w:t>
      </w:r>
      <w:r>
        <w:rPr>
          <w:spacing w:val="-3"/>
        </w:rPr>
        <w:t xml:space="preserve"> written or oral </w:t>
      </w:r>
      <w:r>
        <w:t>agreements. The terms and conditions may not be altered without prior written consent of both parties.</w:t>
      </w:r>
    </w:p>
    <w:p w14:paraId="49ED49D2" w14:textId="77777777" w:rsidR="00B41EE8" w:rsidRDefault="00B41EE8" w:rsidP="00B41EE8">
      <w:pPr>
        <w:pStyle w:val="BodyText"/>
        <w:rPr>
          <w:sz w:val="16"/>
        </w:rPr>
      </w:pPr>
    </w:p>
    <w:p w14:paraId="2F35E8D0" w14:textId="77777777" w:rsidR="00B41EE8" w:rsidRDefault="00B41EE8" w:rsidP="00B41EE8">
      <w:pPr>
        <w:pStyle w:val="Heading1"/>
        <w:numPr>
          <w:ilvl w:val="1"/>
          <w:numId w:val="14"/>
        </w:numPr>
        <w:tabs>
          <w:tab w:val="left" w:pos="939"/>
          <w:tab w:val="left" w:pos="940"/>
        </w:tabs>
        <w:spacing w:before="93"/>
        <w:rPr>
          <w:u w:val="none"/>
        </w:rPr>
      </w:pPr>
      <w:r>
        <w:t>Remedies</w:t>
      </w:r>
      <w:r>
        <w:rPr>
          <w:spacing w:val="-5"/>
        </w:rPr>
        <w:t xml:space="preserve"> </w:t>
      </w:r>
      <w:r>
        <w:t>Upon</w:t>
      </w:r>
      <w:r>
        <w:rPr>
          <w:spacing w:val="-5"/>
        </w:rPr>
        <w:t xml:space="preserve"> </w:t>
      </w:r>
      <w:r>
        <w:rPr>
          <w:spacing w:val="-2"/>
        </w:rPr>
        <w:t>Default</w:t>
      </w:r>
    </w:p>
    <w:p w14:paraId="42314024" w14:textId="77777777" w:rsidR="00B41EE8" w:rsidRDefault="00B41EE8" w:rsidP="00B41EE8">
      <w:pPr>
        <w:pStyle w:val="BodyText"/>
        <w:ind w:left="940" w:right="235"/>
      </w:pPr>
      <w:r>
        <w:t>In any case where the vendor has failed to deliver or has delivered nonconforming</w:t>
      </w:r>
      <w:r>
        <w:rPr>
          <w:spacing w:val="-3"/>
        </w:rPr>
        <w:t xml:space="preserve"> </w:t>
      </w:r>
      <w:r>
        <w:t>goods,</w:t>
      </w:r>
      <w:r>
        <w:rPr>
          <w:spacing w:val="-7"/>
        </w:rPr>
        <w:t xml:space="preserve"> </w:t>
      </w:r>
      <w:r>
        <w:t>a</w:t>
      </w:r>
      <w:r>
        <w:rPr>
          <w:spacing w:val="-1"/>
        </w:rPr>
        <w:t xml:space="preserve"> </w:t>
      </w:r>
      <w:r>
        <w:t>cure</w:t>
      </w:r>
      <w:r>
        <w:rPr>
          <w:spacing w:val="-3"/>
        </w:rPr>
        <w:t xml:space="preserve"> </w:t>
      </w:r>
      <w:r>
        <w:t>notice</w:t>
      </w:r>
      <w:r>
        <w:rPr>
          <w:spacing w:val="-4"/>
        </w:rPr>
        <w:t xml:space="preserve"> </w:t>
      </w:r>
      <w:r>
        <w:t>shall</w:t>
      </w:r>
      <w:r>
        <w:rPr>
          <w:spacing w:val="-5"/>
        </w:rPr>
        <w:t xml:space="preserve"> </w:t>
      </w:r>
      <w:r>
        <w:t>be</w:t>
      </w:r>
      <w:r>
        <w:rPr>
          <w:spacing w:val="-1"/>
        </w:rPr>
        <w:t xml:space="preserve"> </w:t>
      </w:r>
      <w:r>
        <w:t>initiated.</w:t>
      </w:r>
      <w:r>
        <w:rPr>
          <w:spacing w:val="40"/>
        </w:rPr>
        <w:t xml:space="preserve"> </w:t>
      </w:r>
      <w:r>
        <w:t>If</w:t>
      </w:r>
      <w:r>
        <w:rPr>
          <w:spacing w:val="-1"/>
        </w:rPr>
        <w:t xml:space="preserve"> </w:t>
      </w:r>
      <w:r>
        <w:t>after</w:t>
      </w:r>
      <w:r>
        <w:rPr>
          <w:spacing w:val="-3"/>
        </w:rPr>
        <w:t xml:space="preserve"> </w:t>
      </w:r>
      <w:r>
        <w:t>notice</w:t>
      </w:r>
      <w:r>
        <w:rPr>
          <w:spacing w:val="-4"/>
        </w:rPr>
        <w:t xml:space="preserve"> </w:t>
      </w:r>
      <w:r>
        <w:t>the</w:t>
      </w:r>
      <w:r>
        <w:rPr>
          <w:spacing w:val="-1"/>
        </w:rPr>
        <w:t xml:space="preserve"> </w:t>
      </w:r>
      <w:r>
        <w:t>vendor continues to be in default, goods may be procured in substitution from another source and charge the difference between the contracted price and the market price to the defaulting</w:t>
      </w:r>
      <w:r>
        <w:rPr>
          <w:spacing w:val="-2"/>
        </w:rPr>
        <w:t xml:space="preserve"> </w:t>
      </w:r>
      <w:r>
        <w:t>vendor. The Polk County Attorney shall be requested to make collection from the defaulting vendor.</w:t>
      </w:r>
    </w:p>
    <w:p w14:paraId="767670FA" w14:textId="77777777" w:rsidR="00B41EE8" w:rsidRDefault="00B41EE8" w:rsidP="00B41EE8">
      <w:pPr>
        <w:pStyle w:val="BodyText"/>
        <w:spacing w:before="11"/>
        <w:rPr>
          <w:sz w:val="15"/>
        </w:rPr>
      </w:pPr>
    </w:p>
    <w:p w14:paraId="38D92719" w14:textId="77777777" w:rsidR="00B41EE8" w:rsidRDefault="00B41EE8" w:rsidP="00B41EE8">
      <w:pPr>
        <w:pStyle w:val="Heading1"/>
        <w:numPr>
          <w:ilvl w:val="1"/>
          <w:numId w:val="14"/>
        </w:numPr>
        <w:tabs>
          <w:tab w:val="left" w:pos="942"/>
          <w:tab w:val="left" w:pos="943"/>
        </w:tabs>
        <w:spacing w:before="92"/>
        <w:ind w:left="942" w:hanging="723"/>
        <w:rPr>
          <w:u w:val="none"/>
        </w:rPr>
      </w:pPr>
      <w:r>
        <w:t>Acts</w:t>
      </w:r>
      <w:r>
        <w:rPr>
          <w:spacing w:val="-4"/>
        </w:rPr>
        <w:t xml:space="preserve"> </w:t>
      </w:r>
      <w:r>
        <w:t>of</w:t>
      </w:r>
      <w:r>
        <w:rPr>
          <w:spacing w:val="-6"/>
        </w:rPr>
        <w:t xml:space="preserve"> </w:t>
      </w:r>
      <w:r>
        <w:rPr>
          <w:spacing w:val="-5"/>
        </w:rPr>
        <w:t>God</w:t>
      </w:r>
    </w:p>
    <w:p w14:paraId="7DBDC2B8" w14:textId="77777777" w:rsidR="00B41EE8" w:rsidRDefault="00B41EE8" w:rsidP="00B41EE8">
      <w:pPr>
        <w:pStyle w:val="ListParagraph"/>
        <w:numPr>
          <w:ilvl w:val="2"/>
          <w:numId w:val="14"/>
        </w:numPr>
        <w:tabs>
          <w:tab w:val="left" w:pos="1300"/>
        </w:tabs>
        <w:ind w:right="343"/>
        <w:rPr>
          <w:sz w:val="24"/>
        </w:rPr>
      </w:pPr>
      <w:r>
        <w:rPr>
          <w:sz w:val="24"/>
        </w:rPr>
        <w:t>The vendor shall not be considered to be in default under this agreement, if performance is delayed or made impossible by an act of God- floods, fires, strikes and similar events; but in each such case, the delay or impossibility must</w:t>
      </w:r>
      <w:r>
        <w:rPr>
          <w:spacing w:val="-6"/>
          <w:sz w:val="24"/>
        </w:rPr>
        <w:t xml:space="preserve"> </w:t>
      </w:r>
      <w:r>
        <w:rPr>
          <w:sz w:val="24"/>
        </w:rPr>
        <w:t>be</w:t>
      </w:r>
      <w:r>
        <w:rPr>
          <w:spacing w:val="-4"/>
          <w:sz w:val="24"/>
        </w:rPr>
        <w:t xml:space="preserve"> </w:t>
      </w:r>
      <w:r>
        <w:rPr>
          <w:sz w:val="24"/>
        </w:rPr>
        <w:t>beyond</w:t>
      </w:r>
      <w:r>
        <w:rPr>
          <w:spacing w:val="-4"/>
          <w:sz w:val="24"/>
        </w:rPr>
        <w:t xml:space="preserve"> </w:t>
      </w:r>
      <w:r>
        <w:rPr>
          <w:sz w:val="24"/>
        </w:rPr>
        <w:t>the</w:t>
      </w:r>
      <w:r>
        <w:rPr>
          <w:spacing w:val="-2"/>
          <w:sz w:val="24"/>
        </w:rPr>
        <w:t xml:space="preserve"> </w:t>
      </w:r>
      <w:r>
        <w:rPr>
          <w:sz w:val="24"/>
        </w:rPr>
        <w:t>control</w:t>
      </w:r>
      <w:r>
        <w:rPr>
          <w:spacing w:val="-3"/>
          <w:sz w:val="24"/>
        </w:rPr>
        <w:t xml:space="preserve"> </w:t>
      </w:r>
      <w:r>
        <w:rPr>
          <w:sz w:val="24"/>
        </w:rPr>
        <w:t>and</w:t>
      </w:r>
      <w:r>
        <w:rPr>
          <w:spacing w:val="-2"/>
          <w:sz w:val="24"/>
        </w:rPr>
        <w:t xml:space="preserve"> </w:t>
      </w:r>
      <w:r>
        <w:rPr>
          <w:sz w:val="24"/>
        </w:rPr>
        <w:t>without</w:t>
      </w:r>
      <w:r>
        <w:rPr>
          <w:spacing w:val="-5"/>
          <w:sz w:val="24"/>
        </w:rPr>
        <w:t xml:space="preserve"> </w:t>
      </w:r>
      <w:r>
        <w:rPr>
          <w:sz w:val="24"/>
        </w:rPr>
        <w:t>the</w:t>
      </w:r>
      <w:r>
        <w:rPr>
          <w:spacing w:val="-7"/>
          <w:sz w:val="24"/>
        </w:rPr>
        <w:t xml:space="preserve"> </w:t>
      </w:r>
      <w:r>
        <w:rPr>
          <w:sz w:val="24"/>
        </w:rPr>
        <w:t>fault</w:t>
      </w:r>
      <w:r>
        <w:rPr>
          <w:spacing w:val="-2"/>
          <w:sz w:val="24"/>
        </w:rPr>
        <w:t xml:space="preserve"> </w:t>
      </w:r>
      <w:r>
        <w:rPr>
          <w:sz w:val="24"/>
        </w:rPr>
        <w:t>or</w:t>
      </w:r>
      <w:r>
        <w:rPr>
          <w:spacing w:val="-4"/>
          <w:sz w:val="24"/>
        </w:rPr>
        <w:t xml:space="preserve"> </w:t>
      </w:r>
      <w:r>
        <w:rPr>
          <w:sz w:val="24"/>
        </w:rPr>
        <w:t>negligence</w:t>
      </w:r>
      <w:r>
        <w:rPr>
          <w:spacing w:val="-3"/>
          <w:sz w:val="24"/>
        </w:rPr>
        <w:t xml:space="preserve"> </w:t>
      </w:r>
      <w:r>
        <w:rPr>
          <w:sz w:val="24"/>
        </w:rPr>
        <w:t>of the</w:t>
      </w:r>
      <w:r>
        <w:rPr>
          <w:spacing w:val="-4"/>
          <w:sz w:val="24"/>
        </w:rPr>
        <w:t xml:space="preserve"> </w:t>
      </w:r>
      <w:r>
        <w:rPr>
          <w:sz w:val="24"/>
        </w:rPr>
        <w:t>vendor.</w:t>
      </w:r>
    </w:p>
    <w:p w14:paraId="73E40879" w14:textId="1EC38183" w:rsidR="00B41EE8" w:rsidRDefault="00B41EE8" w:rsidP="00B41EE8">
      <w:pPr>
        <w:pStyle w:val="ListParagraph"/>
        <w:numPr>
          <w:ilvl w:val="2"/>
          <w:numId w:val="14"/>
        </w:numPr>
        <w:tabs>
          <w:tab w:val="left" w:pos="1300"/>
        </w:tabs>
        <w:ind w:right="625"/>
        <w:rPr>
          <w:sz w:val="24"/>
        </w:rPr>
      </w:pPr>
      <w:r>
        <w:rPr>
          <w:sz w:val="24"/>
        </w:rPr>
        <w:t>It shall be the responsibility of the vendor to promptly advise Kami Rankin, Deputy Director,</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delay. PCCB</w:t>
      </w:r>
      <w:r>
        <w:rPr>
          <w:spacing w:val="-2"/>
          <w:sz w:val="24"/>
        </w:rPr>
        <w:t xml:space="preserve"> </w:t>
      </w:r>
      <w:r>
        <w:rPr>
          <w:sz w:val="24"/>
        </w:rPr>
        <w:t>may</w:t>
      </w:r>
      <w:r>
        <w:rPr>
          <w:spacing w:val="-5"/>
          <w:sz w:val="24"/>
        </w:rPr>
        <w:t xml:space="preserve"> </w:t>
      </w:r>
      <w:r>
        <w:rPr>
          <w:sz w:val="24"/>
        </w:rPr>
        <w:t>elect</w:t>
      </w:r>
      <w:r>
        <w:rPr>
          <w:spacing w:val="-6"/>
          <w:sz w:val="24"/>
        </w:rPr>
        <w:t xml:space="preserve"> </w:t>
      </w:r>
      <w:r>
        <w:rPr>
          <w:sz w:val="24"/>
        </w:rPr>
        <w:t>to</w:t>
      </w:r>
      <w:r>
        <w:rPr>
          <w:spacing w:val="-2"/>
          <w:sz w:val="24"/>
        </w:rPr>
        <w:t xml:space="preserve"> </w:t>
      </w:r>
      <w:r>
        <w:rPr>
          <w:sz w:val="24"/>
        </w:rPr>
        <w:t>cancel</w:t>
      </w:r>
      <w:r>
        <w:rPr>
          <w:spacing w:val="-3"/>
          <w:sz w:val="24"/>
        </w:rPr>
        <w:t xml:space="preserve"> </w:t>
      </w:r>
      <w:r>
        <w:rPr>
          <w:sz w:val="24"/>
        </w:rPr>
        <w:t>all orders on file with the vendor and place and order with another vendor.</w:t>
      </w:r>
    </w:p>
    <w:p w14:paraId="0E25FF13" w14:textId="77777777" w:rsidR="00B41EE8" w:rsidRDefault="00B41EE8" w:rsidP="00B41EE8">
      <w:pPr>
        <w:pStyle w:val="BodyText"/>
        <w:rPr>
          <w:sz w:val="16"/>
        </w:rPr>
      </w:pPr>
    </w:p>
    <w:p w14:paraId="62B72BC8" w14:textId="77777777" w:rsidR="00B41EE8" w:rsidRDefault="00B41EE8" w:rsidP="00B41EE8">
      <w:pPr>
        <w:pStyle w:val="Heading1"/>
        <w:numPr>
          <w:ilvl w:val="1"/>
          <w:numId w:val="14"/>
        </w:numPr>
        <w:tabs>
          <w:tab w:val="left" w:pos="939"/>
          <w:tab w:val="left" w:pos="940"/>
        </w:tabs>
        <w:spacing w:before="93"/>
        <w:rPr>
          <w:u w:val="none"/>
        </w:rPr>
      </w:pPr>
      <w:r>
        <w:rPr>
          <w:spacing w:val="-2"/>
        </w:rPr>
        <w:t>Subcontractors</w:t>
      </w:r>
    </w:p>
    <w:p w14:paraId="2817741F" w14:textId="77777777" w:rsidR="00B41EE8" w:rsidRDefault="00B41EE8" w:rsidP="00B41EE8">
      <w:pPr>
        <w:pStyle w:val="BodyText"/>
        <w:ind w:left="940" w:right="235"/>
      </w:pPr>
      <w:r>
        <w:t>Successful vendors shall be responsible for all acts and performance of any subcontractor</w:t>
      </w:r>
      <w:r>
        <w:rPr>
          <w:spacing w:val="-6"/>
        </w:rPr>
        <w:t xml:space="preserve"> </w:t>
      </w:r>
      <w:r>
        <w:t>or</w:t>
      </w:r>
      <w:r>
        <w:rPr>
          <w:spacing w:val="-4"/>
        </w:rPr>
        <w:t xml:space="preserve"> </w:t>
      </w:r>
      <w:r>
        <w:t>secondary</w:t>
      </w:r>
      <w:r>
        <w:rPr>
          <w:spacing w:val="-5"/>
        </w:rPr>
        <w:t xml:space="preserve"> </w:t>
      </w:r>
      <w:r>
        <w:t>suppliers</w:t>
      </w:r>
      <w:r>
        <w:rPr>
          <w:spacing w:val="-3"/>
        </w:rPr>
        <w:t xml:space="preserve"> </w:t>
      </w:r>
      <w:r>
        <w:t>that</w:t>
      </w:r>
      <w:r>
        <w:rPr>
          <w:spacing w:val="-3"/>
        </w:rPr>
        <w:t xml:space="preserve"> </w:t>
      </w:r>
      <w:r>
        <w:t>the</w:t>
      </w:r>
      <w:r>
        <w:rPr>
          <w:spacing w:val="-4"/>
        </w:rPr>
        <w:t xml:space="preserve"> </w:t>
      </w:r>
      <w:r>
        <w:t>successful</w:t>
      </w:r>
      <w:r>
        <w:rPr>
          <w:spacing w:val="-3"/>
        </w:rPr>
        <w:t xml:space="preserve"> </w:t>
      </w:r>
      <w:r>
        <w:t>vendor</w:t>
      </w:r>
      <w:r>
        <w:rPr>
          <w:spacing w:val="-4"/>
        </w:rPr>
        <w:t xml:space="preserve"> </w:t>
      </w:r>
      <w:r>
        <w:t>may</w:t>
      </w:r>
      <w:r>
        <w:rPr>
          <w:spacing w:val="-5"/>
        </w:rPr>
        <w:t xml:space="preserve"> </w:t>
      </w:r>
      <w:r>
        <w:t>engage</w:t>
      </w:r>
      <w:r>
        <w:rPr>
          <w:spacing w:val="-4"/>
        </w:rPr>
        <w:t xml:space="preserve"> </w:t>
      </w:r>
      <w:r>
        <w:t>for the completion of the terms of this bid.</w:t>
      </w:r>
      <w:r>
        <w:rPr>
          <w:spacing w:val="40"/>
        </w:rPr>
        <w:t xml:space="preserve"> </w:t>
      </w:r>
      <w:r>
        <w:t>A delay that results from a contractor’s conduct, negligence, or failure to perform shall not exempt the vendor from default remedies.</w:t>
      </w:r>
      <w:r>
        <w:rPr>
          <w:spacing w:val="40"/>
        </w:rPr>
        <w:t xml:space="preserve"> </w:t>
      </w:r>
      <w:r>
        <w:t>The successful vendor shall be responsible for</w:t>
      </w:r>
      <w:r>
        <w:rPr>
          <w:spacing w:val="-1"/>
        </w:rPr>
        <w:t xml:space="preserve"> </w:t>
      </w:r>
      <w:r>
        <w:t>payment to all subcontractors or secondary suppliers.</w:t>
      </w:r>
    </w:p>
    <w:p w14:paraId="26CE8249" w14:textId="77777777" w:rsidR="00B41EE8" w:rsidRDefault="00B41EE8" w:rsidP="00B41EE8">
      <w:pPr>
        <w:pStyle w:val="BodyText"/>
        <w:spacing w:before="11"/>
        <w:rPr>
          <w:sz w:val="15"/>
        </w:rPr>
      </w:pPr>
    </w:p>
    <w:p w14:paraId="5B68E6C3" w14:textId="77777777" w:rsidR="00B41EE8" w:rsidRDefault="00B41EE8" w:rsidP="00B41EE8">
      <w:pPr>
        <w:pStyle w:val="Heading1"/>
        <w:numPr>
          <w:ilvl w:val="1"/>
          <w:numId w:val="14"/>
        </w:numPr>
        <w:tabs>
          <w:tab w:val="left" w:pos="942"/>
          <w:tab w:val="left" w:pos="943"/>
        </w:tabs>
        <w:spacing w:before="92"/>
        <w:ind w:left="942" w:hanging="723"/>
        <w:rPr>
          <w:u w:val="none"/>
        </w:rPr>
      </w:pPr>
      <w:r>
        <w:rPr>
          <w:spacing w:val="-2"/>
        </w:rPr>
        <w:t>Assignment</w:t>
      </w:r>
    </w:p>
    <w:p w14:paraId="6269A22D" w14:textId="626E0475" w:rsidR="00B41EE8" w:rsidRDefault="00B41EE8" w:rsidP="00B41EE8">
      <w:pPr>
        <w:pStyle w:val="BodyText"/>
        <w:ind w:left="940" w:right="235"/>
      </w:pPr>
      <w:r>
        <w:t>Vendors</w:t>
      </w:r>
      <w:r>
        <w:rPr>
          <w:spacing w:val="-3"/>
        </w:rPr>
        <w:t xml:space="preserve"> </w:t>
      </w:r>
      <w:r>
        <w:t>may</w:t>
      </w:r>
      <w:r>
        <w:rPr>
          <w:spacing w:val="-5"/>
        </w:rPr>
        <w:t xml:space="preserve"> </w:t>
      </w:r>
      <w:r>
        <w:t>not</w:t>
      </w:r>
      <w:r>
        <w:rPr>
          <w:spacing w:val="-5"/>
        </w:rPr>
        <w:t xml:space="preserve"> </w:t>
      </w:r>
      <w:r>
        <w:t>assign</w:t>
      </w:r>
      <w:r>
        <w:rPr>
          <w:spacing w:val="-2"/>
        </w:rPr>
        <w:t xml:space="preserve"> </w:t>
      </w:r>
      <w:r>
        <w:t>contracts</w:t>
      </w:r>
      <w:r>
        <w:rPr>
          <w:spacing w:val="-3"/>
        </w:rPr>
        <w:t xml:space="preserve"> </w:t>
      </w:r>
      <w:r>
        <w:t>or</w:t>
      </w:r>
      <w:r>
        <w:rPr>
          <w:spacing w:val="-6"/>
        </w:rPr>
        <w:t xml:space="preserve"> </w:t>
      </w:r>
      <w:r>
        <w:t>purchase</w:t>
      </w:r>
      <w:r>
        <w:rPr>
          <w:spacing w:val="-2"/>
        </w:rPr>
        <w:t xml:space="preserve"> </w:t>
      </w:r>
      <w:r>
        <w:t>orders</w:t>
      </w:r>
      <w:r>
        <w:rPr>
          <w:spacing w:val="-5"/>
        </w:rPr>
        <w:t xml:space="preserve"> </w:t>
      </w:r>
      <w:r>
        <w:t>to</w:t>
      </w:r>
      <w:r>
        <w:rPr>
          <w:spacing w:val="-4"/>
        </w:rPr>
        <w:t xml:space="preserve"> </w:t>
      </w:r>
      <w:r>
        <w:t>any</w:t>
      </w:r>
      <w:r>
        <w:rPr>
          <w:spacing w:val="-5"/>
        </w:rPr>
        <w:t xml:space="preserve"> </w:t>
      </w:r>
      <w:r>
        <w:t>party</w:t>
      </w:r>
      <w:r>
        <w:rPr>
          <w:spacing w:val="-5"/>
        </w:rPr>
        <w:t xml:space="preserve"> </w:t>
      </w:r>
      <w:r>
        <w:t>(including financial institutions) without written permission of PCCB.</w:t>
      </w:r>
    </w:p>
    <w:p w14:paraId="097F824D" w14:textId="77777777" w:rsidR="00B41EE8" w:rsidRDefault="00B41EE8" w:rsidP="00B41EE8">
      <w:pPr>
        <w:pStyle w:val="BodyText"/>
        <w:rPr>
          <w:sz w:val="16"/>
        </w:rPr>
      </w:pPr>
    </w:p>
    <w:p w14:paraId="7BB6714D" w14:textId="77777777" w:rsidR="00B41EE8" w:rsidRDefault="00B41EE8" w:rsidP="00B41EE8">
      <w:pPr>
        <w:pStyle w:val="Heading1"/>
        <w:numPr>
          <w:ilvl w:val="1"/>
          <w:numId w:val="14"/>
        </w:numPr>
        <w:tabs>
          <w:tab w:val="left" w:pos="939"/>
          <w:tab w:val="left" w:pos="940"/>
        </w:tabs>
        <w:spacing w:before="92"/>
        <w:rPr>
          <w:u w:val="none"/>
        </w:rPr>
      </w:pPr>
      <w:r>
        <w:t>Title</w:t>
      </w:r>
      <w:r>
        <w:rPr>
          <w:spacing w:val="-1"/>
        </w:rPr>
        <w:t xml:space="preserve"> </w:t>
      </w:r>
      <w:r>
        <w:t>of</w:t>
      </w:r>
      <w:r>
        <w:rPr>
          <w:spacing w:val="-2"/>
        </w:rPr>
        <w:t xml:space="preserve"> Goods</w:t>
      </w:r>
    </w:p>
    <w:p w14:paraId="2125930E" w14:textId="77777777" w:rsidR="00B41EE8" w:rsidRDefault="00B41EE8" w:rsidP="00B41EE8">
      <w:pPr>
        <w:pStyle w:val="BodyText"/>
        <w:ind w:left="940"/>
      </w:pPr>
      <w:r>
        <w:t>The</w:t>
      </w:r>
      <w:r>
        <w:rPr>
          <w:spacing w:val="-2"/>
        </w:rPr>
        <w:t xml:space="preserve"> </w:t>
      </w:r>
      <w:r>
        <w:t>vendor</w:t>
      </w:r>
      <w:r>
        <w:rPr>
          <w:spacing w:val="-4"/>
        </w:rPr>
        <w:t xml:space="preserve"> </w:t>
      </w:r>
      <w:r>
        <w:t>warrants</w:t>
      </w:r>
      <w:r>
        <w:rPr>
          <w:spacing w:val="-3"/>
        </w:rPr>
        <w:t xml:space="preserve"> </w:t>
      </w:r>
      <w:r>
        <w:t>that</w:t>
      </w:r>
      <w:r>
        <w:rPr>
          <w:spacing w:val="-3"/>
        </w:rPr>
        <w:t xml:space="preserve"> </w:t>
      </w:r>
      <w:r>
        <w:t>the</w:t>
      </w:r>
      <w:r>
        <w:rPr>
          <w:spacing w:val="-2"/>
        </w:rPr>
        <w:t xml:space="preserve"> </w:t>
      </w:r>
      <w:r>
        <w:t>goods</w:t>
      </w:r>
      <w:r>
        <w:rPr>
          <w:spacing w:val="-3"/>
        </w:rPr>
        <w:t xml:space="preserve"> </w:t>
      </w:r>
      <w:r>
        <w:t>procured</w:t>
      </w:r>
      <w:r>
        <w:rPr>
          <w:spacing w:val="-2"/>
        </w:rPr>
        <w:t xml:space="preserve"> </w:t>
      </w:r>
      <w:r>
        <w:t>hereunder</w:t>
      </w:r>
      <w:r>
        <w:rPr>
          <w:spacing w:val="-4"/>
        </w:rPr>
        <w:t xml:space="preserve"> </w:t>
      </w:r>
      <w:r>
        <w:t>are</w:t>
      </w:r>
      <w:r>
        <w:rPr>
          <w:spacing w:val="-7"/>
        </w:rPr>
        <w:t xml:space="preserve"> </w:t>
      </w:r>
      <w:r>
        <w:t>free</w:t>
      </w:r>
      <w:r>
        <w:rPr>
          <w:spacing w:val="-4"/>
        </w:rPr>
        <w:t xml:space="preserve"> </w:t>
      </w:r>
      <w:r>
        <w:t>from</w:t>
      </w:r>
      <w:r>
        <w:rPr>
          <w:spacing w:val="-4"/>
        </w:rPr>
        <w:t xml:space="preserve"> </w:t>
      </w:r>
      <w:r>
        <w:t>all</w:t>
      </w:r>
      <w:r>
        <w:rPr>
          <w:spacing w:val="-3"/>
        </w:rPr>
        <w:t xml:space="preserve"> </w:t>
      </w:r>
      <w:r>
        <w:t>liens, claims or encumbrances.</w:t>
      </w:r>
    </w:p>
    <w:p w14:paraId="39875222" w14:textId="77777777" w:rsidR="00B41EE8" w:rsidRDefault="00B41EE8" w:rsidP="00B41EE8">
      <w:pPr>
        <w:pStyle w:val="BodyText"/>
        <w:rPr>
          <w:sz w:val="16"/>
        </w:rPr>
      </w:pPr>
    </w:p>
    <w:p w14:paraId="1766B839" w14:textId="77777777" w:rsidR="00B41EE8" w:rsidRDefault="00B41EE8" w:rsidP="00B41EE8">
      <w:pPr>
        <w:pStyle w:val="Heading1"/>
        <w:numPr>
          <w:ilvl w:val="1"/>
          <w:numId w:val="14"/>
        </w:numPr>
        <w:tabs>
          <w:tab w:val="left" w:pos="939"/>
          <w:tab w:val="left" w:pos="940"/>
        </w:tabs>
        <w:spacing w:before="92"/>
        <w:rPr>
          <w:u w:val="none"/>
        </w:rPr>
      </w:pPr>
      <w:r>
        <w:rPr>
          <w:spacing w:val="-2"/>
        </w:rPr>
        <w:t>Indemnification</w:t>
      </w:r>
    </w:p>
    <w:p w14:paraId="5AB61C53" w14:textId="77777777" w:rsidR="00B41EE8" w:rsidRDefault="00B41EE8" w:rsidP="00B41EE8">
      <w:pPr>
        <w:pStyle w:val="BodyText"/>
        <w:ind w:left="939" w:right="293"/>
      </w:pPr>
      <w:r>
        <w:t>To the extent the goods are not manufactured in accordance with Buyer’s designs,</w:t>
      </w:r>
      <w:r>
        <w:rPr>
          <w:spacing w:val="-4"/>
        </w:rPr>
        <w:t xml:space="preserve"> </w:t>
      </w:r>
      <w:r>
        <w:t>the</w:t>
      </w:r>
      <w:r>
        <w:rPr>
          <w:spacing w:val="-3"/>
        </w:rPr>
        <w:t xml:space="preserve"> </w:t>
      </w:r>
      <w:r>
        <w:t>vendor</w:t>
      </w:r>
      <w:r>
        <w:rPr>
          <w:spacing w:val="-5"/>
        </w:rPr>
        <w:t xml:space="preserve"> </w:t>
      </w:r>
      <w:r>
        <w:t>shall</w:t>
      </w:r>
      <w:r>
        <w:rPr>
          <w:spacing w:val="-4"/>
        </w:rPr>
        <w:t xml:space="preserve"> </w:t>
      </w:r>
      <w:r>
        <w:t>defend,</w:t>
      </w:r>
      <w:r>
        <w:rPr>
          <w:spacing w:val="-6"/>
        </w:rPr>
        <w:t xml:space="preserve"> </w:t>
      </w:r>
      <w:r>
        <w:t>indemnify</w:t>
      </w:r>
      <w:r>
        <w:rPr>
          <w:spacing w:val="-6"/>
        </w:rPr>
        <w:t xml:space="preserve"> </w:t>
      </w:r>
      <w:r>
        <w:t>and</w:t>
      </w:r>
      <w:r>
        <w:rPr>
          <w:spacing w:val="-3"/>
        </w:rPr>
        <w:t xml:space="preserve"> </w:t>
      </w:r>
      <w:r>
        <w:t>hold</w:t>
      </w:r>
      <w:r>
        <w:rPr>
          <w:spacing w:val="-3"/>
        </w:rPr>
        <w:t xml:space="preserve"> </w:t>
      </w:r>
      <w:r>
        <w:t>harmless</w:t>
      </w:r>
      <w:r>
        <w:rPr>
          <w:spacing w:val="-7"/>
        </w:rPr>
        <w:t xml:space="preserve"> </w:t>
      </w:r>
      <w:r>
        <w:t>Buyer,</w:t>
      </w:r>
      <w:r>
        <w:rPr>
          <w:spacing w:val="-3"/>
        </w:rPr>
        <w:t xml:space="preserve"> </w:t>
      </w:r>
      <w:r>
        <w:t>Buyer’s assignees, and other users of the goods from and against any claim of infringement of any letter patent, trade names, trademark, copyright, or trade secrets by reason of sale or use of any articles purchased hereunder.</w:t>
      </w:r>
      <w:r>
        <w:rPr>
          <w:spacing w:val="40"/>
        </w:rPr>
        <w:t xml:space="preserve"> </w:t>
      </w:r>
      <w:r>
        <w:t>Buyer shall promptly notify vendor of any such claim.</w:t>
      </w:r>
    </w:p>
    <w:p w14:paraId="17699025" w14:textId="77777777" w:rsidR="00B41EE8" w:rsidRDefault="00B41EE8" w:rsidP="00B41EE8">
      <w:pPr>
        <w:pStyle w:val="BodyText"/>
        <w:ind w:left="940"/>
      </w:pPr>
    </w:p>
    <w:p w14:paraId="47CB95CF" w14:textId="77777777" w:rsidR="00B41EE8" w:rsidRDefault="00B41EE8" w:rsidP="00B41EE8">
      <w:pPr>
        <w:pStyle w:val="Heading1"/>
        <w:numPr>
          <w:ilvl w:val="1"/>
          <w:numId w:val="14"/>
        </w:numPr>
        <w:tabs>
          <w:tab w:val="left" w:pos="939"/>
          <w:tab w:val="left" w:pos="940"/>
        </w:tabs>
        <w:spacing w:before="75"/>
        <w:rPr>
          <w:u w:val="none"/>
        </w:rPr>
      </w:pPr>
      <w:r>
        <w:t>Discrimination</w:t>
      </w:r>
      <w:r>
        <w:rPr>
          <w:spacing w:val="-7"/>
        </w:rPr>
        <w:t xml:space="preserve"> </w:t>
      </w:r>
      <w:r>
        <w:t>and</w:t>
      </w:r>
      <w:r>
        <w:rPr>
          <w:spacing w:val="-6"/>
        </w:rPr>
        <w:t xml:space="preserve"> </w:t>
      </w:r>
      <w:r>
        <w:t>Affirmative</w:t>
      </w:r>
      <w:r>
        <w:rPr>
          <w:spacing w:val="-4"/>
        </w:rPr>
        <w:t xml:space="preserve"> </w:t>
      </w:r>
      <w:r>
        <w:rPr>
          <w:spacing w:val="-2"/>
        </w:rPr>
        <w:t>Action</w:t>
      </w:r>
    </w:p>
    <w:p w14:paraId="683F1325" w14:textId="77777777" w:rsidR="00B41EE8" w:rsidRPr="00D41B25" w:rsidRDefault="00B41EE8" w:rsidP="00B41EE8">
      <w:pPr>
        <w:tabs>
          <w:tab w:val="left" w:pos="1300"/>
        </w:tabs>
        <w:ind w:left="940" w:right="243"/>
        <w:rPr>
          <w:sz w:val="24"/>
        </w:rPr>
      </w:pPr>
      <w:r w:rsidRPr="00D41B25">
        <w:rPr>
          <w:sz w:val="24"/>
        </w:rPr>
        <w:t xml:space="preserve">Vendor shall comply with the provisions of federal, state, and local laws and regulations to </w:t>
      </w:r>
      <w:proofErr w:type="gramStart"/>
      <w:r w:rsidRPr="00D41B25">
        <w:rPr>
          <w:sz w:val="24"/>
        </w:rPr>
        <w:t>insure</w:t>
      </w:r>
      <w:proofErr w:type="gramEnd"/>
      <w:r w:rsidRPr="00D41B25">
        <w:rPr>
          <w:sz w:val="24"/>
        </w:rPr>
        <w:t xml:space="preserve"> that no employee or applicant for employment is discriminated</w:t>
      </w:r>
      <w:r w:rsidRPr="00D41B25">
        <w:rPr>
          <w:spacing w:val="-4"/>
          <w:sz w:val="24"/>
        </w:rPr>
        <w:t xml:space="preserve"> </w:t>
      </w:r>
      <w:r w:rsidRPr="00D41B25">
        <w:rPr>
          <w:sz w:val="24"/>
        </w:rPr>
        <w:t>against</w:t>
      </w:r>
      <w:r w:rsidRPr="00D41B25">
        <w:rPr>
          <w:spacing w:val="-4"/>
          <w:sz w:val="24"/>
        </w:rPr>
        <w:t xml:space="preserve"> </w:t>
      </w:r>
      <w:r w:rsidRPr="00D41B25">
        <w:rPr>
          <w:sz w:val="24"/>
        </w:rPr>
        <w:t>because</w:t>
      </w:r>
      <w:r w:rsidRPr="00D41B25">
        <w:rPr>
          <w:spacing w:val="-4"/>
          <w:sz w:val="24"/>
        </w:rPr>
        <w:t xml:space="preserve"> </w:t>
      </w:r>
      <w:r w:rsidRPr="00D41B25">
        <w:rPr>
          <w:sz w:val="24"/>
        </w:rPr>
        <w:t>of</w:t>
      </w:r>
      <w:r w:rsidRPr="00D41B25">
        <w:rPr>
          <w:spacing w:val="-4"/>
          <w:sz w:val="24"/>
        </w:rPr>
        <w:t xml:space="preserve"> </w:t>
      </w:r>
      <w:r w:rsidRPr="00D41B25">
        <w:rPr>
          <w:sz w:val="24"/>
        </w:rPr>
        <w:t>race,</w:t>
      </w:r>
      <w:r w:rsidRPr="00D41B25">
        <w:rPr>
          <w:spacing w:val="-4"/>
          <w:sz w:val="24"/>
        </w:rPr>
        <w:t xml:space="preserve"> </w:t>
      </w:r>
      <w:r w:rsidRPr="00D41B25">
        <w:rPr>
          <w:sz w:val="24"/>
        </w:rPr>
        <w:t>religion,</w:t>
      </w:r>
      <w:r w:rsidRPr="00D41B25">
        <w:rPr>
          <w:spacing w:val="-5"/>
          <w:sz w:val="24"/>
        </w:rPr>
        <w:t xml:space="preserve"> </w:t>
      </w:r>
      <w:r w:rsidRPr="00D41B25">
        <w:rPr>
          <w:sz w:val="24"/>
        </w:rPr>
        <w:t>color,</w:t>
      </w:r>
      <w:r w:rsidRPr="00D41B25">
        <w:rPr>
          <w:spacing w:val="-7"/>
          <w:sz w:val="24"/>
        </w:rPr>
        <w:t xml:space="preserve"> </w:t>
      </w:r>
      <w:r w:rsidRPr="00D41B25">
        <w:rPr>
          <w:sz w:val="24"/>
        </w:rPr>
        <w:t>age,</w:t>
      </w:r>
      <w:r w:rsidRPr="00D41B25">
        <w:rPr>
          <w:spacing w:val="-5"/>
          <w:sz w:val="24"/>
        </w:rPr>
        <w:t xml:space="preserve"> </w:t>
      </w:r>
      <w:r w:rsidRPr="00D41B25">
        <w:rPr>
          <w:sz w:val="24"/>
        </w:rPr>
        <w:t>sex,</w:t>
      </w:r>
      <w:r w:rsidRPr="00D41B25">
        <w:rPr>
          <w:spacing w:val="-4"/>
          <w:sz w:val="24"/>
        </w:rPr>
        <w:t xml:space="preserve"> </w:t>
      </w:r>
      <w:r w:rsidRPr="00D41B25">
        <w:rPr>
          <w:sz w:val="24"/>
        </w:rPr>
        <w:t>national</w:t>
      </w:r>
      <w:r w:rsidRPr="00D41B25">
        <w:rPr>
          <w:spacing w:val="-8"/>
          <w:sz w:val="24"/>
        </w:rPr>
        <w:t xml:space="preserve"> </w:t>
      </w:r>
      <w:r w:rsidRPr="00D41B25">
        <w:rPr>
          <w:sz w:val="24"/>
        </w:rPr>
        <w:t xml:space="preserve">origin or </w:t>
      </w:r>
      <w:r w:rsidRPr="00D41B25">
        <w:rPr>
          <w:sz w:val="24"/>
        </w:rPr>
        <w:lastRenderedPageBreak/>
        <w:t>disability.</w:t>
      </w:r>
      <w:r w:rsidRPr="00D41B25">
        <w:rPr>
          <w:spacing w:val="40"/>
          <w:sz w:val="24"/>
        </w:rPr>
        <w:t xml:space="preserve"> </w:t>
      </w:r>
      <w:r w:rsidRPr="00D41B25">
        <w:rPr>
          <w:sz w:val="24"/>
        </w:rPr>
        <w:t xml:space="preserve">The vendor shall have an affirmative action plan and shall provide the Conservation Board with reports required to </w:t>
      </w:r>
      <w:proofErr w:type="gramStart"/>
      <w:r w:rsidRPr="00D41B25">
        <w:rPr>
          <w:sz w:val="24"/>
        </w:rPr>
        <w:t>insure</w:t>
      </w:r>
      <w:proofErr w:type="gramEnd"/>
      <w:r w:rsidRPr="00D41B25">
        <w:rPr>
          <w:sz w:val="24"/>
        </w:rPr>
        <w:t xml:space="preserve"> compliance with equal employment legislation and regulations if requested.</w:t>
      </w:r>
      <w:r w:rsidRPr="00D41B25">
        <w:rPr>
          <w:spacing w:val="40"/>
          <w:sz w:val="24"/>
        </w:rPr>
        <w:t xml:space="preserve"> </w:t>
      </w:r>
      <w:r w:rsidRPr="00D41B25">
        <w:rPr>
          <w:sz w:val="24"/>
        </w:rPr>
        <w:t xml:space="preserve">The vendor shall insure that all authorized </w:t>
      </w:r>
      <w:proofErr w:type="spellStart"/>
      <w:r w:rsidRPr="00D41B25">
        <w:rPr>
          <w:sz w:val="24"/>
        </w:rPr>
        <w:t>subvendors</w:t>
      </w:r>
      <w:proofErr w:type="spellEnd"/>
      <w:r w:rsidRPr="00D41B25">
        <w:rPr>
          <w:sz w:val="24"/>
        </w:rPr>
        <w:t xml:space="preserve"> comply with the provisions of this </w:t>
      </w:r>
      <w:r w:rsidRPr="00D41B25">
        <w:rPr>
          <w:spacing w:val="-2"/>
          <w:sz w:val="24"/>
        </w:rPr>
        <w:t>clause.</w:t>
      </w:r>
    </w:p>
    <w:p w14:paraId="56CE5053" w14:textId="77777777" w:rsidR="00B41EE8" w:rsidRDefault="00B41EE8" w:rsidP="00B41EE8">
      <w:pPr>
        <w:pStyle w:val="BodyText"/>
        <w:ind w:left="940"/>
      </w:pPr>
    </w:p>
    <w:p w14:paraId="43EC70D8" w14:textId="77777777" w:rsidR="00B41EE8" w:rsidRDefault="00B41EE8" w:rsidP="00B41EE8">
      <w:pPr>
        <w:pStyle w:val="BodyText"/>
        <w:rPr>
          <w:b/>
        </w:rPr>
      </w:pPr>
    </w:p>
    <w:p w14:paraId="60B1EF80" w14:textId="77777777" w:rsidR="00B41EE8" w:rsidRDefault="00B41EE8" w:rsidP="00B41EE8">
      <w:pPr>
        <w:ind w:left="2946" w:right="2814" w:firstLine="1152"/>
        <w:rPr>
          <w:b/>
          <w:sz w:val="24"/>
        </w:rPr>
      </w:pPr>
    </w:p>
    <w:p w14:paraId="253DE3F5" w14:textId="77777777" w:rsidR="00B41EE8" w:rsidRDefault="00B41EE8" w:rsidP="00B41EE8">
      <w:pPr>
        <w:ind w:left="2946" w:right="2814" w:firstLine="1152"/>
        <w:rPr>
          <w:b/>
          <w:sz w:val="24"/>
        </w:rPr>
      </w:pPr>
    </w:p>
    <w:p w14:paraId="525EFB67" w14:textId="77777777" w:rsidR="00B41EE8" w:rsidRDefault="00B41EE8" w:rsidP="00B41EE8">
      <w:pPr>
        <w:ind w:left="2946" w:right="2814" w:firstLine="1152"/>
        <w:rPr>
          <w:b/>
          <w:sz w:val="24"/>
        </w:rPr>
      </w:pPr>
    </w:p>
    <w:p w14:paraId="20DF909C" w14:textId="77777777" w:rsidR="00B41EE8" w:rsidRDefault="00B41EE8" w:rsidP="00B41EE8">
      <w:pPr>
        <w:ind w:left="2946" w:right="2814" w:firstLine="1152"/>
        <w:rPr>
          <w:b/>
          <w:sz w:val="24"/>
        </w:rPr>
      </w:pPr>
    </w:p>
    <w:p w14:paraId="3BBB839E" w14:textId="77777777" w:rsidR="00B41EE8" w:rsidRDefault="00B41EE8" w:rsidP="00B41EE8">
      <w:pPr>
        <w:ind w:left="2946" w:right="2814" w:firstLine="1152"/>
        <w:rPr>
          <w:b/>
          <w:sz w:val="24"/>
        </w:rPr>
      </w:pPr>
    </w:p>
    <w:p w14:paraId="23B52129" w14:textId="77777777" w:rsidR="00B41EE8" w:rsidRDefault="00B41EE8" w:rsidP="00B41EE8">
      <w:pPr>
        <w:ind w:left="2946" w:right="2814" w:firstLine="1152"/>
        <w:rPr>
          <w:b/>
          <w:sz w:val="24"/>
        </w:rPr>
      </w:pPr>
    </w:p>
    <w:p w14:paraId="76C5F6C9" w14:textId="77777777" w:rsidR="00B41EE8" w:rsidRDefault="00B41EE8" w:rsidP="00B41EE8">
      <w:pPr>
        <w:ind w:left="2946" w:right="2814" w:firstLine="1152"/>
        <w:rPr>
          <w:b/>
          <w:sz w:val="24"/>
        </w:rPr>
      </w:pPr>
    </w:p>
    <w:p w14:paraId="23997582" w14:textId="77777777" w:rsidR="00B41EE8" w:rsidRDefault="00B41EE8" w:rsidP="00B41EE8">
      <w:pPr>
        <w:ind w:left="2946" w:right="2814" w:firstLine="1152"/>
        <w:rPr>
          <w:b/>
          <w:sz w:val="24"/>
        </w:rPr>
      </w:pPr>
    </w:p>
    <w:p w14:paraId="513DB2B3" w14:textId="77777777" w:rsidR="00B41EE8" w:rsidRDefault="00B41EE8" w:rsidP="00B41EE8">
      <w:pPr>
        <w:ind w:left="2946" w:right="2814" w:firstLine="1152"/>
        <w:rPr>
          <w:b/>
          <w:sz w:val="24"/>
        </w:rPr>
      </w:pPr>
    </w:p>
    <w:p w14:paraId="46FD58E4" w14:textId="77777777" w:rsidR="00B41EE8" w:rsidRDefault="00B41EE8" w:rsidP="00B41EE8">
      <w:pPr>
        <w:ind w:left="2946" w:right="2814" w:firstLine="1152"/>
        <w:rPr>
          <w:b/>
          <w:sz w:val="24"/>
        </w:rPr>
      </w:pPr>
    </w:p>
    <w:p w14:paraId="0047F0D5" w14:textId="77777777" w:rsidR="00B41EE8" w:rsidRDefault="00B41EE8" w:rsidP="00B41EE8">
      <w:pPr>
        <w:ind w:left="2946" w:right="2814" w:firstLine="1152"/>
        <w:rPr>
          <w:b/>
          <w:sz w:val="24"/>
        </w:rPr>
      </w:pPr>
    </w:p>
    <w:p w14:paraId="62EED23A" w14:textId="77777777" w:rsidR="00B41EE8" w:rsidRDefault="00B41EE8" w:rsidP="00B41EE8">
      <w:pPr>
        <w:ind w:left="2946" w:right="2814" w:firstLine="1152"/>
        <w:rPr>
          <w:b/>
          <w:sz w:val="24"/>
        </w:rPr>
      </w:pPr>
    </w:p>
    <w:p w14:paraId="7F03D369" w14:textId="77777777" w:rsidR="00B41EE8" w:rsidRDefault="00B41EE8" w:rsidP="00B41EE8">
      <w:pPr>
        <w:ind w:left="2946" w:right="2814" w:firstLine="1152"/>
        <w:rPr>
          <w:b/>
          <w:sz w:val="24"/>
        </w:rPr>
      </w:pPr>
    </w:p>
    <w:p w14:paraId="50D2514A" w14:textId="77777777" w:rsidR="00B41EE8" w:rsidRDefault="00B41EE8" w:rsidP="00B41EE8">
      <w:pPr>
        <w:ind w:left="2946" w:right="2814" w:firstLine="1152"/>
        <w:rPr>
          <w:b/>
          <w:sz w:val="24"/>
        </w:rPr>
      </w:pPr>
    </w:p>
    <w:p w14:paraId="2F855E53" w14:textId="77777777" w:rsidR="00B41EE8" w:rsidRDefault="00B41EE8" w:rsidP="00B41EE8">
      <w:pPr>
        <w:ind w:left="2946" w:right="2814" w:firstLine="1152"/>
        <w:rPr>
          <w:b/>
          <w:sz w:val="24"/>
        </w:rPr>
      </w:pPr>
    </w:p>
    <w:p w14:paraId="2A8052D9" w14:textId="77777777" w:rsidR="00B41EE8" w:rsidRDefault="00B41EE8" w:rsidP="00B41EE8">
      <w:pPr>
        <w:ind w:left="2946" w:right="2814" w:firstLine="1152"/>
        <w:rPr>
          <w:b/>
          <w:sz w:val="24"/>
        </w:rPr>
      </w:pPr>
    </w:p>
    <w:p w14:paraId="17F70741" w14:textId="77777777" w:rsidR="00B41EE8" w:rsidRDefault="00B41EE8" w:rsidP="00B41EE8">
      <w:pPr>
        <w:ind w:left="2946" w:right="2814" w:firstLine="1152"/>
        <w:rPr>
          <w:b/>
          <w:sz w:val="24"/>
        </w:rPr>
      </w:pPr>
    </w:p>
    <w:p w14:paraId="7ADE19D5" w14:textId="77777777" w:rsidR="00B41EE8" w:rsidRDefault="00B41EE8" w:rsidP="00B41EE8">
      <w:pPr>
        <w:ind w:left="2946" w:right="2814" w:firstLine="1152"/>
        <w:rPr>
          <w:b/>
          <w:sz w:val="24"/>
        </w:rPr>
      </w:pPr>
    </w:p>
    <w:p w14:paraId="3591FCB0" w14:textId="77777777" w:rsidR="00B41EE8" w:rsidRDefault="00B41EE8" w:rsidP="00B41EE8">
      <w:pPr>
        <w:ind w:left="2946" w:right="2814" w:firstLine="1152"/>
        <w:rPr>
          <w:b/>
          <w:sz w:val="24"/>
        </w:rPr>
      </w:pPr>
    </w:p>
    <w:p w14:paraId="3C97AC9A" w14:textId="77777777" w:rsidR="00B41EE8" w:rsidRDefault="00B41EE8" w:rsidP="00B41EE8">
      <w:pPr>
        <w:ind w:left="2946" w:right="2814" w:firstLine="1152"/>
        <w:rPr>
          <w:b/>
          <w:sz w:val="24"/>
        </w:rPr>
      </w:pPr>
    </w:p>
    <w:p w14:paraId="21C5606C" w14:textId="77777777" w:rsidR="00B41EE8" w:rsidRDefault="00B41EE8" w:rsidP="00B41EE8">
      <w:pPr>
        <w:ind w:left="2946" w:right="2814" w:firstLine="1152"/>
        <w:rPr>
          <w:b/>
          <w:sz w:val="24"/>
        </w:rPr>
      </w:pPr>
    </w:p>
    <w:p w14:paraId="2C10C5DC" w14:textId="77777777" w:rsidR="00B41EE8" w:rsidRDefault="00B41EE8" w:rsidP="00B41EE8">
      <w:pPr>
        <w:ind w:left="2946" w:right="2814" w:firstLine="1152"/>
        <w:rPr>
          <w:b/>
          <w:sz w:val="24"/>
        </w:rPr>
      </w:pPr>
    </w:p>
    <w:p w14:paraId="1A834C5C" w14:textId="77777777" w:rsidR="00B41EE8" w:rsidRDefault="00B41EE8" w:rsidP="00B41EE8">
      <w:pPr>
        <w:ind w:left="2946" w:right="2814" w:firstLine="1152"/>
        <w:rPr>
          <w:b/>
          <w:sz w:val="24"/>
        </w:rPr>
      </w:pPr>
    </w:p>
    <w:p w14:paraId="3A152B2E" w14:textId="77777777" w:rsidR="00B41EE8" w:rsidRDefault="00B41EE8" w:rsidP="00B41EE8">
      <w:pPr>
        <w:ind w:left="2946" w:right="2814" w:firstLine="1152"/>
        <w:rPr>
          <w:b/>
          <w:sz w:val="24"/>
        </w:rPr>
      </w:pPr>
    </w:p>
    <w:p w14:paraId="592661AB" w14:textId="77777777" w:rsidR="00B41EE8" w:rsidRDefault="00B41EE8" w:rsidP="00B41EE8">
      <w:pPr>
        <w:ind w:left="2946" w:right="2814" w:firstLine="1152"/>
        <w:rPr>
          <w:b/>
          <w:sz w:val="24"/>
        </w:rPr>
      </w:pPr>
    </w:p>
    <w:p w14:paraId="307DD4C8" w14:textId="77777777" w:rsidR="00B41EE8" w:rsidRDefault="00B41EE8" w:rsidP="00B41EE8">
      <w:pPr>
        <w:ind w:left="2946" w:right="2814" w:firstLine="1152"/>
        <w:rPr>
          <w:b/>
          <w:sz w:val="24"/>
        </w:rPr>
      </w:pPr>
    </w:p>
    <w:p w14:paraId="6658D991" w14:textId="77777777" w:rsidR="00B41EE8" w:rsidRDefault="00B41EE8" w:rsidP="00B41EE8">
      <w:pPr>
        <w:ind w:left="2946" w:right="2814" w:firstLine="1152"/>
        <w:rPr>
          <w:b/>
          <w:sz w:val="24"/>
        </w:rPr>
      </w:pPr>
    </w:p>
    <w:p w14:paraId="799F7281" w14:textId="77777777" w:rsidR="00B41EE8" w:rsidRDefault="00B41EE8" w:rsidP="00B41EE8">
      <w:pPr>
        <w:ind w:left="2946" w:right="2814" w:firstLine="1152"/>
        <w:rPr>
          <w:b/>
          <w:sz w:val="24"/>
        </w:rPr>
      </w:pPr>
    </w:p>
    <w:p w14:paraId="74F8AF1A" w14:textId="77777777" w:rsidR="00B41EE8" w:rsidRDefault="00B41EE8" w:rsidP="00B41EE8">
      <w:pPr>
        <w:ind w:left="2946" w:right="2814" w:firstLine="1152"/>
        <w:rPr>
          <w:b/>
          <w:sz w:val="24"/>
        </w:rPr>
      </w:pPr>
    </w:p>
    <w:p w14:paraId="03627C8C" w14:textId="77777777" w:rsidR="00B41EE8" w:rsidRDefault="00B41EE8" w:rsidP="00B41EE8">
      <w:pPr>
        <w:ind w:left="2946" w:right="2814" w:firstLine="1152"/>
        <w:rPr>
          <w:b/>
          <w:sz w:val="24"/>
        </w:rPr>
      </w:pPr>
    </w:p>
    <w:p w14:paraId="7450C353" w14:textId="77777777" w:rsidR="00B41EE8" w:rsidRDefault="00B41EE8" w:rsidP="00B41EE8">
      <w:pPr>
        <w:ind w:left="2946" w:right="2814" w:firstLine="1152"/>
        <w:rPr>
          <w:b/>
          <w:sz w:val="24"/>
        </w:rPr>
      </w:pPr>
    </w:p>
    <w:p w14:paraId="59623765" w14:textId="77777777" w:rsidR="00B41EE8" w:rsidRDefault="00B41EE8" w:rsidP="00B41EE8">
      <w:pPr>
        <w:ind w:left="2946" w:right="2814" w:firstLine="1152"/>
        <w:rPr>
          <w:b/>
          <w:sz w:val="24"/>
        </w:rPr>
      </w:pPr>
    </w:p>
    <w:p w14:paraId="27F3FB6E" w14:textId="77777777" w:rsidR="00B41EE8" w:rsidRDefault="00B41EE8" w:rsidP="00B41EE8">
      <w:pPr>
        <w:ind w:left="2946" w:right="2814" w:firstLine="1152"/>
        <w:rPr>
          <w:b/>
          <w:sz w:val="24"/>
        </w:rPr>
      </w:pPr>
    </w:p>
    <w:p w14:paraId="5601675A" w14:textId="77777777" w:rsidR="00B41EE8" w:rsidRDefault="00B41EE8" w:rsidP="00B41EE8">
      <w:pPr>
        <w:ind w:left="2946" w:right="2814" w:firstLine="1152"/>
        <w:rPr>
          <w:b/>
          <w:sz w:val="24"/>
        </w:rPr>
      </w:pPr>
    </w:p>
    <w:p w14:paraId="0EE6D0F9" w14:textId="77777777" w:rsidR="00B41EE8" w:rsidRDefault="00B41EE8" w:rsidP="00B41EE8">
      <w:pPr>
        <w:ind w:left="2946" w:right="2814" w:firstLine="1152"/>
        <w:rPr>
          <w:b/>
          <w:sz w:val="24"/>
        </w:rPr>
      </w:pPr>
    </w:p>
    <w:p w14:paraId="47EB9BCD" w14:textId="77777777" w:rsidR="00B41EE8" w:rsidRDefault="00B41EE8" w:rsidP="00B41EE8">
      <w:pPr>
        <w:ind w:left="2946" w:right="2814" w:firstLine="1152"/>
        <w:rPr>
          <w:b/>
          <w:sz w:val="24"/>
        </w:rPr>
      </w:pPr>
    </w:p>
    <w:p w14:paraId="34C4DBEB" w14:textId="77777777" w:rsidR="00B41EE8" w:rsidRDefault="00B41EE8" w:rsidP="00B41EE8">
      <w:pPr>
        <w:ind w:left="2946" w:right="2814" w:firstLine="1152"/>
        <w:rPr>
          <w:b/>
          <w:sz w:val="24"/>
        </w:rPr>
      </w:pPr>
    </w:p>
    <w:p w14:paraId="7F35950B" w14:textId="77777777" w:rsidR="00B41EE8" w:rsidRDefault="00B41EE8" w:rsidP="00B41EE8">
      <w:pPr>
        <w:ind w:left="2946" w:right="2814" w:firstLine="1152"/>
        <w:rPr>
          <w:b/>
          <w:sz w:val="24"/>
        </w:rPr>
      </w:pPr>
    </w:p>
    <w:p w14:paraId="45A3BC8F" w14:textId="77777777" w:rsidR="00B41EE8" w:rsidRDefault="00B41EE8" w:rsidP="00B41EE8">
      <w:pPr>
        <w:ind w:left="2946" w:right="2814" w:firstLine="1152"/>
        <w:rPr>
          <w:b/>
          <w:sz w:val="24"/>
        </w:rPr>
      </w:pPr>
    </w:p>
    <w:p w14:paraId="358593A4" w14:textId="77777777" w:rsidR="00B41EE8" w:rsidRDefault="00B41EE8" w:rsidP="00B41EE8">
      <w:pPr>
        <w:ind w:left="2946" w:right="2814" w:firstLine="1152"/>
        <w:rPr>
          <w:b/>
          <w:sz w:val="24"/>
        </w:rPr>
      </w:pPr>
    </w:p>
    <w:p w14:paraId="607DBE50" w14:textId="77777777" w:rsidR="00B41EE8" w:rsidRDefault="00B41EE8" w:rsidP="00B41EE8">
      <w:pPr>
        <w:ind w:left="2946" w:right="2814" w:firstLine="1152"/>
        <w:rPr>
          <w:b/>
          <w:sz w:val="24"/>
        </w:rPr>
      </w:pPr>
    </w:p>
    <w:p w14:paraId="52FAE4B1" w14:textId="77777777" w:rsidR="00B41EE8" w:rsidRDefault="00B41EE8" w:rsidP="00B41EE8">
      <w:pPr>
        <w:ind w:left="2946" w:right="2814" w:firstLine="1152"/>
        <w:rPr>
          <w:b/>
          <w:sz w:val="24"/>
        </w:rPr>
      </w:pPr>
    </w:p>
    <w:p w14:paraId="7E244E23" w14:textId="77777777" w:rsidR="00B41EE8" w:rsidRDefault="00B41EE8" w:rsidP="00B41EE8">
      <w:pPr>
        <w:ind w:left="2946" w:right="2814" w:firstLine="1152"/>
        <w:rPr>
          <w:b/>
          <w:sz w:val="24"/>
        </w:rPr>
      </w:pPr>
    </w:p>
    <w:p w14:paraId="51D68DE0" w14:textId="77777777" w:rsidR="00B41EE8" w:rsidRDefault="00B41EE8" w:rsidP="00B41EE8">
      <w:pPr>
        <w:ind w:left="2946" w:right="2814" w:firstLine="1152"/>
        <w:rPr>
          <w:b/>
          <w:sz w:val="24"/>
        </w:rPr>
      </w:pPr>
    </w:p>
    <w:p w14:paraId="2F0D9947" w14:textId="77777777" w:rsidR="00B41EE8" w:rsidRDefault="00B41EE8" w:rsidP="00B41EE8">
      <w:pPr>
        <w:ind w:left="2946" w:right="2814" w:firstLine="1152"/>
        <w:rPr>
          <w:b/>
          <w:sz w:val="24"/>
        </w:rPr>
      </w:pPr>
    </w:p>
    <w:p w14:paraId="37BDF689" w14:textId="77777777" w:rsidR="00B41EE8" w:rsidRDefault="00B41EE8" w:rsidP="00B41EE8">
      <w:pPr>
        <w:ind w:left="2946" w:right="2814" w:firstLine="1152"/>
        <w:rPr>
          <w:b/>
          <w:sz w:val="24"/>
        </w:rPr>
      </w:pPr>
    </w:p>
    <w:p w14:paraId="0DA7B306" w14:textId="2461CE37" w:rsidR="00B41EE8" w:rsidRDefault="00B41EE8" w:rsidP="00B41EE8">
      <w:pPr>
        <w:ind w:left="2946" w:right="2814" w:firstLine="1152"/>
        <w:rPr>
          <w:b/>
          <w:sz w:val="24"/>
        </w:rPr>
      </w:pPr>
      <w:r>
        <w:rPr>
          <w:b/>
          <w:sz w:val="24"/>
        </w:rPr>
        <w:lastRenderedPageBreak/>
        <w:t>ITB #202</w:t>
      </w:r>
      <w:r w:rsidR="005E552A">
        <w:rPr>
          <w:b/>
          <w:sz w:val="24"/>
        </w:rPr>
        <w:t>3</w:t>
      </w:r>
      <w:r>
        <w:rPr>
          <w:b/>
          <w:sz w:val="24"/>
        </w:rPr>
        <w:t>-00</w:t>
      </w:r>
      <w:r w:rsidR="005E552A">
        <w:rPr>
          <w:b/>
          <w:sz w:val="24"/>
        </w:rPr>
        <w:t>2</w:t>
      </w:r>
      <w:r>
        <w:rPr>
          <w:b/>
          <w:sz w:val="24"/>
        </w:rPr>
        <w:t xml:space="preserve"> COMBINED</w:t>
      </w:r>
      <w:r>
        <w:rPr>
          <w:b/>
          <w:spacing w:val="-17"/>
          <w:sz w:val="24"/>
        </w:rPr>
        <w:t xml:space="preserve"> </w:t>
      </w:r>
      <w:r>
        <w:rPr>
          <w:b/>
          <w:sz w:val="24"/>
        </w:rPr>
        <w:t>CLEANING</w:t>
      </w:r>
      <w:r>
        <w:rPr>
          <w:b/>
          <w:spacing w:val="-17"/>
          <w:sz w:val="24"/>
        </w:rPr>
        <w:t xml:space="preserve"> </w:t>
      </w:r>
      <w:r>
        <w:rPr>
          <w:b/>
          <w:sz w:val="24"/>
        </w:rPr>
        <w:t>SERVICES</w:t>
      </w:r>
    </w:p>
    <w:p w14:paraId="758BAB11" w14:textId="77777777" w:rsidR="00B41EE8" w:rsidRDefault="00B41EE8" w:rsidP="00B41EE8">
      <w:pPr>
        <w:ind w:left="3687" w:right="3688"/>
        <w:jc w:val="center"/>
        <w:rPr>
          <w:b/>
          <w:sz w:val="24"/>
        </w:rPr>
      </w:pPr>
      <w:r>
        <w:rPr>
          <w:b/>
          <w:spacing w:val="-5"/>
          <w:sz w:val="24"/>
        </w:rPr>
        <w:t>FOR</w:t>
      </w:r>
    </w:p>
    <w:p w14:paraId="0A2EACBB" w14:textId="77777777" w:rsidR="00B41EE8" w:rsidRDefault="00B41EE8" w:rsidP="00B41EE8">
      <w:pPr>
        <w:ind w:left="11" w:right="12"/>
        <w:jc w:val="center"/>
        <w:rPr>
          <w:b/>
          <w:sz w:val="24"/>
        </w:rPr>
      </w:pPr>
      <w:r>
        <w:rPr>
          <w:b/>
          <w:sz w:val="24"/>
        </w:rPr>
        <w:t>POLK</w:t>
      </w:r>
      <w:r>
        <w:rPr>
          <w:b/>
          <w:spacing w:val="-7"/>
          <w:sz w:val="24"/>
        </w:rPr>
        <w:t xml:space="preserve"> </w:t>
      </w:r>
      <w:r>
        <w:rPr>
          <w:b/>
          <w:sz w:val="24"/>
        </w:rPr>
        <w:t>COUNTY</w:t>
      </w:r>
      <w:r>
        <w:rPr>
          <w:b/>
          <w:spacing w:val="-9"/>
          <w:sz w:val="24"/>
        </w:rPr>
        <w:t xml:space="preserve"> </w:t>
      </w:r>
      <w:r>
        <w:rPr>
          <w:b/>
          <w:sz w:val="24"/>
        </w:rPr>
        <w:t>CONSERVATION</w:t>
      </w:r>
      <w:r>
        <w:rPr>
          <w:b/>
          <w:spacing w:val="-7"/>
          <w:sz w:val="24"/>
        </w:rPr>
        <w:t xml:space="preserve"> </w:t>
      </w:r>
      <w:r>
        <w:rPr>
          <w:b/>
          <w:spacing w:val="-4"/>
          <w:sz w:val="24"/>
        </w:rPr>
        <w:t>BOARD</w:t>
      </w:r>
    </w:p>
    <w:p w14:paraId="3BA537A8" w14:textId="77777777" w:rsidR="00B41EE8" w:rsidRDefault="00B41EE8" w:rsidP="00B41EE8">
      <w:pPr>
        <w:pStyle w:val="BodyText"/>
        <w:rPr>
          <w:b/>
        </w:rPr>
      </w:pPr>
    </w:p>
    <w:p w14:paraId="4C550AF0" w14:textId="77777777" w:rsidR="00B41EE8" w:rsidRDefault="00B41EE8" w:rsidP="00B41EE8">
      <w:pPr>
        <w:spacing w:before="1"/>
        <w:ind w:left="3378" w:right="3378" w:firstLine="1027"/>
        <w:rPr>
          <w:b/>
          <w:sz w:val="24"/>
        </w:rPr>
      </w:pPr>
      <w:r>
        <w:rPr>
          <w:b/>
          <w:sz w:val="24"/>
        </w:rPr>
        <w:t>PART III. SPECIAL</w:t>
      </w:r>
      <w:r>
        <w:rPr>
          <w:b/>
          <w:spacing w:val="-17"/>
          <w:sz w:val="24"/>
        </w:rPr>
        <w:t xml:space="preserve"> </w:t>
      </w:r>
      <w:r>
        <w:rPr>
          <w:b/>
          <w:sz w:val="24"/>
        </w:rPr>
        <w:t>REQUIREMENTS</w:t>
      </w:r>
    </w:p>
    <w:p w14:paraId="75916A08" w14:textId="77777777" w:rsidR="00B41EE8" w:rsidRDefault="00B41EE8" w:rsidP="00B41EE8">
      <w:pPr>
        <w:pStyle w:val="BodyText"/>
        <w:rPr>
          <w:b/>
          <w:sz w:val="20"/>
        </w:rPr>
      </w:pPr>
    </w:p>
    <w:p w14:paraId="669DB4BB" w14:textId="77777777" w:rsidR="00B41EE8" w:rsidRDefault="00B41EE8" w:rsidP="00B41EE8">
      <w:pPr>
        <w:pStyle w:val="BodyText"/>
        <w:spacing w:before="11"/>
        <w:rPr>
          <w:b/>
          <w:sz w:val="19"/>
        </w:rPr>
      </w:pPr>
    </w:p>
    <w:p w14:paraId="4B2B65A4" w14:textId="77777777" w:rsidR="00B41EE8" w:rsidRDefault="00B41EE8" w:rsidP="00B41EE8">
      <w:pPr>
        <w:pStyle w:val="Heading1"/>
        <w:numPr>
          <w:ilvl w:val="1"/>
          <w:numId w:val="13"/>
        </w:numPr>
        <w:tabs>
          <w:tab w:val="left" w:pos="939"/>
          <w:tab w:val="left" w:pos="940"/>
        </w:tabs>
        <w:spacing w:before="92"/>
        <w:rPr>
          <w:u w:val="none"/>
        </w:rPr>
      </w:pPr>
      <w:r>
        <w:t>Term</w:t>
      </w:r>
      <w:r>
        <w:rPr>
          <w:spacing w:val="-1"/>
        </w:rPr>
        <w:t xml:space="preserve"> </w:t>
      </w:r>
      <w:r>
        <w:t>of</w:t>
      </w:r>
      <w:r>
        <w:rPr>
          <w:spacing w:val="-2"/>
        </w:rPr>
        <w:t xml:space="preserve"> Contract</w:t>
      </w:r>
    </w:p>
    <w:p w14:paraId="5AE71A25" w14:textId="44C220C2" w:rsidR="00B41EE8" w:rsidRDefault="00B41EE8" w:rsidP="00B41EE8">
      <w:pPr>
        <w:pStyle w:val="BodyText"/>
        <w:ind w:left="940" w:right="220"/>
      </w:pPr>
      <w:r>
        <w:t xml:space="preserve">The term of this contract is </w:t>
      </w:r>
      <w:r w:rsidR="003E674F">
        <w:t xml:space="preserve">one year with the provision for two, one-year extensions. </w:t>
      </w:r>
      <w:r>
        <w:t>The</w:t>
      </w:r>
      <w:r>
        <w:rPr>
          <w:spacing w:val="-2"/>
        </w:rPr>
        <w:t xml:space="preserve"> </w:t>
      </w:r>
      <w:r>
        <w:t>initial</w:t>
      </w:r>
      <w:r>
        <w:rPr>
          <w:spacing w:val="-3"/>
        </w:rPr>
        <w:t xml:space="preserve"> </w:t>
      </w:r>
      <w:r>
        <w:t>service</w:t>
      </w:r>
      <w:r>
        <w:rPr>
          <w:spacing w:val="-3"/>
        </w:rPr>
        <w:t xml:space="preserve"> </w:t>
      </w:r>
      <w:r>
        <w:t>term</w:t>
      </w:r>
      <w:r>
        <w:rPr>
          <w:spacing w:val="-4"/>
        </w:rPr>
        <w:t xml:space="preserve"> </w:t>
      </w:r>
      <w:r>
        <w:t>shall</w:t>
      </w:r>
      <w:r>
        <w:rPr>
          <w:spacing w:val="-3"/>
        </w:rPr>
        <w:t xml:space="preserve"> </w:t>
      </w:r>
      <w:r>
        <w:t>run</w:t>
      </w:r>
      <w:r>
        <w:rPr>
          <w:spacing w:val="-4"/>
        </w:rPr>
        <w:t xml:space="preserve"> </w:t>
      </w:r>
      <w:r>
        <w:t>from</w:t>
      </w:r>
      <w:r>
        <w:rPr>
          <w:spacing w:val="-4"/>
        </w:rPr>
        <w:t xml:space="preserve"> </w:t>
      </w:r>
      <w:r w:rsidR="00291ABE">
        <w:t>September</w:t>
      </w:r>
      <w:r>
        <w:t xml:space="preserve"> 1,</w:t>
      </w:r>
      <w:r>
        <w:rPr>
          <w:spacing w:val="-2"/>
        </w:rPr>
        <w:t xml:space="preserve"> </w:t>
      </w:r>
      <w:r>
        <w:t>202</w:t>
      </w:r>
      <w:r w:rsidR="009B2CFC">
        <w:t>3</w:t>
      </w:r>
      <w:r>
        <w:rPr>
          <w:spacing w:val="-2"/>
        </w:rPr>
        <w:t xml:space="preserve"> </w:t>
      </w:r>
      <w:r>
        <w:t>–</w:t>
      </w:r>
      <w:r>
        <w:rPr>
          <w:spacing w:val="-2"/>
        </w:rPr>
        <w:t xml:space="preserve"> </w:t>
      </w:r>
      <w:r w:rsidR="00291ABE">
        <w:t>August</w:t>
      </w:r>
      <w:r>
        <w:t xml:space="preserve"> 31,</w:t>
      </w:r>
      <w:r>
        <w:rPr>
          <w:spacing w:val="-2"/>
        </w:rPr>
        <w:t xml:space="preserve"> </w:t>
      </w:r>
      <w:r>
        <w:t>202</w:t>
      </w:r>
      <w:r w:rsidR="009B2CFC">
        <w:t>4</w:t>
      </w:r>
      <w:r>
        <w:rPr>
          <w:spacing w:val="-4"/>
        </w:rPr>
        <w:t xml:space="preserve"> </w:t>
      </w:r>
      <w:r>
        <w:t xml:space="preserve">with the provision </w:t>
      </w:r>
      <w:r w:rsidR="00291ABE">
        <w:t>for two, one-year extensions (09/01/2</w:t>
      </w:r>
      <w:r w:rsidR="009B2CFC">
        <w:t>4</w:t>
      </w:r>
      <w:r w:rsidR="00291ABE">
        <w:t xml:space="preserve"> – 08/31/202</w:t>
      </w:r>
      <w:r w:rsidR="009B2CFC">
        <w:t>5</w:t>
      </w:r>
      <w:r w:rsidR="00291ABE">
        <w:t xml:space="preserve"> and 09/01/202</w:t>
      </w:r>
      <w:r w:rsidR="009B2CFC">
        <w:t>5</w:t>
      </w:r>
      <w:r w:rsidR="00291ABE">
        <w:t xml:space="preserve"> – 08</w:t>
      </w:r>
      <w:r>
        <w:t>/31/202</w:t>
      </w:r>
      <w:r w:rsidR="009B2CFC">
        <w:t>6</w:t>
      </w:r>
      <w:r>
        <w:t>) if service is deemed satisfactory. PCCB reserves the right to re-bid annually if it is deemed to be in their best interest.</w:t>
      </w:r>
    </w:p>
    <w:p w14:paraId="6EE2E7E9" w14:textId="77777777" w:rsidR="00B41EE8" w:rsidRDefault="00B41EE8" w:rsidP="00B41EE8">
      <w:pPr>
        <w:pStyle w:val="BodyText"/>
        <w:rPr>
          <w:sz w:val="16"/>
        </w:rPr>
      </w:pPr>
    </w:p>
    <w:p w14:paraId="11E7DA1F" w14:textId="4A75CEF4" w:rsidR="00B41EE8" w:rsidRDefault="00B41EE8" w:rsidP="00B41EE8">
      <w:pPr>
        <w:pStyle w:val="BodyText"/>
        <w:spacing w:before="92"/>
        <w:ind w:left="220"/>
      </w:pPr>
      <w:r>
        <w:t>This portion of Section III of the Invitation to Bid (ITB) will be divided into two parts to explain the special</w:t>
      </w:r>
      <w:r>
        <w:rPr>
          <w:spacing w:val="-1"/>
        </w:rPr>
        <w:t xml:space="preserve"> </w:t>
      </w:r>
      <w:r>
        <w:t>cleaning</w:t>
      </w:r>
      <w:r>
        <w:rPr>
          <w:spacing w:val="-2"/>
        </w:rPr>
        <w:t xml:space="preserve"> </w:t>
      </w:r>
      <w:r>
        <w:t>requirements</w:t>
      </w:r>
      <w:r>
        <w:rPr>
          <w:spacing w:val="-3"/>
        </w:rPr>
        <w:t xml:space="preserve"> </w:t>
      </w:r>
      <w:r>
        <w:t>for</w:t>
      </w:r>
      <w:r>
        <w:rPr>
          <w:spacing w:val="-2"/>
        </w:rPr>
        <w:t xml:space="preserve"> </w:t>
      </w:r>
      <w:r>
        <w:t>each</w:t>
      </w:r>
      <w:r>
        <w:rPr>
          <w:spacing w:val="-3"/>
        </w:rPr>
        <w:t xml:space="preserve"> </w:t>
      </w:r>
      <w:r>
        <w:t>of the</w:t>
      </w:r>
      <w:r>
        <w:rPr>
          <w:spacing w:val="-2"/>
        </w:rPr>
        <w:t xml:space="preserve"> </w:t>
      </w:r>
      <w:r>
        <w:t>buildings</w:t>
      </w:r>
      <w:r>
        <w:rPr>
          <w:spacing w:val="-1"/>
        </w:rPr>
        <w:t xml:space="preserve"> </w:t>
      </w:r>
      <w:r>
        <w:t>included in this</w:t>
      </w:r>
      <w:r>
        <w:rPr>
          <w:spacing w:val="-1"/>
        </w:rPr>
        <w:t xml:space="preserve"> </w:t>
      </w:r>
      <w:r>
        <w:t>bid package</w:t>
      </w:r>
      <w:r w:rsidR="009B2CFC">
        <w:t xml:space="preserve">. </w:t>
      </w:r>
      <w:r>
        <w:t>The</w:t>
      </w:r>
      <w:r>
        <w:rPr>
          <w:spacing w:val="-2"/>
        </w:rPr>
        <w:t xml:space="preserve"> </w:t>
      </w:r>
      <w:r>
        <w:t>job</w:t>
      </w:r>
      <w:r>
        <w:rPr>
          <w:spacing w:val="-2"/>
        </w:rPr>
        <w:t xml:space="preserve"> </w:t>
      </w:r>
      <w:r>
        <w:t>shall</w:t>
      </w:r>
      <w:r>
        <w:rPr>
          <w:spacing w:val="-3"/>
        </w:rPr>
        <w:t xml:space="preserve"> </w:t>
      </w:r>
      <w:r>
        <w:t>encompass</w:t>
      </w:r>
      <w:r>
        <w:rPr>
          <w:spacing w:val="-4"/>
        </w:rPr>
        <w:t xml:space="preserve"> </w:t>
      </w:r>
      <w:r>
        <w:t>the</w:t>
      </w:r>
      <w:r>
        <w:rPr>
          <w:spacing w:val="-2"/>
        </w:rPr>
        <w:t xml:space="preserve"> </w:t>
      </w:r>
      <w:r>
        <w:t>cleaning</w:t>
      </w:r>
      <w:r>
        <w:rPr>
          <w:spacing w:val="-4"/>
        </w:rPr>
        <w:t xml:space="preserve"> </w:t>
      </w:r>
      <w:r>
        <w:t>of each</w:t>
      </w:r>
      <w:r>
        <w:rPr>
          <w:spacing w:val="-5"/>
        </w:rPr>
        <w:t xml:space="preserve"> </w:t>
      </w:r>
      <w:r>
        <w:t>of the</w:t>
      </w:r>
      <w:r>
        <w:rPr>
          <w:spacing w:val="-4"/>
        </w:rPr>
        <w:t xml:space="preserve"> </w:t>
      </w:r>
      <w:r>
        <w:t>buildings</w:t>
      </w:r>
      <w:r>
        <w:rPr>
          <w:spacing w:val="-3"/>
        </w:rPr>
        <w:t xml:space="preserve"> </w:t>
      </w:r>
      <w:r>
        <w:t>as</w:t>
      </w:r>
      <w:r>
        <w:rPr>
          <w:spacing w:val="-3"/>
        </w:rPr>
        <w:t xml:space="preserve"> </w:t>
      </w:r>
      <w:r>
        <w:t xml:space="preserve">described </w:t>
      </w:r>
      <w:r>
        <w:rPr>
          <w:spacing w:val="-2"/>
        </w:rPr>
        <w:t>herein.</w:t>
      </w:r>
    </w:p>
    <w:p w14:paraId="06A79023" w14:textId="77777777" w:rsidR="00B41EE8" w:rsidRDefault="00B41EE8" w:rsidP="00B41EE8">
      <w:pPr>
        <w:pStyle w:val="BodyText"/>
      </w:pPr>
    </w:p>
    <w:p w14:paraId="65513D05" w14:textId="77777777" w:rsidR="00B41EE8" w:rsidRDefault="00B41EE8" w:rsidP="00B41EE8">
      <w:pPr>
        <w:pStyle w:val="ListParagraph"/>
        <w:numPr>
          <w:ilvl w:val="1"/>
          <w:numId w:val="13"/>
        </w:numPr>
        <w:tabs>
          <w:tab w:val="left" w:pos="939"/>
          <w:tab w:val="left" w:pos="940"/>
        </w:tabs>
        <w:rPr>
          <w:b/>
          <w:sz w:val="24"/>
        </w:rPr>
      </w:pPr>
      <w:r>
        <w:rPr>
          <w:b/>
          <w:sz w:val="24"/>
          <w:u w:val="single"/>
        </w:rPr>
        <w:t>JESTER</w:t>
      </w:r>
      <w:r>
        <w:rPr>
          <w:b/>
          <w:spacing w:val="-10"/>
          <w:sz w:val="24"/>
          <w:u w:val="single"/>
        </w:rPr>
        <w:t xml:space="preserve"> </w:t>
      </w:r>
      <w:r>
        <w:rPr>
          <w:b/>
          <w:sz w:val="24"/>
          <w:u w:val="single"/>
        </w:rPr>
        <w:t>PARK</w:t>
      </w:r>
      <w:r>
        <w:rPr>
          <w:b/>
          <w:spacing w:val="-9"/>
          <w:sz w:val="24"/>
          <w:u w:val="single"/>
        </w:rPr>
        <w:t xml:space="preserve"> </w:t>
      </w:r>
      <w:r>
        <w:rPr>
          <w:b/>
          <w:sz w:val="24"/>
          <w:u w:val="single"/>
        </w:rPr>
        <w:t>EQUESTRIAN</w:t>
      </w:r>
      <w:r>
        <w:rPr>
          <w:b/>
          <w:spacing w:val="-9"/>
          <w:sz w:val="24"/>
          <w:u w:val="single"/>
        </w:rPr>
        <w:t xml:space="preserve"> </w:t>
      </w:r>
      <w:r>
        <w:rPr>
          <w:b/>
          <w:sz w:val="24"/>
          <w:u w:val="single"/>
        </w:rPr>
        <w:t>CENTER</w:t>
      </w:r>
      <w:r>
        <w:rPr>
          <w:b/>
          <w:spacing w:val="-9"/>
          <w:sz w:val="24"/>
          <w:u w:val="single"/>
        </w:rPr>
        <w:t xml:space="preserve"> </w:t>
      </w:r>
      <w:r>
        <w:rPr>
          <w:b/>
          <w:sz w:val="24"/>
          <w:u w:val="single"/>
        </w:rPr>
        <w:t>SPECIAL</w:t>
      </w:r>
      <w:r>
        <w:rPr>
          <w:b/>
          <w:spacing w:val="-9"/>
          <w:sz w:val="24"/>
          <w:u w:val="single"/>
        </w:rPr>
        <w:t xml:space="preserve"> </w:t>
      </w:r>
      <w:r>
        <w:rPr>
          <w:b/>
          <w:spacing w:val="-2"/>
          <w:sz w:val="24"/>
          <w:u w:val="single"/>
        </w:rPr>
        <w:t>REQUIREMENTS</w:t>
      </w:r>
    </w:p>
    <w:p w14:paraId="789ECC65" w14:textId="77777777" w:rsidR="00B41EE8" w:rsidRDefault="00B41EE8" w:rsidP="00B41EE8">
      <w:pPr>
        <w:pStyle w:val="BodyText"/>
        <w:rPr>
          <w:b/>
          <w:sz w:val="16"/>
        </w:rPr>
      </w:pPr>
    </w:p>
    <w:p w14:paraId="7F1427E3" w14:textId="77777777" w:rsidR="00B41EE8" w:rsidRDefault="00B41EE8" w:rsidP="00B41EE8">
      <w:pPr>
        <w:pStyle w:val="Heading1"/>
        <w:numPr>
          <w:ilvl w:val="2"/>
          <w:numId w:val="13"/>
        </w:numPr>
        <w:tabs>
          <w:tab w:val="left" w:pos="1660"/>
        </w:tabs>
        <w:spacing w:before="92"/>
        <w:rPr>
          <w:u w:val="none"/>
        </w:rPr>
      </w:pPr>
      <w:r>
        <w:rPr>
          <w:spacing w:val="-2"/>
        </w:rPr>
        <w:t>Location</w:t>
      </w:r>
    </w:p>
    <w:p w14:paraId="434B3091" w14:textId="77777777" w:rsidR="00B41EE8" w:rsidRDefault="00B41EE8" w:rsidP="00B41EE8">
      <w:pPr>
        <w:pStyle w:val="BodyText"/>
        <w:ind w:left="1660" w:right="4816"/>
      </w:pPr>
      <w:r>
        <w:t>Jester</w:t>
      </w:r>
      <w:r>
        <w:rPr>
          <w:spacing w:val="-12"/>
        </w:rPr>
        <w:t xml:space="preserve"> </w:t>
      </w:r>
      <w:r>
        <w:t>Park</w:t>
      </w:r>
      <w:r>
        <w:rPr>
          <w:spacing w:val="-11"/>
        </w:rPr>
        <w:t xml:space="preserve"> </w:t>
      </w:r>
      <w:r>
        <w:t>Equestrian</w:t>
      </w:r>
      <w:r>
        <w:rPr>
          <w:spacing w:val="-12"/>
        </w:rPr>
        <w:t xml:space="preserve"> </w:t>
      </w:r>
      <w:r>
        <w:t>Center 11171 NW 103</w:t>
      </w:r>
      <w:r>
        <w:rPr>
          <w:vertAlign w:val="superscript"/>
        </w:rPr>
        <w:t>rd</w:t>
      </w:r>
      <w:r>
        <w:t xml:space="preserve"> Court Granger, Iowa</w:t>
      </w:r>
      <w:r>
        <w:rPr>
          <w:spacing w:val="40"/>
        </w:rPr>
        <w:t xml:space="preserve"> </w:t>
      </w:r>
      <w:r>
        <w:t>50109-9708</w:t>
      </w:r>
    </w:p>
    <w:p w14:paraId="36930351" w14:textId="77777777" w:rsidR="00B41EE8" w:rsidRDefault="00B41EE8" w:rsidP="00B41EE8">
      <w:pPr>
        <w:pStyle w:val="BodyText"/>
        <w:spacing w:before="1"/>
        <w:ind w:left="1660"/>
      </w:pPr>
      <w:r>
        <w:rPr>
          <w:spacing w:val="-2"/>
        </w:rPr>
        <w:t>515.999.2818</w:t>
      </w:r>
    </w:p>
    <w:p w14:paraId="40F30FB2" w14:textId="77777777" w:rsidR="00B41EE8" w:rsidRDefault="00B41EE8" w:rsidP="00B41EE8">
      <w:pPr>
        <w:pStyle w:val="BodyText"/>
        <w:spacing w:before="11"/>
        <w:rPr>
          <w:sz w:val="15"/>
        </w:rPr>
      </w:pPr>
    </w:p>
    <w:p w14:paraId="47ADEE44" w14:textId="77777777" w:rsidR="00B41EE8" w:rsidRDefault="00B41EE8" w:rsidP="00B41EE8">
      <w:pPr>
        <w:pStyle w:val="Heading1"/>
        <w:numPr>
          <w:ilvl w:val="2"/>
          <w:numId w:val="13"/>
        </w:numPr>
        <w:tabs>
          <w:tab w:val="left" w:pos="1660"/>
        </w:tabs>
        <w:spacing w:before="92"/>
        <w:rPr>
          <w:u w:val="none"/>
        </w:rPr>
      </w:pPr>
      <w:r>
        <w:t>Job</w:t>
      </w:r>
      <w:r>
        <w:rPr>
          <w:spacing w:val="-3"/>
        </w:rPr>
        <w:t xml:space="preserve"> </w:t>
      </w:r>
      <w:r>
        <w:rPr>
          <w:spacing w:val="-2"/>
        </w:rPr>
        <w:t>Description</w:t>
      </w:r>
    </w:p>
    <w:p w14:paraId="769A6EEE" w14:textId="77777777" w:rsidR="002D24DD" w:rsidRPr="00142216" w:rsidRDefault="002D24DD" w:rsidP="002D24DD">
      <w:pPr>
        <w:pStyle w:val="BodyText"/>
        <w:ind w:left="1660"/>
      </w:pPr>
      <w:r w:rsidRPr="00142216">
        <w:t>The job</w:t>
      </w:r>
      <w:r w:rsidRPr="00142216">
        <w:rPr>
          <w:spacing w:val="-2"/>
        </w:rPr>
        <w:t xml:space="preserve"> </w:t>
      </w:r>
      <w:r w:rsidRPr="00142216">
        <w:t>shall</w:t>
      </w:r>
      <w:r w:rsidRPr="00142216">
        <w:rPr>
          <w:spacing w:val="-3"/>
        </w:rPr>
        <w:t xml:space="preserve"> </w:t>
      </w:r>
      <w:r w:rsidRPr="00142216">
        <w:rPr>
          <w:spacing w:val="-2"/>
        </w:rPr>
        <w:t>encompass…</w:t>
      </w:r>
    </w:p>
    <w:p w14:paraId="1D9EA490" w14:textId="77777777" w:rsidR="002D24DD" w:rsidRPr="00142216" w:rsidRDefault="002D24DD" w:rsidP="002D24DD">
      <w:pPr>
        <w:pStyle w:val="BodyText"/>
        <w:numPr>
          <w:ilvl w:val="0"/>
          <w:numId w:val="30"/>
        </w:numPr>
      </w:pPr>
      <w:r w:rsidRPr="00142216">
        <w:rPr>
          <w:b/>
        </w:rPr>
        <w:t>Indoor</w:t>
      </w:r>
      <w:r w:rsidRPr="00142216">
        <w:rPr>
          <w:b/>
          <w:spacing w:val="-4"/>
        </w:rPr>
        <w:t xml:space="preserve"> </w:t>
      </w:r>
      <w:r w:rsidRPr="00142216">
        <w:rPr>
          <w:b/>
        </w:rPr>
        <w:t>arena</w:t>
      </w:r>
      <w:r w:rsidRPr="00142216">
        <w:rPr>
          <w:b/>
          <w:spacing w:val="-3"/>
        </w:rPr>
        <w:t xml:space="preserve"> </w:t>
      </w:r>
      <w:r w:rsidRPr="00142216">
        <w:rPr>
          <w:b/>
        </w:rPr>
        <w:t>building</w:t>
      </w:r>
      <w:r w:rsidRPr="00142216">
        <w:t>:</w:t>
      </w:r>
      <w:r w:rsidRPr="00142216">
        <w:rPr>
          <w:spacing w:val="40"/>
        </w:rPr>
        <w:t xml:space="preserve"> </w:t>
      </w:r>
      <w:r w:rsidRPr="00142216">
        <w:t>concession kitchen,</w:t>
      </w:r>
      <w:r w:rsidRPr="00142216">
        <w:rPr>
          <w:spacing w:val="-5"/>
        </w:rPr>
        <w:t xml:space="preserve"> </w:t>
      </w:r>
      <w:r w:rsidRPr="00142216">
        <w:t>public</w:t>
      </w:r>
      <w:r w:rsidRPr="00142216">
        <w:rPr>
          <w:spacing w:val="-4"/>
        </w:rPr>
        <w:t xml:space="preserve"> </w:t>
      </w:r>
      <w:r w:rsidRPr="00142216">
        <w:t>restrooms, hallway/drinking fountain outside restrooms, conference room, laundry/supply room, and indoor concrete patio adjacent to arena.</w:t>
      </w:r>
    </w:p>
    <w:p w14:paraId="6A1BE4C7" w14:textId="77777777" w:rsidR="002D24DD" w:rsidRPr="00142216" w:rsidRDefault="002D24DD" w:rsidP="002D24DD">
      <w:pPr>
        <w:pStyle w:val="BodyText"/>
        <w:numPr>
          <w:ilvl w:val="0"/>
          <w:numId w:val="30"/>
        </w:numPr>
      </w:pPr>
      <w:r w:rsidRPr="00142216">
        <w:rPr>
          <w:b/>
        </w:rPr>
        <w:t>Stables/Office</w:t>
      </w:r>
      <w:r w:rsidRPr="00142216">
        <w:rPr>
          <w:b/>
          <w:spacing w:val="-5"/>
        </w:rPr>
        <w:t xml:space="preserve"> </w:t>
      </w:r>
      <w:r w:rsidRPr="00142216">
        <w:rPr>
          <w:b/>
        </w:rPr>
        <w:t>building</w:t>
      </w:r>
      <w:r w:rsidRPr="00142216">
        <w:t>:</w:t>
      </w:r>
      <w:r w:rsidRPr="00142216">
        <w:rPr>
          <w:spacing w:val="-3"/>
        </w:rPr>
        <w:t xml:space="preserve"> employee</w:t>
      </w:r>
      <w:r w:rsidRPr="00142216">
        <w:rPr>
          <w:spacing w:val="-5"/>
        </w:rPr>
        <w:t xml:space="preserve"> </w:t>
      </w:r>
      <w:r w:rsidRPr="00142216">
        <w:t xml:space="preserve">restroom, employee kitchen/breakroom, 7 </w:t>
      </w:r>
      <w:r w:rsidRPr="00142216">
        <w:rPr>
          <w:spacing w:val="-2"/>
        </w:rPr>
        <w:t>office spaces.</w:t>
      </w:r>
    </w:p>
    <w:p w14:paraId="4B249689" w14:textId="77777777" w:rsidR="002D24DD" w:rsidRPr="00142216" w:rsidRDefault="002D24DD" w:rsidP="002D24DD">
      <w:pPr>
        <w:pStyle w:val="BodyText"/>
      </w:pPr>
    </w:p>
    <w:p w14:paraId="55AFE35B" w14:textId="0D3EDAA7" w:rsidR="002D24DD" w:rsidRPr="00142216" w:rsidRDefault="002D24DD" w:rsidP="002D24DD">
      <w:pPr>
        <w:pStyle w:val="BodyText"/>
        <w:ind w:left="1660"/>
      </w:pPr>
      <w:r w:rsidRPr="00142216">
        <w:t>The</w:t>
      </w:r>
      <w:r w:rsidRPr="00142216">
        <w:rPr>
          <w:spacing w:val="-2"/>
        </w:rPr>
        <w:t xml:space="preserve"> </w:t>
      </w:r>
      <w:r w:rsidRPr="00142216">
        <w:t>proposal</w:t>
      </w:r>
      <w:r w:rsidRPr="00142216">
        <w:rPr>
          <w:spacing w:val="-6"/>
        </w:rPr>
        <w:t xml:space="preserve"> </w:t>
      </w:r>
      <w:r w:rsidRPr="00142216">
        <w:t>form</w:t>
      </w:r>
      <w:r w:rsidRPr="00142216">
        <w:rPr>
          <w:spacing w:val="-4"/>
        </w:rPr>
        <w:t xml:space="preserve"> </w:t>
      </w:r>
      <w:r w:rsidRPr="00142216">
        <w:t>indicates</w:t>
      </w:r>
      <w:r w:rsidRPr="00142216">
        <w:rPr>
          <w:spacing w:val="-5"/>
        </w:rPr>
        <w:t xml:space="preserve"> </w:t>
      </w:r>
      <w:r w:rsidRPr="00142216">
        <w:t>a</w:t>
      </w:r>
      <w:r w:rsidRPr="00142216">
        <w:rPr>
          <w:spacing w:val="-2"/>
        </w:rPr>
        <w:t xml:space="preserve"> </w:t>
      </w:r>
      <w:r w:rsidRPr="00142216">
        <w:t>monthly</w:t>
      </w:r>
      <w:r w:rsidRPr="00142216">
        <w:rPr>
          <w:spacing w:val="-5"/>
        </w:rPr>
        <w:t xml:space="preserve"> </w:t>
      </w:r>
      <w:r w:rsidRPr="00142216">
        <w:t>cost</w:t>
      </w:r>
      <w:r w:rsidRPr="00142216">
        <w:rPr>
          <w:spacing w:val="-3"/>
        </w:rPr>
        <w:t xml:space="preserve"> </w:t>
      </w:r>
      <w:r w:rsidRPr="00142216">
        <w:t>to</w:t>
      </w:r>
      <w:r w:rsidRPr="00142216">
        <w:rPr>
          <w:spacing w:val="-4"/>
        </w:rPr>
        <w:t xml:space="preserve"> </w:t>
      </w:r>
      <w:r w:rsidRPr="00142216">
        <w:t>clean</w:t>
      </w:r>
      <w:r w:rsidRPr="00142216">
        <w:rPr>
          <w:spacing w:val="-2"/>
        </w:rPr>
        <w:t xml:space="preserve"> </w:t>
      </w:r>
      <w:r w:rsidRPr="00142216">
        <w:t>specified</w:t>
      </w:r>
      <w:r w:rsidRPr="00142216">
        <w:rPr>
          <w:spacing w:val="-2"/>
        </w:rPr>
        <w:t xml:space="preserve"> </w:t>
      </w:r>
      <w:r w:rsidRPr="00142216">
        <w:t>areas</w:t>
      </w:r>
      <w:r w:rsidRPr="00142216">
        <w:rPr>
          <w:spacing w:val="-5"/>
        </w:rPr>
        <w:t xml:space="preserve"> </w:t>
      </w:r>
      <w:r w:rsidRPr="00142216">
        <w:t>at</w:t>
      </w:r>
      <w:r w:rsidRPr="00142216">
        <w:rPr>
          <w:spacing w:val="-3"/>
        </w:rPr>
        <w:t xml:space="preserve"> </w:t>
      </w:r>
      <w:r w:rsidRPr="00142216">
        <w:t xml:space="preserve">the Equestrian Center, the number of persons used to complete the job and length of time needed to complete the job for two (2) cleanings per week, preferably on Monday and Friday after </w:t>
      </w:r>
      <w:r w:rsidR="009B2CFC">
        <w:t>4</w:t>
      </w:r>
      <w:r w:rsidRPr="00142216">
        <w:t>:</w:t>
      </w:r>
      <w:r w:rsidR="009B2CFC">
        <w:t>30</w:t>
      </w:r>
      <w:r w:rsidRPr="00142216">
        <w:t xml:space="preserve"> pm. </w:t>
      </w:r>
    </w:p>
    <w:p w14:paraId="57B1EEE0" w14:textId="77777777" w:rsidR="002D24DD" w:rsidRPr="00142216" w:rsidRDefault="002D24DD" w:rsidP="002D24DD">
      <w:pPr>
        <w:pStyle w:val="BodyText"/>
        <w:ind w:left="1660"/>
      </w:pPr>
      <w:r w:rsidRPr="00142216">
        <w:t>The Equestrian Center is always prone to high levels of dust and dirt due to presence of horses, dirt floor arena, and facility doorways often open to the outdoors. Facility usage is high from June through October, medium from March to May and slower from November to February.</w:t>
      </w:r>
    </w:p>
    <w:p w14:paraId="6025F8E4" w14:textId="77777777" w:rsidR="00B41EE8" w:rsidRDefault="00B41EE8" w:rsidP="00B41EE8">
      <w:pPr>
        <w:pStyle w:val="BodyText"/>
        <w:rPr>
          <w:sz w:val="16"/>
        </w:rPr>
      </w:pPr>
    </w:p>
    <w:p w14:paraId="2BCA23C9" w14:textId="77777777" w:rsidR="00B41EE8" w:rsidRPr="00B30475" w:rsidRDefault="00B41EE8" w:rsidP="00B41EE8">
      <w:pPr>
        <w:pStyle w:val="Heading1"/>
        <w:numPr>
          <w:ilvl w:val="2"/>
          <w:numId w:val="13"/>
        </w:numPr>
        <w:tabs>
          <w:tab w:val="left" w:pos="1660"/>
        </w:tabs>
        <w:spacing w:before="92"/>
        <w:rPr>
          <w:u w:val="none"/>
        </w:rPr>
      </w:pPr>
      <w:r>
        <w:t>Scope</w:t>
      </w:r>
      <w:r>
        <w:rPr>
          <w:spacing w:val="-1"/>
        </w:rPr>
        <w:t xml:space="preserve"> </w:t>
      </w:r>
      <w:r>
        <w:t>of</w:t>
      </w:r>
      <w:r>
        <w:rPr>
          <w:spacing w:val="-2"/>
        </w:rPr>
        <w:t xml:space="preserve"> Contract </w:t>
      </w:r>
    </w:p>
    <w:p w14:paraId="04CBB183" w14:textId="77777777" w:rsidR="002D24DD" w:rsidRPr="00142216" w:rsidRDefault="002D24DD" w:rsidP="002D24DD">
      <w:pPr>
        <w:pStyle w:val="Heading1"/>
        <w:tabs>
          <w:tab w:val="left" w:pos="1660"/>
        </w:tabs>
        <w:spacing w:before="92"/>
        <w:ind w:left="1660" w:firstLine="0"/>
        <w:rPr>
          <w:b w:val="0"/>
          <w:spacing w:val="-2"/>
          <w:u w:val="none"/>
        </w:rPr>
      </w:pPr>
      <w:r w:rsidRPr="00142216">
        <w:rPr>
          <w:spacing w:val="-2"/>
        </w:rPr>
        <w:t>Weekly</w:t>
      </w:r>
      <w:r w:rsidRPr="00142216">
        <w:rPr>
          <w:b w:val="0"/>
          <w:spacing w:val="-2"/>
          <w:u w:val="none"/>
        </w:rPr>
        <w:t>:</w:t>
      </w:r>
    </w:p>
    <w:p w14:paraId="156599C0" w14:textId="77777777" w:rsidR="002D24DD" w:rsidRPr="00142216" w:rsidRDefault="002D24DD" w:rsidP="002D24DD">
      <w:pPr>
        <w:pStyle w:val="BodyText"/>
        <w:numPr>
          <w:ilvl w:val="0"/>
          <w:numId w:val="31"/>
        </w:numPr>
      </w:pPr>
      <w:r w:rsidRPr="00142216">
        <w:rPr>
          <w:spacing w:val="-2"/>
        </w:rPr>
        <w:t>Sweep and mop floors in</w:t>
      </w:r>
      <w:r w:rsidRPr="00142216">
        <w:rPr>
          <w:spacing w:val="-4"/>
        </w:rPr>
        <w:t xml:space="preserve"> </w:t>
      </w:r>
      <w:r w:rsidRPr="00142216">
        <w:t>concession kitchen, employee kitchen/breakroom,</w:t>
      </w:r>
      <w:r w:rsidRPr="00142216">
        <w:rPr>
          <w:spacing w:val="-5"/>
        </w:rPr>
        <w:t xml:space="preserve"> public and employee </w:t>
      </w:r>
      <w:r w:rsidRPr="00142216">
        <w:t>restrooms, hallway outside restrooms, conference room, and all offices.</w:t>
      </w:r>
    </w:p>
    <w:p w14:paraId="75C82633" w14:textId="77777777" w:rsidR="002D24DD" w:rsidRPr="00142216" w:rsidRDefault="002D24DD" w:rsidP="002D24DD">
      <w:pPr>
        <w:pStyle w:val="Heading1"/>
        <w:numPr>
          <w:ilvl w:val="0"/>
          <w:numId w:val="31"/>
        </w:numPr>
        <w:tabs>
          <w:tab w:val="left" w:pos="1660"/>
        </w:tabs>
        <w:spacing w:before="92"/>
        <w:rPr>
          <w:b w:val="0"/>
          <w:u w:val="none"/>
        </w:rPr>
      </w:pPr>
      <w:r w:rsidRPr="00142216">
        <w:rPr>
          <w:b w:val="0"/>
          <w:u w:val="none"/>
        </w:rPr>
        <w:lastRenderedPageBreak/>
        <w:t>Sweep floors in laundry/supply room and indoor patio adjacent to arena.</w:t>
      </w:r>
    </w:p>
    <w:p w14:paraId="1A6E6F5C" w14:textId="77777777" w:rsidR="002D24DD" w:rsidRPr="00142216" w:rsidRDefault="002D24DD" w:rsidP="002D24DD">
      <w:pPr>
        <w:pStyle w:val="Heading1"/>
        <w:numPr>
          <w:ilvl w:val="0"/>
          <w:numId w:val="31"/>
        </w:numPr>
        <w:tabs>
          <w:tab w:val="left" w:pos="1660"/>
        </w:tabs>
        <w:spacing w:before="92"/>
        <w:rPr>
          <w:b w:val="0"/>
          <w:spacing w:val="-2"/>
          <w:u w:val="none"/>
        </w:rPr>
      </w:pPr>
      <w:r w:rsidRPr="00142216">
        <w:rPr>
          <w:b w:val="0"/>
          <w:spacing w:val="-2"/>
          <w:u w:val="none"/>
        </w:rPr>
        <w:t>Clean and sanitize toilets, sinks, counters &amp; mirrors in all restrooms.</w:t>
      </w:r>
    </w:p>
    <w:p w14:paraId="19B2E794" w14:textId="77777777" w:rsidR="002D24DD" w:rsidRPr="00142216" w:rsidRDefault="002D24DD" w:rsidP="002D24DD">
      <w:pPr>
        <w:pStyle w:val="Heading1"/>
        <w:numPr>
          <w:ilvl w:val="0"/>
          <w:numId w:val="31"/>
        </w:numPr>
        <w:tabs>
          <w:tab w:val="left" w:pos="1660"/>
        </w:tabs>
        <w:spacing w:before="92"/>
        <w:rPr>
          <w:b w:val="0"/>
          <w:spacing w:val="-2"/>
          <w:u w:val="none"/>
        </w:rPr>
      </w:pPr>
      <w:r w:rsidRPr="00142216">
        <w:rPr>
          <w:b w:val="0"/>
          <w:spacing w:val="-2"/>
          <w:u w:val="none"/>
        </w:rPr>
        <w:t>Clean and sanitize drinking fountain.</w:t>
      </w:r>
    </w:p>
    <w:p w14:paraId="7F6AD35B" w14:textId="77777777" w:rsidR="002D24DD" w:rsidRPr="00142216" w:rsidRDefault="002D24DD" w:rsidP="002D24DD">
      <w:pPr>
        <w:pStyle w:val="Heading1"/>
        <w:numPr>
          <w:ilvl w:val="0"/>
          <w:numId w:val="31"/>
        </w:numPr>
        <w:tabs>
          <w:tab w:val="left" w:pos="1660"/>
        </w:tabs>
        <w:spacing w:before="92"/>
        <w:rPr>
          <w:b w:val="0"/>
          <w:spacing w:val="-2"/>
          <w:u w:val="none"/>
        </w:rPr>
      </w:pPr>
      <w:r w:rsidRPr="00142216">
        <w:rPr>
          <w:b w:val="0"/>
          <w:spacing w:val="-2"/>
          <w:u w:val="none"/>
        </w:rPr>
        <w:t>Refill paper towels, toilet paper, and hand soap dispensers in all restrooms, concession kitchen and employee kitchen/breakroom.</w:t>
      </w:r>
    </w:p>
    <w:p w14:paraId="403B4BE9" w14:textId="77777777" w:rsidR="002D24DD" w:rsidRPr="00142216" w:rsidRDefault="002D24DD" w:rsidP="002D24DD">
      <w:pPr>
        <w:pStyle w:val="Heading1"/>
        <w:numPr>
          <w:ilvl w:val="0"/>
          <w:numId w:val="31"/>
        </w:numPr>
        <w:tabs>
          <w:tab w:val="left" w:pos="1660"/>
        </w:tabs>
        <w:spacing w:before="92"/>
        <w:rPr>
          <w:b w:val="0"/>
          <w:spacing w:val="-2"/>
          <w:u w:val="none"/>
        </w:rPr>
      </w:pPr>
      <w:r w:rsidRPr="00142216">
        <w:rPr>
          <w:b w:val="0"/>
          <w:spacing w:val="-2"/>
          <w:u w:val="none"/>
        </w:rPr>
        <w:t>Empty trash and recycle bins in all areas; replace trash bags; place trash &amp; recycling in waste receptacles on premises.</w:t>
      </w:r>
    </w:p>
    <w:p w14:paraId="3DDBFB3E" w14:textId="77777777" w:rsidR="002D24DD" w:rsidRPr="00142216" w:rsidRDefault="002D24DD" w:rsidP="002D24DD">
      <w:pPr>
        <w:pStyle w:val="Heading1"/>
        <w:numPr>
          <w:ilvl w:val="0"/>
          <w:numId w:val="31"/>
        </w:numPr>
        <w:tabs>
          <w:tab w:val="left" w:pos="1660"/>
        </w:tabs>
        <w:spacing w:before="92"/>
        <w:rPr>
          <w:b w:val="0"/>
          <w:spacing w:val="-2"/>
          <w:u w:val="none"/>
        </w:rPr>
      </w:pPr>
      <w:r w:rsidRPr="00142216">
        <w:rPr>
          <w:b w:val="0"/>
          <w:spacing w:val="-2"/>
          <w:u w:val="none"/>
        </w:rPr>
        <w:t>Wipe down office surfaces &amp; computer monitors</w:t>
      </w:r>
    </w:p>
    <w:p w14:paraId="3B424BF2" w14:textId="77777777" w:rsidR="002D24DD" w:rsidRPr="002D24DD" w:rsidRDefault="002D24DD" w:rsidP="002D24DD">
      <w:pPr>
        <w:pStyle w:val="Heading1"/>
        <w:numPr>
          <w:ilvl w:val="2"/>
          <w:numId w:val="13"/>
        </w:numPr>
        <w:tabs>
          <w:tab w:val="left" w:pos="1660"/>
        </w:tabs>
        <w:spacing w:before="183"/>
        <w:rPr>
          <w:u w:val="none"/>
        </w:rPr>
      </w:pPr>
      <w:r w:rsidRPr="00142216">
        <w:rPr>
          <w:spacing w:val="-2"/>
        </w:rPr>
        <w:t>Monthly</w:t>
      </w:r>
      <w:r w:rsidRPr="00142216">
        <w:rPr>
          <w:b w:val="0"/>
          <w:spacing w:val="-2"/>
          <w:u w:val="none"/>
        </w:rPr>
        <w:t>: Wipe down windows/doors to offices</w:t>
      </w:r>
    </w:p>
    <w:p w14:paraId="79685542" w14:textId="77777777" w:rsidR="00B41EE8" w:rsidRDefault="00B41EE8" w:rsidP="002D24DD">
      <w:pPr>
        <w:pStyle w:val="Heading1"/>
        <w:numPr>
          <w:ilvl w:val="2"/>
          <w:numId w:val="13"/>
        </w:numPr>
        <w:tabs>
          <w:tab w:val="left" w:pos="1660"/>
        </w:tabs>
        <w:spacing w:before="183"/>
        <w:rPr>
          <w:u w:val="none"/>
        </w:rPr>
      </w:pPr>
      <w:r>
        <w:t>Special</w:t>
      </w:r>
      <w:r>
        <w:rPr>
          <w:spacing w:val="-6"/>
        </w:rPr>
        <w:t xml:space="preserve"> </w:t>
      </w:r>
      <w:r>
        <w:t>Attention</w:t>
      </w:r>
      <w:r>
        <w:rPr>
          <w:spacing w:val="-7"/>
        </w:rPr>
        <w:t xml:space="preserve"> </w:t>
      </w:r>
      <w:r>
        <w:rPr>
          <w:spacing w:val="-2"/>
        </w:rPr>
        <w:t>Items</w:t>
      </w:r>
    </w:p>
    <w:p w14:paraId="329BB6B8" w14:textId="77777777" w:rsidR="00907242" w:rsidRPr="00907242" w:rsidRDefault="002D24DD" w:rsidP="00907242">
      <w:pPr>
        <w:pStyle w:val="ListParagraph"/>
        <w:numPr>
          <w:ilvl w:val="3"/>
          <w:numId w:val="14"/>
        </w:numPr>
        <w:tabs>
          <w:tab w:val="left" w:pos="2008"/>
        </w:tabs>
        <w:ind w:right="252"/>
        <w:rPr>
          <w:sz w:val="24"/>
        </w:rPr>
      </w:pPr>
      <w:r w:rsidRPr="00907242">
        <w:rPr>
          <w:sz w:val="24"/>
        </w:rPr>
        <w:t>The</w:t>
      </w:r>
      <w:r w:rsidRPr="00907242">
        <w:rPr>
          <w:spacing w:val="-3"/>
          <w:sz w:val="24"/>
        </w:rPr>
        <w:t xml:space="preserve"> </w:t>
      </w:r>
      <w:r w:rsidRPr="00907242">
        <w:rPr>
          <w:sz w:val="24"/>
        </w:rPr>
        <w:t>successful</w:t>
      </w:r>
      <w:r w:rsidRPr="00907242">
        <w:rPr>
          <w:spacing w:val="-6"/>
          <w:sz w:val="24"/>
        </w:rPr>
        <w:t xml:space="preserve"> </w:t>
      </w:r>
      <w:r w:rsidRPr="00907242">
        <w:rPr>
          <w:sz w:val="24"/>
        </w:rPr>
        <w:t>bidder</w:t>
      </w:r>
      <w:r w:rsidRPr="00907242">
        <w:rPr>
          <w:spacing w:val="-4"/>
          <w:sz w:val="24"/>
        </w:rPr>
        <w:t xml:space="preserve"> </w:t>
      </w:r>
      <w:r w:rsidRPr="00907242">
        <w:rPr>
          <w:sz w:val="24"/>
        </w:rPr>
        <w:t>will</w:t>
      </w:r>
      <w:r w:rsidRPr="00907242">
        <w:rPr>
          <w:spacing w:val="-4"/>
          <w:sz w:val="24"/>
        </w:rPr>
        <w:t xml:space="preserve"> </w:t>
      </w:r>
      <w:r w:rsidRPr="00907242">
        <w:rPr>
          <w:sz w:val="24"/>
        </w:rPr>
        <w:t>be</w:t>
      </w:r>
      <w:r w:rsidRPr="00907242">
        <w:rPr>
          <w:spacing w:val="-3"/>
          <w:sz w:val="24"/>
        </w:rPr>
        <w:t xml:space="preserve"> </w:t>
      </w:r>
      <w:r w:rsidRPr="00907242">
        <w:rPr>
          <w:sz w:val="24"/>
        </w:rPr>
        <w:t>responsible</w:t>
      </w:r>
      <w:r w:rsidRPr="00907242">
        <w:rPr>
          <w:spacing w:val="-3"/>
          <w:sz w:val="24"/>
        </w:rPr>
        <w:t xml:space="preserve"> </w:t>
      </w:r>
      <w:r w:rsidRPr="00907242">
        <w:rPr>
          <w:sz w:val="24"/>
        </w:rPr>
        <w:t>to</w:t>
      </w:r>
      <w:r w:rsidRPr="00907242">
        <w:rPr>
          <w:spacing w:val="-3"/>
          <w:sz w:val="24"/>
        </w:rPr>
        <w:t xml:space="preserve"> </w:t>
      </w:r>
      <w:r w:rsidRPr="00907242">
        <w:rPr>
          <w:sz w:val="24"/>
        </w:rPr>
        <w:t>report</w:t>
      </w:r>
      <w:r w:rsidRPr="00907242">
        <w:rPr>
          <w:spacing w:val="-5"/>
          <w:sz w:val="24"/>
        </w:rPr>
        <w:t xml:space="preserve"> </w:t>
      </w:r>
      <w:r w:rsidRPr="00907242">
        <w:rPr>
          <w:sz w:val="24"/>
        </w:rPr>
        <w:t>any</w:t>
      </w:r>
      <w:r w:rsidRPr="00907242">
        <w:rPr>
          <w:spacing w:val="-5"/>
          <w:sz w:val="24"/>
        </w:rPr>
        <w:t xml:space="preserve"> </w:t>
      </w:r>
      <w:r w:rsidRPr="00907242">
        <w:rPr>
          <w:sz w:val="24"/>
        </w:rPr>
        <w:t>vandalism,</w:t>
      </w:r>
      <w:r w:rsidRPr="00907242">
        <w:rPr>
          <w:spacing w:val="-5"/>
          <w:sz w:val="24"/>
        </w:rPr>
        <w:t xml:space="preserve"> </w:t>
      </w:r>
      <w:r w:rsidRPr="00907242">
        <w:rPr>
          <w:sz w:val="24"/>
        </w:rPr>
        <w:t xml:space="preserve">both interior and exterior or routine maintenance, </w:t>
      </w:r>
      <w:proofErr w:type="gramStart"/>
      <w:r w:rsidRPr="00907242">
        <w:rPr>
          <w:sz w:val="24"/>
        </w:rPr>
        <w:t>i.e.</w:t>
      </w:r>
      <w:proofErr w:type="gramEnd"/>
      <w:r w:rsidRPr="00907242">
        <w:rPr>
          <w:sz w:val="24"/>
        </w:rPr>
        <w:t xml:space="preserve"> replacement of light bulbs or other maintenance concerns not addre</w:t>
      </w:r>
      <w:r w:rsidR="00907242" w:rsidRPr="00907242">
        <w:rPr>
          <w:sz w:val="24"/>
        </w:rPr>
        <w:t xml:space="preserve">ssed in this ITB to the Claudia </w:t>
      </w:r>
      <w:r w:rsidRPr="00907242">
        <w:rPr>
          <w:sz w:val="24"/>
        </w:rPr>
        <w:t>Starr at 515-999-2818.</w:t>
      </w:r>
    </w:p>
    <w:p w14:paraId="1ABD807F" w14:textId="77777777" w:rsidR="00907242" w:rsidRPr="00907242" w:rsidRDefault="002D24DD" w:rsidP="00907242">
      <w:pPr>
        <w:pStyle w:val="ListParagraph"/>
        <w:numPr>
          <w:ilvl w:val="3"/>
          <w:numId w:val="14"/>
        </w:numPr>
        <w:tabs>
          <w:tab w:val="left" w:pos="2020"/>
        </w:tabs>
        <w:ind w:right="252"/>
        <w:rPr>
          <w:sz w:val="24"/>
        </w:rPr>
      </w:pPr>
      <w:r w:rsidRPr="00907242">
        <w:rPr>
          <w:sz w:val="24"/>
        </w:rPr>
        <w:t>The</w:t>
      </w:r>
      <w:r w:rsidRPr="00907242">
        <w:rPr>
          <w:spacing w:val="-4"/>
          <w:sz w:val="24"/>
        </w:rPr>
        <w:t xml:space="preserve"> </w:t>
      </w:r>
      <w:r w:rsidRPr="00907242">
        <w:rPr>
          <w:sz w:val="24"/>
        </w:rPr>
        <w:t>successful</w:t>
      </w:r>
      <w:r w:rsidRPr="00907242">
        <w:rPr>
          <w:spacing w:val="-3"/>
          <w:sz w:val="24"/>
        </w:rPr>
        <w:t xml:space="preserve"> </w:t>
      </w:r>
      <w:r w:rsidRPr="00907242">
        <w:rPr>
          <w:sz w:val="24"/>
        </w:rPr>
        <w:t>bidder</w:t>
      </w:r>
      <w:r w:rsidRPr="00907242">
        <w:rPr>
          <w:spacing w:val="-4"/>
          <w:sz w:val="24"/>
        </w:rPr>
        <w:t xml:space="preserve"> </w:t>
      </w:r>
      <w:r w:rsidRPr="00907242">
        <w:rPr>
          <w:sz w:val="24"/>
        </w:rPr>
        <w:t>will</w:t>
      </w:r>
      <w:r w:rsidRPr="00907242">
        <w:rPr>
          <w:spacing w:val="-3"/>
          <w:sz w:val="24"/>
        </w:rPr>
        <w:t xml:space="preserve"> </w:t>
      </w:r>
      <w:r w:rsidRPr="00907242">
        <w:rPr>
          <w:sz w:val="24"/>
        </w:rPr>
        <w:t>be</w:t>
      </w:r>
      <w:r w:rsidRPr="00907242">
        <w:rPr>
          <w:spacing w:val="-2"/>
          <w:sz w:val="24"/>
        </w:rPr>
        <w:t xml:space="preserve"> </w:t>
      </w:r>
      <w:r w:rsidRPr="00907242">
        <w:rPr>
          <w:sz w:val="24"/>
        </w:rPr>
        <w:t>responsible</w:t>
      </w:r>
      <w:r w:rsidRPr="00907242">
        <w:rPr>
          <w:spacing w:val="-3"/>
          <w:sz w:val="24"/>
        </w:rPr>
        <w:t xml:space="preserve"> </w:t>
      </w:r>
      <w:r w:rsidRPr="00907242">
        <w:rPr>
          <w:sz w:val="24"/>
        </w:rPr>
        <w:t>to</w:t>
      </w:r>
      <w:r w:rsidRPr="00907242">
        <w:rPr>
          <w:spacing w:val="-2"/>
          <w:sz w:val="24"/>
        </w:rPr>
        <w:t xml:space="preserve"> </w:t>
      </w:r>
      <w:r w:rsidRPr="00907242">
        <w:rPr>
          <w:sz w:val="24"/>
        </w:rPr>
        <w:t>lock</w:t>
      </w:r>
      <w:r w:rsidRPr="00907242">
        <w:rPr>
          <w:spacing w:val="-4"/>
          <w:sz w:val="24"/>
        </w:rPr>
        <w:t xml:space="preserve"> </w:t>
      </w:r>
      <w:r w:rsidRPr="00907242">
        <w:rPr>
          <w:sz w:val="24"/>
        </w:rPr>
        <w:t>the</w:t>
      </w:r>
      <w:r w:rsidRPr="00907242">
        <w:rPr>
          <w:spacing w:val="-4"/>
          <w:sz w:val="24"/>
        </w:rPr>
        <w:t xml:space="preserve"> </w:t>
      </w:r>
      <w:r w:rsidRPr="00907242">
        <w:rPr>
          <w:sz w:val="24"/>
        </w:rPr>
        <w:t>facility</w:t>
      </w:r>
      <w:r w:rsidRPr="00907242">
        <w:rPr>
          <w:spacing w:val="-5"/>
          <w:sz w:val="24"/>
        </w:rPr>
        <w:t xml:space="preserve"> </w:t>
      </w:r>
      <w:r w:rsidRPr="00907242">
        <w:rPr>
          <w:sz w:val="24"/>
        </w:rPr>
        <w:t>when</w:t>
      </w:r>
      <w:r w:rsidRPr="00907242">
        <w:rPr>
          <w:spacing w:val="-1"/>
          <w:sz w:val="24"/>
        </w:rPr>
        <w:t xml:space="preserve"> </w:t>
      </w:r>
      <w:r w:rsidRPr="00907242">
        <w:rPr>
          <w:spacing w:val="-2"/>
          <w:sz w:val="24"/>
        </w:rPr>
        <w:t>done.</w:t>
      </w:r>
    </w:p>
    <w:p w14:paraId="72F73ED5" w14:textId="77777777" w:rsidR="002D24DD" w:rsidRPr="00907242" w:rsidRDefault="002D24DD" w:rsidP="00907242">
      <w:pPr>
        <w:pStyle w:val="ListParagraph"/>
        <w:numPr>
          <w:ilvl w:val="3"/>
          <w:numId w:val="14"/>
        </w:numPr>
        <w:tabs>
          <w:tab w:val="left" w:pos="2020"/>
        </w:tabs>
        <w:ind w:right="252"/>
        <w:rPr>
          <w:sz w:val="24"/>
        </w:rPr>
      </w:pPr>
      <w:r w:rsidRPr="00907242">
        <w:rPr>
          <w:sz w:val="24"/>
        </w:rPr>
        <w:t>Doors</w:t>
      </w:r>
      <w:r w:rsidRPr="00907242">
        <w:rPr>
          <w:spacing w:val="-4"/>
          <w:sz w:val="24"/>
        </w:rPr>
        <w:t xml:space="preserve"> </w:t>
      </w:r>
      <w:r w:rsidRPr="00907242">
        <w:rPr>
          <w:sz w:val="24"/>
        </w:rPr>
        <w:t>should</w:t>
      </w:r>
      <w:r w:rsidRPr="00907242">
        <w:rPr>
          <w:spacing w:val="-2"/>
          <w:sz w:val="24"/>
        </w:rPr>
        <w:t xml:space="preserve"> </w:t>
      </w:r>
      <w:r w:rsidRPr="00907242">
        <w:rPr>
          <w:sz w:val="24"/>
        </w:rPr>
        <w:t>be</w:t>
      </w:r>
      <w:r w:rsidRPr="00907242">
        <w:rPr>
          <w:spacing w:val="-2"/>
          <w:sz w:val="24"/>
        </w:rPr>
        <w:t xml:space="preserve"> </w:t>
      </w:r>
      <w:r w:rsidRPr="00907242">
        <w:rPr>
          <w:sz w:val="24"/>
        </w:rPr>
        <w:t>kept</w:t>
      </w:r>
      <w:r w:rsidRPr="00907242">
        <w:rPr>
          <w:spacing w:val="-3"/>
          <w:sz w:val="24"/>
        </w:rPr>
        <w:t xml:space="preserve"> </w:t>
      </w:r>
      <w:r w:rsidRPr="00907242">
        <w:rPr>
          <w:sz w:val="24"/>
        </w:rPr>
        <w:t>locked</w:t>
      </w:r>
      <w:r w:rsidRPr="00907242">
        <w:rPr>
          <w:spacing w:val="-2"/>
          <w:sz w:val="24"/>
        </w:rPr>
        <w:t xml:space="preserve"> </w:t>
      </w:r>
      <w:r w:rsidRPr="00907242">
        <w:rPr>
          <w:sz w:val="24"/>
        </w:rPr>
        <w:t>while</w:t>
      </w:r>
      <w:r w:rsidRPr="00907242">
        <w:rPr>
          <w:spacing w:val="-2"/>
          <w:sz w:val="24"/>
        </w:rPr>
        <w:t xml:space="preserve"> </w:t>
      </w:r>
      <w:r w:rsidRPr="00907242">
        <w:rPr>
          <w:sz w:val="24"/>
        </w:rPr>
        <w:t>cleaning</w:t>
      </w:r>
      <w:r w:rsidRPr="00907242">
        <w:rPr>
          <w:spacing w:val="-7"/>
          <w:sz w:val="24"/>
        </w:rPr>
        <w:t xml:space="preserve"> </w:t>
      </w:r>
      <w:r w:rsidRPr="00907242">
        <w:rPr>
          <w:sz w:val="24"/>
        </w:rPr>
        <w:t>for</w:t>
      </w:r>
      <w:r w:rsidRPr="00907242">
        <w:rPr>
          <w:spacing w:val="-4"/>
          <w:sz w:val="24"/>
        </w:rPr>
        <w:t xml:space="preserve"> </w:t>
      </w:r>
      <w:r w:rsidRPr="00907242">
        <w:rPr>
          <w:sz w:val="24"/>
        </w:rPr>
        <w:t>security</w:t>
      </w:r>
      <w:r w:rsidRPr="00907242">
        <w:rPr>
          <w:spacing w:val="-5"/>
          <w:sz w:val="24"/>
        </w:rPr>
        <w:t xml:space="preserve"> </w:t>
      </w:r>
      <w:r w:rsidRPr="00907242">
        <w:rPr>
          <w:spacing w:val="-2"/>
          <w:sz w:val="24"/>
        </w:rPr>
        <w:t>purposes.</w:t>
      </w:r>
    </w:p>
    <w:p w14:paraId="12326226" w14:textId="77777777" w:rsidR="00B41EE8" w:rsidRDefault="00B41EE8" w:rsidP="00B41EE8">
      <w:pPr>
        <w:pStyle w:val="Heading1"/>
        <w:numPr>
          <w:ilvl w:val="2"/>
          <w:numId w:val="13"/>
        </w:numPr>
        <w:tabs>
          <w:tab w:val="left" w:pos="1660"/>
        </w:tabs>
        <w:spacing w:before="182"/>
        <w:rPr>
          <w:u w:val="none"/>
        </w:rPr>
      </w:pPr>
      <w:r>
        <w:t>Time</w:t>
      </w:r>
      <w:r>
        <w:rPr>
          <w:spacing w:val="-1"/>
        </w:rPr>
        <w:t xml:space="preserve"> </w:t>
      </w:r>
      <w:r>
        <w:t>of</w:t>
      </w:r>
      <w:r>
        <w:rPr>
          <w:spacing w:val="-1"/>
        </w:rPr>
        <w:t xml:space="preserve"> </w:t>
      </w:r>
      <w:r>
        <w:rPr>
          <w:spacing w:val="-2"/>
        </w:rPr>
        <w:t>Performance</w:t>
      </w:r>
    </w:p>
    <w:p w14:paraId="31EC0D85" w14:textId="684D70F3" w:rsidR="00907242" w:rsidRDefault="00907242" w:rsidP="00907242">
      <w:pPr>
        <w:pStyle w:val="BodyText"/>
        <w:ind w:left="1660" w:right="220"/>
      </w:pPr>
      <w:r>
        <w:t>The successful bidder shall clean on Mondays and Fridays with service beginning after 4:30 p.m.</w:t>
      </w:r>
      <w:r>
        <w:rPr>
          <w:spacing w:val="40"/>
        </w:rPr>
        <w:t xml:space="preserve"> </w:t>
      </w:r>
      <w:r>
        <w:t>The successful bidder understands that at times PCCB</w:t>
      </w:r>
      <w:r>
        <w:rPr>
          <w:spacing w:val="-5"/>
        </w:rPr>
        <w:t xml:space="preserve"> </w:t>
      </w:r>
      <w:r>
        <w:t>may</w:t>
      </w:r>
      <w:r>
        <w:rPr>
          <w:spacing w:val="-5"/>
        </w:rPr>
        <w:t xml:space="preserve"> </w:t>
      </w:r>
      <w:r>
        <w:t>have</w:t>
      </w:r>
      <w:r>
        <w:rPr>
          <w:spacing w:val="-2"/>
        </w:rPr>
        <w:t xml:space="preserve"> </w:t>
      </w:r>
      <w:r>
        <w:t>to</w:t>
      </w:r>
      <w:r>
        <w:rPr>
          <w:spacing w:val="-4"/>
        </w:rPr>
        <w:t xml:space="preserve"> </w:t>
      </w:r>
      <w:r>
        <w:t>change</w:t>
      </w:r>
      <w:r>
        <w:rPr>
          <w:spacing w:val="-4"/>
        </w:rPr>
        <w:t xml:space="preserve"> </w:t>
      </w:r>
      <w:r>
        <w:t>the</w:t>
      </w:r>
      <w:r>
        <w:rPr>
          <w:spacing w:val="-4"/>
        </w:rPr>
        <w:t xml:space="preserve"> </w:t>
      </w:r>
      <w:r>
        <w:t>date/time</w:t>
      </w:r>
      <w:r>
        <w:rPr>
          <w:spacing w:val="-4"/>
        </w:rPr>
        <w:t xml:space="preserve"> </w:t>
      </w:r>
      <w:r>
        <w:t>of regular</w:t>
      </w:r>
      <w:r>
        <w:rPr>
          <w:spacing w:val="-4"/>
        </w:rPr>
        <w:t xml:space="preserve"> </w:t>
      </w:r>
      <w:r>
        <w:t>service</w:t>
      </w:r>
      <w:r>
        <w:rPr>
          <w:spacing w:val="-3"/>
        </w:rPr>
        <w:t xml:space="preserve"> </w:t>
      </w:r>
      <w:r>
        <w:t>cleaning</w:t>
      </w:r>
      <w:r>
        <w:rPr>
          <w:spacing w:val="-4"/>
        </w:rPr>
        <w:t xml:space="preserve"> </w:t>
      </w:r>
      <w:r>
        <w:t>to avoid interfering with customer flow of the Jester Park Equestrian Center and that the contractor may</w:t>
      </w:r>
      <w:r>
        <w:rPr>
          <w:spacing w:val="-1"/>
        </w:rPr>
        <w:t xml:space="preserve"> </w:t>
      </w:r>
      <w:r>
        <w:t>have to provide such services during irregular hours, including overnight.</w:t>
      </w:r>
    </w:p>
    <w:p w14:paraId="47CF6642" w14:textId="77777777" w:rsidR="00B41EE8" w:rsidRDefault="00B41EE8" w:rsidP="00B41EE8">
      <w:pPr>
        <w:pStyle w:val="BodyText"/>
        <w:rPr>
          <w:sz w:val="16"/>
        </w:rPr>
      </w:pPr>
    </w:p>
    <w:p w14:paraId="7A92BBA1" w14:textId="77777777" w:rsidR="00B41EE8" w:rsidRPr="00EA653C" w:rsidRDefault="00B41EE8" w:rsidP="00B41EE8">
      <w:pPr>
        <w:pStyle w:val="Heading1"/>
        <w:numPr>
          <w:ilvl w:val="2"/>
          <w:numId w:val="13"/>
        </w:numPr>
        <w:tabs>
          <w:tab w:val="left" w:pos="1660"/>
        </w:tabs>
        <w:spacing w:before="92"/>
        <w:rPr>
          <w:u w:val="none"/>
        </w:rPr>
      </w:pPr>
      <w:r w:rsidRPr="00EA653C">
        <w:t>Staging</w:t>
      </w:r>
      <w:r w:rsidRPr="00EA653C">
        <w:rPr>
          <w:spacing w:val="-6"/>
        </w:rPr>
        <w:t xml:space="preserve"> </w:t>
      </w:r>
      <w:r w:rsidRPr="00EA653C">
        <w:t>of</w:t>
      </w:r>
      <w:r w:rsidRPr="00EA653C">
        <w:rPr>
          <w:spacing w:val="-7"/>
        </w:rPr>
        <w:t xml:space="preserve"> </w:t>
      </w:r>
      <w:r w:rsidRPr="00EA653C">
        <w:t>Equipment/Placement</w:t>
      </w:r>
      <w:r w:rsidRPr="00EA653C">
        <w:rPr>
          <w:spacing w:val="-4"/>
        </w:rPr>
        <w:t xml:space="preserve"> </w:t>
      </w:r>
      <w:r w:rsidRPr="00EA653C">
        <w:t>Around</w:t>
      </w:r>
      <w:r w:rsidRPr="00EA653C">
        <w:rPr>
          <w:spacing w:val="-6"/>
        </w:rPr>
        <w:t xml:space="preserve"> </w:t>
      </w:r>
      <w:r w:rsidRPr="00EA653C">
        <w:rPr>
          <w:spacing w:val="-2"/>
        </w:rPr>
        <w:t>Building</w:t>
      </w:r>
    </w:p>
    <w:p w14:paraId="6A34FE88" w14:textId="7014BB5B" w:rsidR="00B41EE8" w:rsidRDefault="00B41EE8" w:rsidP="00B41EE8">
      <w:pPr>
        <w:tabs>
          <w:tab w:val="left" w:pos="2379"/>
          <w:tab w:val="left" w:pos="2380"/>
        </w:tabs>
        <w:spacing w:line="292" w:lineRule="exact"/>
        <w:ind w:left="1660"/>
        <w:rPr>
          <w:sz w:val="24"/>
          <w:szCs w:val="24"/>
        </w:rPr>
      </w:pPr>
      <w:r w:rsidRPr="00EA653C">
        <w:rPr>
          <w:sz w:val="24"/>
          <w:szCs w:val="24"/>
        </w:rPr>
        <w:t>PCCB</w:t>
      </w:r>
      <w:r w:rsidRPr="00EA653C">
        <w:rPr>
          <w:spacing w:val="-6"/>
          <w:sz w:val="24"/>
          <w:szCs w:val="24"/>
        </w:rPr>
        <w:t xml:space="preserve"> </w:t>
      </w:r>
      <w:r w:rsidRPr="00EA653C">
        <w:rPr>
          <w:sz w:val="24"/>
          <w:szCs w:val="24"/>
        </w:rPr>
        <w:t>may,</w:t>
      </w:r>
      <w:r w:rsidRPr="00EA653C">
        <w:rPr>
          <w:spacing w:val="-3"/>
          <w:sz w:val="24"/>
          <w:szCs w:val="24"/>
        </w:rPr>
        <w:t xml:space="preserve"> </w:t>
      </w:r>
      <w:r w:rsidRPr="00EA653C">
        <w:rPr>
          <w:sz w:val="24"/>
          <w:szCs w:val="24"/>
        </w:rPr>
        <w:t>to</w:t>
      </w:r>
      <w:r w:rsidRPr="00EA653C">
        <w:rPr>
          <w:spacing w:val="-5"/>
          <w:sz w:val="24"/>
          <w:szCs w:val="24"/>
        </w:rPr>
        <w:t xml:space="preserve"> </w:t>
      </w:r>
      <w:r w:rsidRPr="00EA653C">
        <w:rPr>
          <w:sz w:val="24"/>
          <w:szCs w:val="24"/>
        </w:rPr>
        <w:t>the</w:t>
      </w:r>
      <w:r w:rsidRPr="00EA653C">
        <w:rPr>
          <w:spacing w:val="-5"/>
          <w:sz w:val="24"/>
          <w:szCs w:val="24"/>
        </w:rPr>
        <w:t xml:space="preserve"> </w:t>
      </w:r>
      <w:r w:rsidRPr="00EA653C">
        <w:rPr>
          <w:sz w:val="24"/>
          <w:szCs w:val="24"/>
        </w:rPr>
        <w:t>maximum</w:t>
      </w:r>
      <w:r w:rsidRPr="00EA653C">
        <w:rPr>
          <w:spacing w:val="-2"/>
          <w:sz w:val="24"/>
          <w:szCs w:val="24"/>
        </w:rPr>
        <w:t xml:space="preserve"> </w:t>
      </w:r>
      <w:r w:rsidRPr="00EA653C">
        <w:rPr>
          <w:sz w:val="24"/>
          <w:szCs w:val="24"/>
        </w:rPr>
        <w:t>extent</w:t>
      </w:r>
      <w:r w:rsidRPr="00EA653C">
        <w:rPr>
          <w:spacing w:val="-3"/>
          <w:sz w:val="24"/>
          <w:szCs w:val="24"/>
        </w:rPr>
        <w:t xml:space="preserve"> </w:t>
      </w:r>
      <w:r w:rsidRPr="00EA653C">
        <w:rPr>
          <w:sz w:val="24"/>
          <w:szCs w:val="24"/>
        </w:rPr>
        <w:t>possible,</w:t>
      </w:r>
      <w:r w:rsidRPr="00EA653C">
        <w:rPr>
          <w:spacing w:val="-4"/>
          <w:sz w:val="24"/>
          <w:szCs w:val="24"/>
        </w:rPr>
        <w:t xml:space="preserve"> </w:t>
      </w:r>
      <w:r w:rsidRPr="00EA653C">
        <w:rPr>
          <w:sz w:val="24"/>
          <w:szCs w:val="24"/>
        </w:rPr>
        <w:t>allow</w:t>
      </w:r>
      <w:r w:rsidRPr="00EA653C">
        <w:rPr>
          <w:spacing w:val="-7"/>
          <w:sz w:val="24"/>
          <w:szCs w:val="24"/>
        </w:rPr>
        <w:t xml:space="preserve"> </w:t>
      </w:r>
      <w:r w:rsidRPr="00EA653C">
        <w:rPr>
          <w:sz w:val="24"/>
          <w:szCs w:val="24"/>
        </w:rPr>
        <w:t>the</w:t>
      </w:r>
      <w:r w:rsidRPr="00EA653C">
        <w:rPr>
          <w:spacing w:val="-3"/>
          <w:sz w:val="24"/>
          <w:szCs w:val="24"/>
        </w:rPr>
        <w:t xml:space="preserve"> </w:t>
      </w:r>
      <w:r w:rsidRPr="00EA653C">
        <w:rPr>
          <w:sz w:val="24"/>
          <w:szCs w:val="24"/>
        </w:rPr>
        <w:t>contractor</w:t>
      </w:r>
      <w:r w:rsidRPr="00EA653C">
        <w:rPr>
          <w:spacing w:val="-5"/>
          <w:sz w:val="24"/>
          <w:szCs w:val="24"/>
        </w:rPr>
        <w:t xml:space="preserve"> </w:t>
      </w:r>
      <w:r w:rsidRPr="00EA653C">
        <w:rPr>
          <w:sz w:val="24"/>
          <w:szCs w:val="24"/>
        </w:rPr>
        <w:t>to move trucks and equipment into those areas around the building where the contractor’s equipment/trucks can be staged, provided such access does not interfere with customer use.</w:t>
      </w:r>
    </w:p>
    <w:p w14:paraId="0E1588BE" w14:textId="77777777" w:rsidR="00B41EE8" w:rsidRDefault="00B41EE8" w:rsidP="00B41EE8">
      <w:pPr>
        <w:tabs>
          <w:tab w:val="left" w:pos="2379"/>
          <w:tab w:val="left" w:pos="2380"/>
        </w:tabs>
        <w:spacing w:line="292" w:lineRule="exact"/>
        <w:ind w:left="1660"/>
        <w:rPr>
          <w:sz w:val="24"/>
          <w:szCs w:val="24"/>
        </w:rPr>
      </w:pPr>
    </w:p>
    <w:p w14:paraId="6B2B92A0" w14:textId="77777777" w:rsidR="00B41EE8" w:rsidRDefault="00B41EE8" w:rsidP="00B41EE8">
      <w:pPr>
        <w:pStyle w:val="ListParagraph"/>
        <w:numPr>
          <w:ilvl w:val="1"/>
          <w:numId w:val="13"/>
        </w:numPr>
        <w:tabs>
          <w:tab w:val="left" w:pos="939"/>
          <w:tab w:val="left" w:pos="940"/>
        </w:tabs>
        <w:spacing w:before="63"/>
        <w:ind w:right="1071"/>
        <w:rPr>
          <w:b/>
          <w:sz w:val="24"/>
        </w:rPr>
      </w:pPr>
      <w:r>
        <w:rPr>
          <w:b/>
          <w:sz w:val="24"/>
          <w:u w:val="single"/>
        </w:rPr>
        <w:t>JESTER PARK NATURE CENTER SPECIAL REQUIREMENTS</w:t>
      </w:r>
    </w:p>
    <w:p w14:paraId="01A4E769" w14:textId="77777777" w:rsidR="00B41EE8" w:rsidRDefault="00B41EE8" w:rsidP="00B41EE8">
      <w:pPr>
        <w:pStyle w:val="BodyText"/>
        <w:rPr>
          <w:b/>
          <w:sz w:val="16"/>
        </w:rPr>
      </w:pPr>
    </w:p>
    <w:p w14:paraId="2E4E4E2F" w14:textId="77777777" w:rsidR="00B41EE8" w:rsidRDefault="00B41EE8" w:rsidP="00B41EE8">
      <w:pPr>
        <w:pStyle w:val="Heading1"/>
        <w:numPr>
          <w:ilvl w:val="2"/>
          <w:numId w:val="11"/>
        </w:numPr>
        <w:tabs>
          <w:tab w:val="left" w:pos="1660"/>
        </w:tabs>
        <w:spacing w:before="92"/>
        <w:jc w:val="left"/>
        <w:rPr>
          <w:u w:val="none"/>
        </w:rPr>
      </w:pPr>
      <w:r>
        <w:rPr>
          <w:spacing w:val="-2"/>
        </w:rPr>
        <w:t>Location</w:t>
      </w:r>
    </w:p>
    <w:p w14:paraId="0D1A2CE8" w14:textId="77777777" w:rsidR="00B41EE8" w:rsidRDefault="00B41EE8" w:rsidP="00B41EE8">
      <w:pPr>
        <w:pStyle w:val="BodyText"/>
        <w:ind w:left="1660" w:right="3558"/>
      </w:pPr>
      <w:r>
        <w:t>Jester Park Nature Center</w:t>
      </w:r>
    </w:p>
    <w:p w14:paraId="4039785E" w14:textId="77777777" w:rsidR="00B41EE8" w:rsidRDefault="00B41EE8" w:rsidP="00B41EE8">
      <w:pPr>
        <w:pStyle w:val="BodyText"/>
        <w:ind w:left="1660" w:right="3558"/>
      </w:pPr>
      <w:r>
        <w:t>12130 NW 128</w:t>
      </w:r>
      <w:r w:rsidRPr="00B30475">
        <w:rPr>
          <w:vertAlign w:val="superscript"/>
        </w:rPr>
        <w:t>th</w:t>
      </w:r>
      <w:r>
        <w:t xml:space="preserve"> St.</w:t>
      </w:r>
    </w:p>
    <w:p w14:paraId="77CB7331" w14:textId="77777777" w:rsidR="00B41EE8" w:rsidRDefault="00B41EE8" w:rsidP="00B41EE8">
      <w:pPr>
        <w:pStyle w:val="BodyText"/>
        <w:spacing w:before="1"/>
        <w:ind w:left="1660"/>
      </w:pPr>
      <w:r>
        <w:t>Granger,</w:t>
      </w:r>
      <w:r>
        <w:rPr>
          <w:spacing w:val="-6"/>
        </w:rPr>
        <w:t xml:space="preserve"> </w:t>
      </w:r>
      <w:r>
        <w:t>Iowa</w:t>
      </w:r>
      <w:r>
        <w:rPr>
          <w:spacing w:val="54"/>
        </w:rPr>
        <w:t xml:space="preserve"> </w:t>
      </w:r>
      <w:r>
        <w:t>50109-</w:t>
      </w:r>
      <w:r>
        <w:rPr>
          <w:spacing w:val="-4"/>
        </w:rPr>
        <w:t>9675</w:t>
      </w:r>
    </w:p>
    <w:p w14:paraId="530F1A6E" w14:textId="77777777" w:rsidR="00B41EE8" w:rsidRDefault="00B41EE8" w:rsidP="00B41EE8">
      <w:pPr>
        <w:pStyle w:val="BodyText"/>
        <w:ind w:left="1660"/>
      </w:pPr>
      <w:r>
        <w:rPr>
          <w:spacing w:val="-2"/>
        </w:rPr>
        <w:t>515.323.5317</w:t>
      </w:r>
    </w:p>
    <w:p w14:paraId="0575E314" w14:textId="77777777" w:rsidR="00B41EE8" w:rsidRDefault="00B41EE8" w:rsidP="00B41EE8">
      <w:pPr>
        <w:pStyle w:val="BodyText"/>
        <w:spacing w:before="11"/>
        <w:rPr>
          <w:sz w:val="15"/>
        </w:rPr>
      </w:pPr>
    </w:p>
    <w:p w14:paraId="16952613" w14:textId="77777777" w:rsidR="00B41EE8" w:rsidRDefault="00B41EE8" w:rsidP="00B41EE8">
      <w:pPr>
        <w:pStyle w:val="Heading1"/>
        <w:numPr>
          <w:ilvl w:val="2"/>
          <w:numId w:val="11"/>
        </w:numPr>
        <w:tabs>
          <w:tab w:val="left" w:pos="1660"/>
        </w:tabs>
        <w:spacing w:before="92"/>
        <w:jc w:val="left"/>
        <w:rPr>
          <w:u w:val="none"/>
        </w:rPr>
      </w:pPr>
      <w:r>
        <w:t>Job</w:t>
      </w:r>
      <w:r>
        <w:rPr>
          <w:spacing w:val="-3"/>
        </w:rPr>
        <w:t xml:space="preserve"> </w:t>
      </w:r>
      <w:r>
        <w:rPr>
          <w:spacing w:val="-2"/>
        </w:rPr>
        <w:t>Description</w:t>
      </w:r>
    </w:p>
    <w:p w14:paraId="72E25608" w14:textId="77777777" w:rsidR="005F410F" w:rsidRDefault="005F410F" w:rsidP="005F410F">
      <w:pPr>
        <w:pStyle w:val="BodyText"/>
        <w:ind w:left="1660" w:right="293"/>
        <w:rPr>
          <w:spacing w:val="-4"/>
        </w:rPr>
      </w:pPr>
      <w:r>
        <w:t>The job shall encompass the cleaning of the entire Jester Park Nature Center at varying levels.</w:t>
      </w:r>
      <w:r>
        <w:rPr>
          <w:spacing w:val="40"/>
        </w:rPr>
        <w:t xml:space="preserve"> </w:t>
      </w:r>
      <w:r>
        <w:t>The proposal form indicates a monthly</w:t>
      </w:r>
      <w:r>
        <w:rPr>
          <w:spacing w:val="-5"/>
        </w:rPr>
        <w:t xml:space="preserve"> </w:t>
      </w:r>
      <w:r>
        <w:t>cost</w:t>
      </w:r>
      <w:r>
        <w:rPr>
          <w:spacing w:val="-3"/>
        </w:rPr>
        <w:t xml:space="preserve"> </w:t>
      </w:r>
      <w:r>
        <w:t>to</w:t>
      </w:r>
      <w:r>
        <w:rPr>
          <w:spacing w:val="-4"/>
        </w:rPr>
        <w:t xml:space="preserve"> </w:t>
      </w:r>
      <w:r>
        <w:t>clean</w:t>
      </w:r>
      <w:r>
        <w:rPr>
          <w:spacing w:val="-2"/>
        </w:rPr>
        <w:t xml:space="preserve"> </w:t>
      </w:r>
      <w:r>
        <w:t>those</w:t>
      </w:r>
      <w:r>
        <w:rPr>
          <w:spacing w:val="-3"/>
        </w:rPr>
        <w:t xml:space="preserve"> </w:t>
      </w:r>
      <w:r>
        <w:t>specified</w:t>
      </w:r>
      <w:r>
        <w:rPr>
          <w:spacing w:val="-2"/>
        </w:rPr>
        <w:t xml:space="preserve"> </w:t>
      </w:r>
      <w:r>
        <w:t>areas</w:t>
      </w:r>
      <w:r>
        <w:rPr>
          <w:spacing w:val="-3"/>
        </w:rPr>
        <w:t xml:space="preserve"> </w:t>
      </w:r>
      <w:r>
        <w:t>of</w:t>
      </w:r>
      <w:r>
        <w:rPr>
          <w:spacing w:val="-2"/>
        </w:rPr>
        <w:t xml:space="preserve"> </w:t>
      </w:r>
      <w:r>
        <w:t>the</w:t>
      </w:r>
      <w:r>
        <w:rPr>
          <w:spacing w:val="-4"/>
        </w:rPr>
        <w:t xml:space="preserve"> Nature Center as noted:</w:t>
      </w:r>
    </w:p>
    <w:p w14:paraId="700B5469" w14:textId="77777777" w:rsidR="005F410F" w:rsidRDefault="005F410F" w:rsidP="005F410F">
      <w:pPr>
        <w:pStyle w:val="BodyText"/>
        <w:widowControl/>
        <w:numPr>
          <w:ilvl w:val="0"/>
          <w:numId w:val="25"/>
        </w:numPr>
        <w:autoSpaceDE/>
        <w:autoSpaceDN/>
        <w:spacing w:line="259" w:lineRule="auto"/>
        <w:ind w:right="293"/>
      </w:pPr>
      <w:r>
        <w:t>Public restrooms (upper and lower levels); once per day</w:t>
      </w:r>
      <w:r w:rsidR="000463A0">
        <w:t xml:space="preserve"> April – October; Monday, Wednesday, Friday, and Saturday November - March</w:t>
      </w:r>
    </w:p>
    <w:p w14:paraId="7DB2225F" w14:textId="77777777" w:rsidR="005F410F" w:rsidRDefault="005F410F" w:rsidP="005F410F">
      <w:pPr>
        <w:pStyle w:val="BodyText"/>
        <w:widowControl/>
        <w:numPr>
          <w:ilvl w:val="1"/>
          <w:numId w:val="25"/>
        </w:numPr>
        <w:autoSpaceDE/>
        <w:autoSpaceDN/>
        <w:spacing w:line="259" w:lineRule="auto"/>
        <w:ind w:right="293"/>
      </w:pPr>
      <w:r>
        <w:t>Prior to 9 am or after 4 pm</w:t>
      </w:r>
    </w:p>
    <w:p w14:paraId="35DD9BCF" w14:textId="77777777" w:rsidR="005F410F" w:rsidRDefault="005F410F" w:rsidP="005F410F">
      <w:pPr>
        <w:pStyle w:val="BodyText"/>
        <w:widowControl/>
        <w:numPr>
          <w:ilvl w:val="0"/>
          <w:numId w:val="25"/>
        </w:numPr>
        <w:autoSpaceDE/>
        <w:autoSpaceDN/>
        <w:spacing w:line="259" w:lineRule="auto"/>
        <w:ind w:right="293"/>
      </w:pPr>
      <w:r>
        <w:t xml:space="preserve">Front lobby and </w:t>
      </w:r>
      <w:proofErr w:type="gramStart"/>
      <w:r>
        <w:t>lower level</w:t>
      </w:r>
      <w:proofErr w:type="gramEnd"/>
      <w:r>
        <w:t xml:space="preserve"> exhibit area</w:t>
      </w:r>
    </w:p>
    <w:p w14:paraId="11AF3370" w14:textId="77777777" w:rsidR="005F410F" w:rsidRDefault="005F410F" w:rsidP="005F410F">
      <w:pPr>
        <w:pStyle w:val="BodyText"/>
        <w:widowControl/>
        <w:numPr>
          <w:ilvl w:val="1"/>
          <w:numId w:val="25"/>
        </w:numPr>
        <w:autoSpaceDE/>
        <w:autoSpaceDN/>
        <w:spacing w:line="259" w:lineRule="auto"/>
        <w:ind w:right="293"/>
      </w:pPr>
      <w:r>
        <w:lastRenderedPageBreak/>
        <w:t>Every other day using the above time schedule</w:t>
      </w:r>
    </w:p>
    <w:p w14:paraId="0954FDFF" w14:textId="77777777" w:rsidR="005F410F" w:rsidRDefault="005F410F" w:rsidP="005F410F">
      <w:pPr>
        <w:pStyle w:val="BodyText"/>
        <w:widowControl/>
        <w:numPr>
          <w:ilvl w:val="0"/>
          <w:numId w:val="25"/>
        </w:numPr>
        <w:autoSpaceDE/>
        <w:autoSpaceDN/>
        <w:spacing w:line="259" w:lineRule="auto"/>
        <w:ind w:right="293"/>
      </w:pPr>
      <w:r>
        <w:t>Administrative offices and classroom area</w:t>
      </w:r>
    </w:p>
    <w:p w14:paraId="1CA0DCDB" w14:textId="25E81492" w:rsidR="005F410F" w:rsidRDefault="005F410F" w:rsidP="005F410F">
      <w:pPr>
        <w:pStyle w:val="BodyText"/>
        <w:widowControl/>
        <w:numPr>
          <w:ilvl w:val="1"/>
          <w:numId w:val="25"/>
        </w:numPr>
        <w:autoSpaceDE/>
        <w:autoSpaceDN/>
        <w:spacing w:line="259" w:lineRule="auto"/>
        <w:ind w:right="293"/>
      </w:pPr>
      <w:r>
        <w:t>Two</w:t>
      </w:r>
      <w:r>
        <w:rPr>
          <w:spacing w:val="-2"/>
        </w:rPr>
        <w:t xml:space="preserve"> </w:t>
      </w:r>
      <w:r>
        <w:t>times</w:t>
      </w:r>
      <w:r>
        <w:rPr>
          <w:spacing w:val="-5"/>
        </w:rPr>
        <w:t xml:space="preserve"> </w:t>
      </w:r>
      <w:r>
        <w:t>per week, once</w:t>
      </w:r>
      <w:r>
        <w:rPr>
          <w:spacing w:val="-3"/>
        </w:rPr>
        <w:t xml:space="preserve"> </w:t>
      </w:r>
      <w:r>
        <w:t>on</w:t>
      </w:r>
      <w:r>
        <w:rPr>
          <w:spacing w:val="-7"/>
        </w:rPr>
        <w:t xml:space="preserve"> </w:t>
      </w:r>
      <w:r>
        <w:t>Wednesday</w:t>
      </w:r>
      <w:r>
        <w:rPr>
          <w:spacing w:val="-2"/>
        </w:rPr>
        <w:t xml:space="preserve"> </w:t>
      </w:r>
      <w:r>
        <w:t>(after</w:t>
      </w:r>
      <w:r>
        <w:rPr>
          <w:spacing w:val="-2"/>
        </w:rPr>
        <w:t xml:space="preserve"> </w:t>
      </w:r>
      <w:r w:rsidR="000463A0">
        <w:t xml:space="preserve">4 </w:t>
      </w:r>
      <w:r>
        <w:t>p.m.)</w:t>
      </w:r>
      <w:r>
        <w:rPr>
          <w:spacing w:val="-3"/>
        </w:rPr>
        <w:t xml:space="preserve"> </w:t>
      </w:r>
      <w:r>
        <w:t>and</w:t>
      </w:r>
      <w:r>
        <w:rPr>
          <w:spacing w:val="-3"/>
        </w:rPr>
        <w:t xml:space="preserve"> </w:t>
      </w:r>
      <w:r>
        <w:t>on</w:t>
      </w:r>
      <w:r w:rsidR="009B2CFC">
        <w:t>c</w:t>
      </w:r>
      <w:r>
        <w:t>e</w:t>
      </w:r>
      <w:r>
        <w:rPr>
          <w:spacing w:val="-1"/>
        </w:rPr>
        <w:t xml:space="preserve"> </w:t>
      </w:r>
      <w:r>
        <w:t>over</w:t>
      </w:r>
      <w:r>
        <w:rPr>
          <w:spacing w:val="-3"/>
        </w:rPr>
        <w:t xml:space="preserve"> </w:t>
      </w:r>
      <w:r w:rsidR="000463A0">
        <w:t xml:space="preserve">the weekend </w:t>
      </w:r>
      <w:r>
        <w:t>(prior to 12 pm or after 4 pm).</w:t>
      </w:r>
    </w:p>
    <w:p w14:paraId="62458065" w14:textId="77777777" w:rsidR="00B41EE8" w:rsidRDefault="00B41EE8" w:rsidP="00B41EE8">
      <w:pPr>
        <w:pStyle w:val="BodyText"/>
        <w:rPr>
          <w:sz w:val="16"/>
        </w:rPr>
      </w:pPr>
    </w:p>
    <w:p w14:paraId="1F5B7D6F" w14:textId="77777777" w:rsidR="00B41EE8" w:rsidRPr="005F410F" w:rsidRDefault="00B41EE8" w:rsidP="00B41EE8">
      <w:pPr>
        <w:pStyle w:val="Heading1"/>
        <w:numPr>
          <w:ilvl w:val="2"/>
          <w:numId w:val="11"/>
        </w:numPr>
        <w:tabs>
          <w:tab w:val="left" w:pos="1660"/>
        </w:tabs>
        <w:spacing w:before="92"/>
        <w:jc w:val="left"/>
        <w:rPr>
          <w:u w:val="none"/>
        </w:rPr>
      </w:pPr>
      <w:r>
        <w:t>Scope</w:t>
      </w:r>
      <w:r>
        <w:rPr>
          <w:spacing w:val="-1"/>
        </w:rPr>
        <w:t xml:space="preserve"> </w:t>
      </w:r>
      <w:r>
        <w:t>of</w:t>
      </w:r>
      <w:r>
        <w:rPr>
          <w:spacing w:val="-2"/>
        </w:rPr>
        <w:t xml:space="preserve"> Contract</w:t>
      </w:r>
    </w:p>
    <w:p w14:paraId="13E7BD87" w14:textId="47FDD000" w:rsidR="005F410F" w:rsidRDefault="005F410F" w:rsidP="005F410F">
      <w:pPr>
        <w:pStyle w:val="Heading1"/>
        <w:tabs>
          <w:tab w:val="left" w:pos="1660"/>
        </w:tabs>
        <w:spacing w:before="92"/>
        <w:ind w:left="1660" w:firstLine="0"/>
        <w:rPr>
          <w:b w:val="0"/>
          <w:u w:val="none"/>
        </w:rPr>
      </w:pPr>
      <w:r w:rsidRPr="003E764F">
        <w:rPr>
          <w:b w:val="0"/>
          <w:u w:val="none"/>
        </w:rPr>
        <w:t xml:space="preserve">Front Lobby &amp; </w:t>
      </w:r>
      <w:proofErr w:type="gramStart"/>
      <w:r w:rsidRPr="003E764F">
        <w:rPr>
          <w:b w:val="0"/>
          <w:u w:val="none"/>
        </w:rPr>
        <w:t>Lower Level</w:t>
      </w:r>
      <w:proofErr w:type="gramEnd"/>
      <w:r w:rsidRPr="003E764F">
        <w:rPr>
          <w:b w:val="0"/>
          <w:u w:val="none"/>
        </w:rPr>
        <w:t xml:space="preserve"> Exhibit Area: (</w:t>
      </w:r>
      <w:r>
        <w:rPr>
          <w:b w:val="0"/>
          <w:u w:val="none"/>
        </w:rPr>
        <w:t>3,763 sq. ft.</w:t>
      </w:r>
      <w:r w:rsidR="009B2CFC">
        <w:rPr>
          <w:b w:val="0"/>
          <w:u w:val="none"/>
        </w:rPr>
        <w:t>)</w:t>
      </w:r>
    </w:p>
    <w:p w14:paraId="3C5EB258" w14:textId="77777777" w:rsidR="005F410F" w:rsidRDefault="005F410F" w:rsidP="005F410F">
      <w:pPr>
        <w:pStyle w:val="Heading1"/>
        <w:widowControl/>
        <w:numPr>
          <w:ilvl w:val="0"/>
          <w:numId w:val="26"/>
        </w:numPr>
        <w:tabs>
          <w:tab w:val="left" w:pos="1660"/>
        </w:tabs>
        <w:autoSpaceDE/>
        <w:autoSpaceDN/>
        <w:spacing w:before="92" w:line="259" w:lineRule="auto"/>
        <w:rPr>
          <w:b w:val="0"/>
          <w:u w:val="none"/>
        </w:rPr>
      </w:pPr>
      <w:r>
        <w:rPr>
          <w:b w:val="0"/>
          <w:u w:val="none"/>
        </w:rPr>
        <w:t>Sweep and/or vacuum floor and maps</w:t>
      </w:r>
    </w:p>
    <w:p w14:paraId="17ECACB1" w14:textId="77777777" w:rsidR="005F410F" w:rsidRDefault="005F410F" w:rsidP="005F410F">
      <w:pPr>
        <w:pStyle w:val="Heading1"/>
        <w:widowControl/>
        <w:numPr>
          <w:ilvl w:val="0"/>
          <w:numId w:val="26"/>
        </w:numPr>
        <w:tabs>
          <w:tab w:val="left" w:pos="1660"/>
        </w:tabs>
        <w:autoSpaceDE/>
        <w:autoSpaceDN/>
        <w:spacing w:before="92" w:line="259" w:lineRule="auto"/>
        <w:rPr>
          <w:b w:val="0"/>
          <w:u w:val="none"/>
        </w:rPr>
      </w:pPr>
      <w:r>
        <w:rPr>
          <w:b w:val="0"/>
          <w:u w:val="none"/>
        </w:rPr>
        <w:t>Mop restroom vestibule floor</w:t>
      </w:r>
    </w:p>
    <w:p w14:paraId="6DA9CA28" w14:textId="77777777" w:rsidR="005F410F" w:rsidRDefault="005F410F" w:rsidP="005F410F">
      <w:pPr>
        <w:pStyle w:val="Heading1"/>
        <w:widowControl/>
        <w:numPr>
          <w:ilvl w:val="0"/>
          <w:numId w:val="26"/>
        </w:numPr>
        <w:tabs>
          <w:tab w:val="left" w:pos="1660"/>
        </w:tabs>
        <w:autoSpaceDE/>
        <w:autoSpaceDN/>
        <w:spacing w:before="92" w:line="259" w:lineRule="auto"/>
        <w:rPr>
          <w:b w:val="0"/>
          <w:u w:val="none"/>
        </w:rPr>
      </w:pPr>
      <w:r>
        <w:rPr>
          <w:b w:val="0"/>
          <w:u w:val="none"/>
        </w:rPr>
        <w:t>Dust all countertops and window ledges (all exposed horizontal surfaces below 6” in height)</w:t>
      </w:r>
    </w:p>
    <w:p w14:paraId="25BD41CA" w14:textId="075C8386" w:rsidR="005F410F" w:rsidRDefault="005F410F" w:rsidP="005F410F">
      <w:pPr>
        <w:pStyle w:val="Heading1"/>
        <w:widowControl/>
        <w:numPr>
          <w:ilvl w:val="0"/>
          <w:numId w:val="26"/>
        </w:numPr>
        <w:tabs>
          <w:tab w:val="left" w:pos="1660"/>
        </w:tabs>
        <w:autoSpaceDE/>
        <w:autoSpaceDN/>
        <w:spacing w:before="92" w:line="259" w:lineRule="auto"/>
        <w:rPr>
          <w:b w:val="0"/>
          <w:u w:val="none"/>
        </w:rPr>
      </w:pPr>
      <w:r>
        <w:rPr>
          <w:b w:val="0"/>
          <w:u w:val="none"/>
        </w:rPr>
        <w:t>Empty all garbage receptacles and dispose of garbage in dumpster east of building. Replace liners, if ne</w:t>
      </w:r>
      <w:r w:rsidR="009B2CFC">
        <w:rPr>
          <w:b w:val="0"/>
          <w:u w:val="none"/>
        </w:rPr>
        <w:t>eded</w:t>
      </w:r>
      <w:r>
        <w:rPr>
          <w:b w:val="0"/>
          <w:u w:val="none"/>
        </w:rPr>
        <w:t xml:space="preserve"> (liners provided by PCC).</w:t>
      </w:r>
    </w:p>
    <w:p w14:paraId="6891B387" w14:textId="77777777" w:rsidR="005F410F" w:rsidRDefault="005F410F" w:rsidP="005F410F">
      <w:pPr>
        <w:pStyle w:val="Heading1"/>
        <w:widowControl/>
        <w:numPr>
          <w:ilvl w:val="0"/>
          <w:numId w:val="26"/>
        </w:numPr>
        <w:tabs>
          <w:tab w:val="left" w:pos="1660"/>
        </w:tabs>
        <w:autoSpaceDE/>
        <w:autoSpaceDN/>
        <w:spacing w:before="92" w:line="259" w:lineRule="auto"/>
        <w:rPr>
          <w:b w:val="0"/>
          <w:u w:val="none"/>
        </w:rPr>
      </w:pPr>
      <w:r>
        <w:rPr>
          <w:b w:val="0"/>
          <w:u w:val="none"/>
        </w:rPr>
        <w:t>Gather recycling container contents and dispose of in recycling dumpster east of building.</w:t>
      </w:r>
    </w:p>
    <w:p w14:paraId="38A13762" w14:textId="2C83CDD8" w:rsidR="005F410F" w:rsidRDefault="005F410F" w:rsidP="005F410F">
      <w:pPr>
        <w:pStyle w:val="Heading1"/>
        <w:tabs>
          <w:tab w:val="left" w:pos="1660"/>
        </w:tabs>
        <w:spacing w:before="92"/>
        <w:ind w:left="1660" w:firstLine="0"/>
        <w:rPr>
          <w:b w:val="0"/>
          <w:u w:val="none"/>
        </w:rPr>
      </w:pPr>
      <w:r>
        <w:rPr>
          <w:b w:val="0"/>
          <w:u w:val="none"/>
        </w:rPr>
        <w:t>Administration, Great Hall, Elevator, and Classrooms: (10,895 sq. ft.</w:t>
      </w:r>
      <w:r w:rsidR="009B2CFC">
        <w:rPr>
          <w:b w:val="0"/>
          <w:u w:val="none"/>
        </w:rPr>
        <w:t>)</w:t>
      </w:r>
    </w:p>
    <w:p w14:paraId="1BD66F50" w14:textId="77777777" w:rsidR="005F410F" w:rsidRDefault="005F410F" w:rsidP="005F410F">
      <w:pPr>
        <w:pStyle w:val="Heading1"/>
        <w:widowControl/>
        <w:numPr>
          <w:ilvl w:val="0"/>
          <w:numId w:val="27"/>
        </w:numPr>
        <w:tabs>
          <w:tab w:val="left" w:pos="1660"/>
        </w:tabs>
        <w:autoSpaceDE/>
        <w:autoSpaceDN/>
        <w:spacing w:before="92" w:line="259" w:lineRule="auto"/>
        <w:rPr>
          <w:b w:val="0"/>
          <w:u w:val="none"/>
        </w:rPr>
      </w:pPr>
      <w:r>
        <w:rPr>
          <w:b w:val="0"/>
          <w:u w:val="none"/>
        </w:rPr>
        <w:t>Vacuum carpet</w:t>
      </w:r>
    </w:p>
    <w:p w14:paraId="0C791932" w14:textId="77777777" w:rsidR="005F410F" w:rsidRDefault="005F410F" w:rsidP="005F410F">
      <w:pPr>
        <w:pStyle w:val="Heading1"/>
        <w:widowControl/>
        <w:numPr>
          <w:ilvl w:val="0"/>
          <w:numId w:val="27"/>
        </w:numPr>
        <w:tabs>
          <w:tab w:val="left" w:pos="1660"/>
        </w:tabs>
        <w:autoSpaceDE/>
        <w:autoSpaceDN/>
        <w:spacing w:before="92" w:line="259" w:lineRule="auto"/>
        <w:rPr>
          <w:b w:val="0"/>
          <w:u w:val="none"/>
        </w:rPr>
      </w:pPr>
      <w:r>
        <w:rPr>
          <w:b w:val="0"/>
          <w:u w:val="none"/>
        </w:rPr>
        <w:t>Mop kitchen floor</w:t>
      </w:r>
    </w:p>
    <w:p w14:paraId="1CC8516F" w14:textId="77777777" w:rsidR="005F410F" w:rsidRDefault="005F410F" w:rsidP="005F410F">
      <w:pPr>
        <w:pStyle w:val="Heading1"/>
        <w:widowControl/>
        <w:numPr>
          <w:ilvl w:val="0"/>
          <w:numId w:val="27"/>
        </w:numPr>
        <w:tabs>
          <w:tab w:val="left" w:pos="1660"/>
        </w:tabs>
        <w:autoSpaceDE/>
        <w:autoSpaceDN/>
        <w:spacing w:before="92" w:line="259" w:lineRule="auto"/>
        <w:rPr>
          <w:b w:val="0"/>
          <w:u w:val="none"/>
        </w:rPr>
      </w:pPr>
      <w:r>
        <w:rPr>
          <w:b w:val="0"/>
          <w:u w:val="none"/>
        </w:rPr>
        <w:t>Dust all tables, desks, credenzas, file cabinets, window ledges, bookshelves, etc. (all exposes horizontal surfaces below 6’ in height)</w:t>
      </w:r>
    </w:p>
    <w:p w14:paraId="4BE8C0A0" w14:textId="0D53B78C" w:rsidR="005F410F" w:rsidRDefault="005F410F" w:rsidP="005F410F">
      <w:pPr>
        <w:pStyle w:val="Heading1"/>
        <w:widowControl/>
        <w:numPr>
          <w:ilvl w:val="0"/>
          <w:numId w:val="27"/>
        </w:numPr>
        <w:tabs>
          <w:tab w:val="left" w:pos="1660"/>
        </w:tabs>
        <w:autoSpaceDE/>
        <w:autoSpaceDN/>
        <w:spacing w:before="92" w:line="259" w:lineRule="auto"/>
        <w:rPr>
          <w:b w:val="0"/>
          <w:u w:val="none"/>
        </w:rPr>
      </w:pPr>
      <w:r>
        <w:rPr>
          <w:b w:val="0"/>
          <w:u w:val="none"/>
        </w:rPr>
        <w:t>Empty all garbage receptacles and dispose of garbage in dumpster east of building. Replace liners, if ne</w:t>
      </w:r>
      <w:r w:rsidR="009B2CFC">
        <w:rPr>
          <w:b w:val="0"/>
          <w:u w:val="none"/>
        </w:rPr>
        <w:t>eded</w:t>
      </w:r>
      <w:r>
        <w:rPr>
          <w:b w:val="0"/>
          <w:u w:val="none"/>
        </w:rPr>
        <w:t xml:space="preserve"> (liners provided by PCC)</w:t>
      </w:r>
    </w:p>
    <w:p w14:paraId="3B32A7E5" w14:textId="77777777" w:rsidR="005F410F" w:rsidRDefault="005F410F" w:rsidP="005F410F">
      <w:pPr>
        <w:pStyle w:val="Heading1"/>
        <w:widowControl/>
        <w:numPr>
          <w:ilvl w:val="0"/>
          <w:numId w:val="27"/>
        </w:numPr>
        <w:tabs>
          <w:tab w:val="left" w:pos="1660"/>
        </w:tabs>
        <w:autoSpaceDE/>
        <w:autoSpaceDN/>
        <w:spacing w:before="92" w:line="259" w:lineRule="auto"/>
        <w:rPr>
          <w:b w:val="0"/>
          <w:u w:val="none"/>
        </w:rPr>
      </w:pPr>
      <w:r>
        <w:rPr>
          <w:b w:val="0"/>
          <w:u w:val="none"/>
        </w:rPr>
        <w:t xml:space="preserve">Gather recycling container contents and dispose of in recycling dumpster east of building. </w:t>
      </w:r>
    </w:p>
    <w:p w14:paraId="215FDA01" w14:textId="77777777" w:rsidR="005F410F" w:rsidRDefault="005F410F" w:rsidP="005F410F">
      <w:pPr>
        <w:pStyle w:val="Heading1"/>
        <w:widowControl/>
        <w:numPr>
          <w:ilvl w:val="0"/>
          <w:numId w:val="27"/>
        </w:numPr>
        <w:tabs>
          <w:tab w:val="left" w:pos="1660"/>
        </w:tabs>
        <w:autoSpaceDE/>
        <w:autoSpaceDN/>
        <w:spacing w:before="92" w:line="259" w:lineRule="auto"/>
        <w:rPr>
          <w:b w:val="0"/>
          <w:u w:val="none"/>
        </w:rPr>
      </w:pPr>
      <w:r>
        <w:rPr>
          <w:b w:val="0"/>
          <w:u w:val="none"/>
        </w:rPr>
        <w:t>Clean inside and outside of microwaves</w:t>
      </w:r>
    </w:p>
    <w:p w14:paraId="753B1BB9" w14:textId="77777777" w:rsidR="005F410F" w:rsidRDefault="005F410F" w:rsidP="005F410F">
      <w:pPr>
        <w:pStyle w:val="Heading1"/>
        <w:widowControl/>
        <w:numPr>
          <w:ilvl w:val="0"/>
          <w:numId w:val="27"/>
        </w:numPr>
        <w:tabs>
          <w:tab w:val="left" w:pos="1660"/>
        </w:tabs>
        <w:autoSpaceDE/>
        <w:autoSpaceDN/>
        <w:spacing w:before="92" w:line="259" w:lineRule="auto"/>
        <w:rPr>
          <w:b w:val="0"/>
          <w:u w:val="none"/>
        </w:rPr>
      </w:pPr>
      <w:r>
        <w:rPr>
          <w:b w:val="0"/>
          <w:u w:val="none"/>
        </w:rPr>
        <w:t>Clean cupboard where garbage receptacle is located</w:t>
      </w:r>
    </w:p>
    <w:p w14:paraId="77A36D5B" w14:textId="77777777" w:rsidR="005F410F" w:rsidRDefault="005F410F" w:rsidP="005F410F">
      <w:pPr>
        <w:pStyle w:val="Heading1"/>
        <w:widowControl/>
        <w:numPr>
          <w:ilvl w:val="0"/>
          <w:numId w:val="27"/>
        </w:numPr>
        <w:tabs>
          <w:tab w:val="left" w:pos="1660"/>
        </w:tabs>
        <w:autoSpaceDE/>
        <w:autoSpaceDN/>
        <w:spacing w:before="92" w:line="259" w:lineRule="auto"/>
        <w:rPr>
          <w:b w:val="0"/>
          <w:u w:val="none"/>
        </w:rPr>
      </w:pPr>
      <w:r>
        <w:rPr>
          <w:b w:val="0"/>
          <w:u w:val="none"/>
        </w:rPr>
        <w:t>Clean and swab staff restroom fixtures (stools/sinks)</w:t>
      </w:r>
    </w:p>
    <w:p w14:paraId="53A744A7" w14:textId="77777777" w:rsidR="005F410F" w:rsidRDefault="005F410F" w:rsidP="005F410F">
      <w:pPr>
        <w:pStyle w:val="Heading1"/>
        <w:widowControl/>
        <w:numPr>
          <w:ilvl w:val="0"/>
          <w:numId w:val="27"/>
        </w:numPr>
        <w:tabs>
          <w:tab w:val="left" w:pos="1660"/>
        </w:tabs>
        <w:autoSpaceDE/>
        <w:autoSpaceDN/>
        <w:spacing w:before="92" w:line="259" w:lineRule="auto"/>
        <w:rPr>
          <w:b w:val="0"/>
          <w:u w:val="none"/>
        </w:rPr>
      </w:pPr>
      <w:r>
        <w:rPr>
          <w:b w:val="0"/>
          <w:u w:val="none"/>
        </w:rPr>
        <w:t>Clean restroom mirrors</w:t>
      </w:r>
    </w:p>
    <w:p w14:paraId="5301999A" w14:textId="77777777" w:rsidR="005F410F" w:rsidRDefault="005F410F" w:rsidP="005F410F">
      <w:pPr>
        <w:pStyle w:val="Heading1"/>
        <w:widowControl/>
        <w:numPr>
          <w:ilvl w:val="0"/>
          <w:numId w:val="27"/>
        </w:numPr>
        <w:tabs>
          <w:tab w:val="left" w:pos="1660"/>
        </w:tabs>
        <w:autoSpaceDE/>
        <w:autoSpaceDN/>
        <w:spacing w:before="92" w:line="259" w:lineRule="auto"/>
        <w:rPr>
          <w:b w:val="0"/>
          <w:u w:val="none"/>
        </w:rPr>
      </w:pPr>
      <w:r>
        <w:rPr>
          <w:b w:val="0"/>
          <w:u w:val="none"/>
        </w:rPr>
        <w:t>Clean restroom paper towel holders and soap holders</w:t>
      </w:r>
    </w:p>
    <w:p w14:paraId="7F6E881A" w14:textId="77777777" w:rsidR="005F410F" w:rsidRDefault="005F410F" w:rsidP="005F410F">
      <w:pPr>
        <w:pStyle w:val="Heading1"/>
        <w:widowControl/>
        <w:numPr>
          <w:ilvl w:val="0"/>
          <w:numId w:val="27"/>
        </w:numPr>
        <w:tabs>
          <w:tab w:val="left" w:pos="1660"/>
        </w:tabs>
        <w:autoSpaceDE/>
        <w:autoSpaceDN/>
        <w:spacing w:before="92" w:line="259" w:lineRule="auto"/>
        <w:rPr>
          <w:b w:val="0"/>
          <w:u w:val="none"/>
        </w:rPr>
      </w:pPr>
      <w:r>
        <w:rPr>
          <w:b w:val="0"/>
          <w:u w:val="none"/>
        </w:rPr>
        <w:t>Sweep and mop restroom floors</w:t>
      </w:r>
    </w:p>
    <w:p w14:paraId="4E684182" w14:textId="77777777" w:rsidR="005F410F" w:rsidRDefault="005F410F" w:rsidP="005F410F">
      <w:pPr>
        <w:pStyle w:val="Heading1"/>
        <w:widowControl/>
        <w:numPr>
          <w:ilvl w:val="0"/>
          <w:numId w:val="27"/>
        </w:numPr>
        <w:tabs>
          <w:tab w:val="left" w:pos="1660"/>
        </w:tabs>
        <w:autoSpaceDE/>
        <w:autoSpaceDN/>
        <w:spacing w:before="92" w:line="259" w:lineRule="auto"/>
        <w:rPr>
          <w:b w:val="0"/>
          <w:u w:val="none"/>
        </w:rPr>
      </w:pPr>
      <w:r>
        <w:rPr>
          <w:b w:val="0"/>
          <w:u w:val="none"/>
        </w:rPr>
        <w:t>Empty and wipe down restroom garbage receptacles and replace liners (provided by PCC)</w:t>
      </w:r>
    </w:p>
    <w:p w14:paraId="10A60001" w14:textId="77777777" w:rsidR="005F410F" w:rsidRPr="003E764F" w:rsidRDefault="005F410F" w:rsidP="005F410F">
      <w:pPr>
        <w:pStyle w:val="Heading1"/>
        <w:widowControl/>
        <w:numPr>
          <w:ilvl w:val="0"/>
          <w:numId w:val="27"/>
        </w:numPr>
        <w:tabs>
          <w:tab w:val="left" w:pos="1660"/>
        </w:tabs>
        <w:autoSpaceDE/>
        <w:autoSpaceDN/>
        <w:spacing w:before="92" w:line="259" w:lineRule="auto"/>
        <w:rPr>
          <w:b w:val="0"/>
          <w:u w:val="none"/>
        </w:rPr>
      </w:pPr>
      <w:r>
        <w:rPr>
          <w:b w:val="0"/>
          <w:u w:val="none"/>
        </w:rPr>
        <w:t>Restock restroom dispensers; soap, toilet paper, paper towels (provided by PCC)</w:t>
      </w:r>
    </w:p>
    <w:p w14:paraId="4B5AEFCB" w14:textId="39EFBD4A" w:rsidR="005F410F" w:rsidRDefault="005F410F" w:rsidP="005F410F">
      <w:pPr>
        <w:pStyle w:val="Heading1"/>
        <w:tabs>
          <w:tab w:val="left" w:pos="1660"/>
        </w:tabs>
        <w:spacing w:before="92"/>
        <w:ind w:left="1660" w:firstLine="0"/>
        <w:rPr>
          <w:b w:val="0"/>
          <w:u w:val="none"/>
        </w:rPr>
      </w:pPr>
      <w:r>
        <w:rPr>
          <w:b w:val="0"/>
          <w:u w:val="none"/>
        </w:rPr>
        <w:t>Restrooms – Upper and Lower (939 sq ft.</w:t>
      </w:r>
      <w:r w:rsidR="009B2CFC">
        <w:rPr>
          <w:b w:val="0"/>
          <w:u w:val="none"/>
        </w:rPr>
        <w:t>)</w:t>
      </w:r>
    </w:p>
    <w:p w14:paraId="7AAE18E2" w14:textId="77777777" w:rsidR="005F410F" w:rsidRDefault="005F410F" w:rsidP="005F410F">
      <w:pPr>
        <w:pStyle w:val="Heading1"/>
        <w:widowControl/>
        <w:numPr>
          <w:ilvl w:val="0"/>
          <w:numId w:val="28"/>
        </w:numPr>
        <w:tabs>
          <w:tab w:val="left" w:pos="1660"/>
        </w:tabs>
        <w:autoSpaceDE/>
        <w:autoSpaceDN/>
        <w:spacing w:before="92" w:line="259" w:lineRule="auto"/>
        <w:rPr>
          <w:b w:val="0"/>
          <w:u w:val="none"/>
        </w:rPr>
      </w:pPr>
      <w:r>
        <w:rPr>
          <w:b w:val="0"/>
          <w:u w:val="none"/>
        </w:rPr>
        <w:t>Clean mirrors</w:t>
      </w:r>
    </w:p>
    <w:p w14:paraId="03FD83A7" w14:textId="77777777" w:rsidR="005F410F" w:rsidRDefault="005F410F" w:rsidP="005F410F">
      <w:pPr>
        <w:pStyle w:val="Heading1"/>
        <w:widowControl/>
        <w:numPr>
          <w:ilvl w:val="0"/>
          <w:numId w:val="28"/>
        </w:numPr>
        <w:tabs>
          <w:tab w:val="left" w:pos="1660"/>
        </w:tabs>
        <w:autoSpaceDE/>
        <w:autoSpaceDN/>
        <w:spacing w:before="92" w:line="259" w:lineRule="auto"/>
        <w:rPr>
          <w:b w:val="0"/>
          <w:u w:val="none"/>
        </w:rPr>
      </w:pPr>
      <w:r>
        <w:rPr>
          <w:b w:val="0"/>
          <w:u w:val="none"/>
        </w:rPr>
        <w:t>Clean soap holders</w:t>
      </w:r>
    </w:p>
    <w:p w14:paraId="2FB0405C" w14:textId="77777777" w:rsidR="005F410F" w:rsidRDefault="005F410F" w:rsidP="005F410F">
      <w:pPr>
        <w:pStyle w:val="Heading1"/>
        <w:widowControl/>
        <w:numPr>
          <w:ilvl w:val="0"/>
          <w:numId w:val="28"/>
        </w:numPr>
        <w:tabs>
          <w:tab w:val="left" w:pos="1660"/>
        </w:tabs>
        <w:autoSpaceDE/>
        <w:autoSpaceDN/>
        <w:spacing w:before="92" w:line="259" w:lineRule="auto"/>
        <w:rPr>
          <w:b w:val="0"/>
          <w:u w:val="none"/>
        </w:rPr>
      </w:pPr>
      <w:r>
        <w:rPr>
          <w:b w:val="0"/>
          <w:u w:val="none"/>
        </w:rPr>
        <w:t>Sweep and mop floors</w:t>
      </w:r>
    </w:p>
    <w:p w14:paraId="17A1E716" w14:textId="77777777" w:rsidR="005F410F" w:rsidRDefault="005F410F" w:rsidP="005F410F">
      <w:pPr>
        <w:pStyle w:val="Heading1"/>
        <w:widowControl/>
        <w:numPr>
          <w:ilvl w:val="0"/>
          <w:numId w:val="28"/>
        </w:numPr>
        <w:tabs>
          <w:tab w:val="left" w:pos="1660"/>
        </w:tabs>
        <w:autoSpaceDE/>
        <w:autoSpaceDN/>
        <w:spacing w:before="92" w:line="259" w:lineRule="auto"/>
        <w:rPr>
          <w:b w:val="0"/>
          <w:u w:val="none"/>
        </w:rPr>
      </w:pPr>
      <w:r>
        <w:rPr>
          <w:b w:val="0"/>
          <w:u w:val="none"/>
        </w:rPr>
        <w:t>Empty and wipe down garbage receptacles and replace liners (provided by PCC)</w:t>
      </w:r>
    </w:p>
    <w:p w14:paraId="392AEC6B" w14:textId="77777777" w:rsidR="005F410F" w:rsidRDefault="005F410F" w:rsidP="005F410F">
      <w:pPr>
        <w:pStyle w:val="Heading1"/>
        <w:tabs>
          <w:tab w:val="left" w:pos="1660"/>
        </w:tabs>
        <w:spacing w:before="92"/>
        <w:ind w:left="1660" w:firstLine="0"/>
        <w:rPr>
          <w:b w:val="0"/>
          <w:u w:val="none"/>
        </w:rPr>
      </w:pPr>
      <w:r>
        <w:rPr>
          <w:b w:val="0"/>
          <w:u w:val="none"/>
        </w:rPr>
        <w:lastRenderedPageBreak/>
        <w:t>Restock dispensers; soap, toilet paper (provided by PCC)</w:t>
      </w:r>
    </w:p>
    <w:p w14:paraId="3EBC8BE7" w14:textId="77777777" w:rsidR="005F410F" w:rsidRDefault="005F410F" w:rsidP="005F410F">
      <w:pPr>
        <w:pStyle w:val="Heading1"/>
        <w:tabs>
          <w:tab w:val="left" w:pos="1660"/>
        </w:tabs>
        <w:spacing w:before="92"/>
        <w:ind w:left="1660" w:firstLine="0"/>
        <w:rPr>
          <w:b w:val="0"/>
          <w:u w:val="none"/>
        </w:rPr>
      </w:pPr>
    </w:p>
    <w:p w14:paraId="624FFE40" w14:textId="77777777" w:rsidR="005F410F" w:rsidRDefault="005F410F" w:rsidP="005F410F">
      <w:pPr>
        <w:pStyle w:val="Heading1"/>
        <w:widowControl/>
        <w:numPr>
          <w:ilvl w:val="2"/>
          <w:numId w:val="11"/>
        </w:numPr>
        <w:tabs>
          <w:tab w:val="left" w:pos="940"/>
        </w:tabs>
        <w:autoSpaceDE/>
        <w:autoSpaceDN/>
        <w:spacing w:before="93" w:line="259" w:lineRule="auto"/>
        <w:ind w:left="940"/>
        <w:jc w:val="left"/>
        <w:rPr>
          <w:u w:val="none"/>
        </w:rPr>
      </w:pPr>
      <w:r>
        <w:rPr>
          <w:u w:val="none"/>
        </w:rPr>
        <w:t>Scope of Contract, Cleaning to Occur Monthly throughout Entire Facility</w:t>
      </w:r>
    </w:p>
    <w:p w14:paraId="31D9B538" w14:textId="77777777" w:rsidR="005F410F" w:rsidRPr="003E764F" w:rsidRDefault="005F410F" w:rsidP="005F410F">
      <w:pPr>
        <w:pStyle w:val="Heading1"/>
        <w:widowControl/>
        <w:numPr>
          <w:ilvl w:val="0"/>
          <w:numId w:val="29"/>
        </w:numPr>
        <w:tabs>
          <w:tab w:val="left" w:pos="940"/>
        </w:tabs>
        <w:autoSpaceDE/>
        <w:autoSpaceDN/>
        <w:spacing w:before="93" w:line="259" w:lineRule="auto"/>
        <w:rPr>
          <w:u w:val="none"/>
        </w:rPr>
      </w:pPr>
      <w:r>
        <w:rPr>
          <w:b w:val="0"/>
          <w:u w:val="none"/>
        </w:rPr>
        <w:t>Dust all hanging light fixtures and ledges</w:t>
      </w:r>
    </w:p>
    <w:p w14:paraId="0809E244" w14:textId="77777777" w:rsidR="005F410F" w:rsidRPr="003E764F" w:rsidRDefault="005F410F" w:rsidP="005F410F">
      <w:pPr>
        <w:pStyle w:val="Heading1"/>
        <w:widowControl/>
        <w:numPr>
          <w:ilvl w:val="0"/>
          <w:numId w:val="29"/>
        </w:numPr>
        <w:tabs>
          <w:tab w:val="left" w:pos="940"/>
        </w:tabs>
        <w:autoSpaceDE/>
        <w:autoSpaceDN/>
        <w:spacing w:before="93" w:line="259" w:lineRule="auto"/>
        <w:rPr>
          <w:u w:val="none"/>
        </w:rPr>
      </w:pPr>
      <w:r>
        <w:rPr>
          <w:b w:val="0"/>
          <w:u w:val="none"/>
        </w:rPr>
        <w:t>Dust all exposed mop boards</w:t>
      </w:r>
    </w:p>
    <w:p w14:paraId="7E39F1AA" w14:textId="77777777" w:rsidR="005F410F" w:rsidRPr="003E764F" w:rsidRDefault="005F410F" w:rsidP="005F410F">
      <w:pPr>
        <w:pStyle w:val="Heading1"/>
        <w:widowControl/>
        <w:numPr>
          <w:ilvl w:val="0"/>
          <w:numId w:val="29"/>
        </w:numPr>
        <w:tabs>
          <w:tab w:val="left" w:pos="940"/>
        </w:tabs>
        <w:autoSpaceDE/>
        <w:autoSpaceDN/>
        <w:spacing w:before="93" w:line="259" w:lineRule="auto"/>
        <w:rPr>
          <w:u w:val="none"/>
        </w:rPr>
      </w:pPr>
      <w:r>
        <w:rPr>
          <w:b w:val="0"/>
          <w:u w:val="none"/>
        </w:rPr>
        <w:t>Wipe down elevator doors and interior walls</w:t>
      </w:r>
    </w:p>
    <w:p w14:paraId="0FF8F1FC" w14:textId="77777777" w:rsidR="005F410F" w:rsidRPr="000463A0" w:rsidRDefault="005F410F" w:rsidP="000463A0">
      <w:pPr>
        <w:pStyle w:val="Heading1"/>
        <w:widowControl/>
        <w:numPr>
          <w:ilvl w:val="0"/>
          <w:numId w:val="29"/>
        </w:numPr>
        <w:tabs>
          <w:tab w:val="left" w:pos="940"/>
        </w:tabs>
        <w:autoSpaceDE/>
        <w:autoSpaceDN/>
        <w:spacing w:before="93" w:line="259" w:lineRule="auto"/>
        <w:rPr>
          <w:u w:val="none"/>
        </w:rPr>
      </w:pPr>
      <w:r>
        <w:rPr>
          <w:b w:val="0"/>
          <w:u w:val="none"/>
        </w:rPr>
        <w:t>Check for and remove cobwebs</w:t>
      </w:r>
    </w:p>
    <w:p w14:paraId="5C680153" w14:textId="77777777" w:rsidR="00B41EE8" w:rsidRPr="00715966" w:rsidRDefault="00B41EE8" w:rsidP="00B41EE8">
      <w:pPr>
        <w:pStyle w:val="Heading1"/>
        <w:tabs>
          <w:tab w:val="left" w:pos="1660"/>
        </w:tabs>
        <w:spacing w:before="92"/>
        <w:ind w:left="1660" w:firstLine="0"/>
        <w:rPr>
          <w:u w:val="none"/>
        </w:rPr>
      </w:pPr>
    </w:p>
    <w:p w14:paraId="1D07B082" w14:textId="77777777" w:rsidR="00B41EE8" w:rsidRDefault="00B41EE8" w:rsidP="00B41EE8">
      <w:pPr>
        <w:pStyle w:val="Heading1"/>
        <w:numPr>
          <w:ilvl w:val="2"/>
          <w:numId w:val="11"/>
        </w:numPr>
        <w:tabs>
          <w:tab w:val="left" w:pos="940"/>
        </w:tabs>
        <w:spacing w:before="93"/>
        <w:ind w:left="940"/>
        <w:jc w:val="left"/>
        <w:rPr>
          <w:u w:val="none"/>
        </w:rPr>
      </w:pPr>
      <w:r>
        <w:t>Special</w:t>
      </w:r>
      <w:r>
        <w:rPr>
          <w:spacing w:val="-6"/>
        </w:rPr>
        <w:t xml:space="preserve"> </w:t>
      </w:r>
      <w:r>
        <w:t>Attention</w:t>
      </w:r>
      <w:r>
        <w:rPr>
          <w:spacing w:val="-7"/>
        </w:rPr>
        <w:t xml:space="preserve"> </w:t>
      </w:r>
      <w:r>
        <w:rPr>
          <w:spacing w:val="-2"/>
        </w:rPr>
        <w:t>Items</w:t>
      </w:r>
    </w:p>
    <w:p w14:paraId="4B0B3F85" w14:textId="77777777" w:rsidR="005F410F" w:rsidRDefault="005F410F" w:rsidP="005F410F">
      <w:pPr>
        <w:pStyle w:val="ListParagraph"/>
        <w:widowControl/>
        <w:numPr>
          <w:ilvl w:val="0"/>
          <w:numId w:val="11"/>
        </w:numPr>
        <w:tabs>
          <w:tab w:val="left" w:pos="1300"/>
        </w:tabs>
        <w:autoSpaceDE/>
        <w:autoSpaceDN/>
        <w:spacing w:line="259" w:lineRule="auto"/>
        <w:ind w:right="488"/>
        <w:rPr>
          <w:sz w:val="24"/>
        </w:rPr>
      </w:pPr>
      <w:r>
        <w:rPr>
          <w:sz w:val="24"/>
        </w:rPr>
        <w:t>The carpet throughout the entire office needs to be cleaned as requested. The</w:t>
      </w:r>
      <w:r>
        <w:rPr>
          <w:spacing w:val="-2"/>
          <w:sz w:val="24"/>
        </w:rPr>
        <w:t xml:space="preserve"> </w:t>
      </w:r>
      <w:r>
        <w:rPr>
          <w:sz w:val="24"/>
        </w:rPr>
        <w:t>carpet</w:t>
      </w:r>
      <w:r>
        <w:rPr>
          <w:spacing w:val="-3"/>
          <w:sz w:val="24"/>
        </w:rPr>
        <w:t xml:space="preserve"> </w:t>
      </w:r>
      <w:r>
        <w:rPr>
          <w:sz w:val="24"/>
        </w:rPr>
        <w:t>cleaning</w:t>
      </w:r>
      <w:r>
        <w:rPr>
          <w:spacing w:val="-4"/>
          <w:sz w:val="24"/>
        </w:rPr>
        <w:t xml:space="preserve"> </w:t>
      </w:r>
      <w:r>
        <w:rPr>
          <w:sz w:val="24"/>
        </w:rPr>
        <w:t>charge</w:t>
      </w:r>
      <w:r>
        <w:rPr>
          <w:spacing w:val="-2"/>
          <w:sz w:val="24"/>
        </w:rPr>
        <w:t xml:space="preserve"> </w:t>
      </w:r>
      <w:r>
        <w:rPr>
          <w:sz w:val="24"/>
        </w:rPr>
        <w:t>should</w:t>
      </w:r>
      <w:r>
        <w:rPr>
          <w:spacing w:val="-4"/>
          <w:sz w:val="24"/>
        </w:rPr>
        <w:t xml:space="preserve"> </w:t>
      </w:r>
      <w:r>
        <w:rPr>
          <w:sz w:val="24"/>
        </w:rPr>
        <w:t>be</w:t>
      </w:r>
      <w:r>
        <w:rPr>
          <w:spacing w:val="-4"/>
          <w:sz w:val="24"/>
        </w:rPr>
        <w:t xml:space="preserve"> </w:t>
      </w:r>
      <w:r>
        <w:rPr>
          <w:sz w:val="24"/>
        </w:rPr>
        <w:t>included</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appropriate</w:t>
      </w:r>
      <w:r>
        <w:rPr>
          <w:spacing w:val="-4"/>
          <w:sz w:val="24"/>
        </w:rPr>
        <w:t xml:space="preserve"> </w:t>
      </w:r>
      <w:r>
        <w:rPr>
          <w:sz w:val="24"/>
        </w:rPr>
        <w:t>bid</w:t>
      </w:r>
      <w:r>
        <w:rPr>
          <w:spacing w:val="-4"/>
          <w:sz w:val="24"/>
        </w:rPr>
        <w:t xml:space="preserve"> </w:t>
      </w:r>
      <w:r>
        <w:rPr>
          <w:sz w:val="24"/>
        </w:rPr>
        <w:t>space on</w:t>
      </w:r>
      <w:r>
        <w:rPr>
          <w:spacing w:val="-2"/>
          <w:sz w:val="24"/>
        </w:rPr>
        <w:t xml:space="preserve"> </w:t>
      </w:r>
      <w:r>
        <w:rPr>
          <w:sz w:val="24"/>
        </w:rPr>
        <w:t>the</w:t>
      </w:r>
      <w:r>
        <w:rPr>
          <w:spacing w:val="-4"/>
          <w:sz w:val="24"/>
        </w:rPr>
        <w:t xml:space="preserve"> </w:t>
      </w:r>
      <w:r>
        <w:rPr>
          <w:sz w:val="24"/>
        </w:rPr>
        <w:t>proposal</w:t>
      </w:r>
      <w:r>
        <w:rPr>
          <w:spacing w:val="-5"/>
          <w:sz w:val="24"/>
        </w:rPr>
        <w:t xml:space="preserve"> </w:t>
      </w:r>
      <w:r>
        <w:rPr>
          <w:sz w:val="24"/>
        </w:rPr>
        <w:t>form.</w:t>
      </w:r>
      <w:r>
        <w:rPr>
          <w:spacing w:val="40"/>
          <w:sz w:val="24"/>
        </w:rPr>
        <w:t xml:space="preserve"> </w:t>
      </w:r>
      <w:r>
        <w:rPr>
          <w:sz w:val="24"/>
        </w:rPr>
        <w:t>Billing</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carpet</w:t>
      </w:r>
      <w:r>
        <w:rPr>
          <w:spacing w:val="-3"/>
          <w:sz w:val="24"/>
        </w:rPr>
        <w:t xml:space="preserve"> </w:t>
      </w:r>
      <w:r>
        <w:rPr>
          <w:sz w:val="24"/>
        </w:rPr>
        <w:t>cleaning</w:t>
      </w:r>
      <w:r>
        <w:rPr>
          <w:spacing w:val="-4"/>
          <w:sz w:val="24"/>
        </w:rPr>
        <w:t xml:space="preserve"> </w:t>
      </w:r>
      <w:r>
        <w:rPr>
          <w:sz w:val="24"/>
        </w:rPr>
        <w:t>should</w:t>
      </w:r>
      <w:r>
        <w:rPr>
          <w:spacing w:val="-4"/>
          <w:sz w:val="24"/>
        </w:rPr>
        <w:t xml:space="preserve"> </w:t>
      </w:r>
      <w:r>
        <w:rPr>
          <w:sz w:val="24"/>
        </w:rPr>
        <w:t>be</w:t>
      </w:r>
      <w:r>
        <w:rPr>
          <w:spacing w:val="-2"/>
          <w:sz w:val="24"/>
        </w:rPr>
        <w:t xml:space="preserve"> </w:t>
      </w:r>
      <w:r>
        <w:rPr>
          <w:sz w:val="24"/>
        </w:rPr>
        <w:t>included</w:t>
      </w:r>
      <w:r>
        <w:rPr>
          <w:spacing w:val="-2"/>
          <w:sz w:val="24"/>
        </w:rPr>
        <w:t xml:space="preserve"> </w:t>
      </w:r>
      <w:r>
        <w:rPr>
          <w:sz w:val="24"/>
        </w:rPr>
        <w:t>in</w:t>
      </w:r>
      <w:r>
        <w:rPr>
          <w:spacing w:val="-2"/>
          <w:sz w:val="24"/>
        </w:rPr>
        <w:t xml:space="preserve"> </w:t>
      </w:r>
      <w:r>
        <w:rPr>
          <w:sz w:val="24"/>
        </w:rPr>
        <w:t>a separate bill for payment.</w:t>
      </w:r>
    </w:p>
    <w:p w14:paraId="0990B86C" w14:textId="77777777" w:rsidR="005F410F" w:rsidRDefault="005F410F" w:rsidP="005F410F">
      <w:pPr>
        <w:pStyle w:val="ListParagraph"/>
        <w:widowControl/>
        <w:numPr>
          <w:ilvl w:val="0"/>
          <w:numId w:val="11"/>
        </w:numPr>
        <w:tabs>
          <w:tab w:val="left" w:pos="1300"/>
        </w:tabs>
        <w:autoSpaceDE/>
        <w:autoSpaceDN/>
        <w:spacing w:line="259" w:lineRule="auto"/>
        <w:rPr>
          <w:sz w:val="24"/>
        </w:rPr>
      </w:pPr>
      <w:r>
        <w:rPr>
          <w:sz w:val="24"/>
        </w:rPr>
        <w:t>The</w:t>
      </w:r>
      <w:r>
        <w:rPr>
          <w:spacing w:val="-4"/>
          <w:sz w:val="24"/>
        </w:rPr>
        <w:t xml:space="preserve"> </w:t>
      </w:r>
      <w:r>
        <w:rPr>
          <w:sz w:val="24"/>
        </w:rPr>
        <w:t>successful</w:t>
      </w:r>
      <w:r>
        <w:rPr>
          <w:spacing w:val="-6"/>
          <w:sz w:val="24"/>
        </w:rPr>
        <w:t xml:space="preserve"> </w:t>
      </w:r>
      <w:r>
        <w:rPr>
          <w:sz w:val="24"/>
        </w:rPr>
        <w:t>bidder</w:t>
      </w:r>
      <w:r>
        <w:rPr>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responsible</w:t>
      </w:r>
      <w:r>
        <w:rPr>
          <w:spacing w:val="-1"/>
          <w:sz w:val="24"/>
        </w:rPr>
        <w:t xml:space="preserve"> </w:t>
      </w:r>
      <w:r>
        <w:rPr>
          <w:sz w:val="24"/>
        </w:rPr>
        <w:t>to</w:t>
      </w:r>
      <w:r>
        <w:rPr>
          <w:spacing w:val="-2"/>
          <w:sz w:val="24"/>
        </w:rPr>
        <w:t xml:space="preserve"> </w:t>
      </w:r>
      <w:r>
        <w:rPr>
          <w:sz w:val="24"/>
        </w:rPr>
        <w:t>lock and alarm</w:t>
      </w:r>
      <w:r>
        <w:rPr>
          <w:spacing w:val="-4"/>
          <w:sz w:val="24"/>
        </w:rPr>
        <w:t xml:space="preserve"> </w:t>
      </w:r>
      <w:r>
        <w:rPr>
          <w:sz w:val="24"/>
        </w:rPr>
        <w:t>the</w:t>
      </w:r>
      <w:r>
        <w:rPr>
          <w:spacing w:val="-4"/>
          <w:sz w:val="24"/>
        </w:rPr>
        <w:t xml:space="preserve"> </w:t>
      </w:r>
      <w:r>
        <w:rPr>
          <w:sz w:val="24"/>
        </w:rPr>
        <w:t>facility</w:t>
      </w:r>
      <w:r>
        <w:rPr>
          <w:spacing w:val="-5"/>
          <w:sz w:val="24"/>
        </w:rPr>
        <w:t xml:space="preserve"> </w:t>
      </w:r>
      <w:r>
        <w:rPr>
          <w:sz w:val="24"/>
        </w:rPr>
        <w:t>when</w:t>
      </w:r>
      <w:r>
        <w:rPr>
          <w:spacing w:val="-1"/>
          <w:sz w:val="24"/>
        </w:rPr>
        <w:t xml:space="preserve"> </w:t>
      </w:r>
      <w:r>
        <w:rPr>
          <w:spacing w:val="-2"/>
          <w:sz w:val="24"/>
        </w:rPr>
        <w:t>done.</w:t>
      </w:r>
    </w:p>
    <w:p w14:paraId="0FFFB851" w14:textId="77777777" w:rsidR="00B41EE8" w:rsidRPr="005F410F" w:rsidRDefault="005F410F" w:rsidP="00B41EE8">
      <w:pPr>
        <w:pStyle w:val="ListParagraph"/>
        <w:widowControl/>
        <w:numPr>
          <w:ilvl w:val="0"/>
          <w:numId w:val="11"/>
        </w:numPr>
        <w:tabs>
          <w:tab w:val="left" w:pos="1300"/>
        </w:tabs>
        <w:autoSpaceDE/>
        <w:autoSpaceDN/>
        <w:spacing w:line="259" w:lineRule="auto"/>
        <w:rPr>
          <w:sz w:val="24"/>
        </w:rPr>
      </w:pPr>
      <w:r>
        <w:rPr>
          <w:sz w:val="24"/>
        </w:rPr>
        <w:t>Doors</w:t>
      </w:r>
      <w:r>
        <w:rPr>
          <w:spacing w:val="-4"/>
          <w:sz w:val="24"/>
        </w:rPr>
        <w:t xml:space="preserve"> </w:t>
      </w:r>
      <w:r>
        <w:rPr>
          <w:sz w:val="24"/>
        </w:rPr>
        <w:t>should</w:t>
      </w:r>
      <w:r>
        <w:rPr>
          <w:spacing w:val="-2"/>
          <w:sz w:val="24"/>
        </w:rPr>
        <w:t xml:space="preserve"> </w:t>
      </w:r>
      <w:r>
        <w:rPr>
          <w:sz w:val="24"/>
        </w:rPr>
        <w:t>be</w:t>
      </w:r>
      <w:r>
        <w:rPr>
          <w:spacing w:val="-2"/>
          <w:sz w:val="24"/>
        </w:rPr>
        <w:t xml:space="preserve"> </w:t>
      </w:r>
      <w:r>
        <w:rPr>
          <w:sz w:val="24"/>
        </w:rPr>
        <w:t>kept</w:t>
      </w:r>
      <w:r>
        <w:rPr>
          <w:spacing w:val="-3"/>
          <w:sz w:val="24"/>
        </w:rPr>
        <w:t xml:space="preserve"> </w:t>
      </w:r>
      <w:r>
        <w:rPr>
          <w:sz w:val="24"/>
        </w:rPr>
        <w:t>locked</w:t>
      </w:r>
      <w:r>
        <w:rPr>
          <w:spacing w:val="-2"/>
          <w:sz w:val="24"/>
        </w:rPr>
        <w:t xml:space="preserve"> </w:t>
      </w:r>
      <w:r>
        <w:rPr>
          <w:sz w:val="24"/>
        </w:rPr>
        <w:t>while</w:t>
      </w:r>
      <w:r>
        <w:rPr>
          <w:spacing w:val="-2"/>
          <w:sz w:val="24"/>
        </w:rPr>
        <w:t xml:space="preserve"> </w:t>
      </w:r>
      <w:r>
        <w:rPr>
          <w:sz w:val="24"/>
        </w:rPr>
        <w:t>cleaning</w:t>
      </w:r>
      <w:r>
        <w:rPr>
          <w:spacing w:val="-7"/>
          <w:sz w:val="24"/>
        </w:rPr>
        <w:t xml:space="preserve"> </w:t>
      </w:r>
      <w:r>
        <w:rPr>
          <w:sz w:val="24"/>
        </w:rPr>
        <w:t>for</w:t>
      </w:r>
      <w:r>
        <w:rPr>
          <w:spacing w:val="-4"/>
          <w:sz w:val="24"/>
        </w:rPr>
        <w:t xml:space="preserve"> </w:t>
      </w:r>
      <w:r>
        <w:rPr>
          <w:sz w:val="24"/>
        </w:rPr>
        <w:t>security</w:t>
      </w:r>
      <w:r>
        <w:rPr>
          <w:spacing w:val="-5"/>
          <w:sz w:val="24"/>
        </w:rPr>
        <w:t xml:space="preserve"> </w:t>
      </w:r>
      <w:r>
        <w:rPr>
          <w:spacing w:val="-2"/>
          <w:sz w:val="24"/>
        </w:rPr>
        <w:t>purposes.</w:t>
      </w:r>
    </w:p>
    <w:p w14:paraId="604EADED" w14:textId="77777777" w:rsidR="005F410F" w:rsidRPr="005F410F" w:rsidRDefault="005F410F" w:rsidP="005F410F">
      <w:pPr>
        <w:pStyle w:val="ListParagraph"/>
        <w:widowControl/>
        <w:tabs>
          <w:tab w:val="left" w:pos="1300"/>
        </w:tabs>
        <w:autoSpaceDE/>
        <w:autoSpaceDN/>
        <w:spacing w:line="259" w:lineRule="auto"/>
        <w:ind w:left="1660" w:firstLine="0"/>
        <w:rPr>
          <w:sz w:val="24"/>
        </w:rPr>
      </w:pPr>
    </w:p>
    <w:p w14:paraId="45734745" w14:textId="77777777" w:rsidR="00165BE2" w:rsidRDefault="00165BE2" w:rsidP="00165BE2">
      <w:pPr>
        <w:pStyle w:val="Heading1"/>
        <w:tabs>
          <w:tab w:val="left" w:pos="940"/>
        </w:tabs>
        <w:spacing w:before="71"/>
        <w:ind w:left="0" w:firstLine="0"/>
        <w:rPr>
          <w:u w:val="none"/>
        </w:rPr>
      </w:pPr>
      <w:r>
        <w:rPr>
          <w:u w:val="none"/>
        </w:rPr>
        <w:t xml:space="preserve">   </w:t>
      </w:r>
      <w:r w:rsidR="005F410F" w:rsidRPr="005F410F">
        <w:rPr>
          <w:u w:val="none"/>
        </w:rPr>
        <w:t>3.2.</w:t>
      </w:r>
      <w:r w:rsidR="005F410F" w:rsidRPr="00165BE2">
        <w:rPr>
          <w:u w:val="none"/>
        </w:rPr>
        <w:t>6</w:t>
      </w:r>
      <w:r>
        <w:rPr>
          <w:u w:val="none"/>
        </w:rPr>
        <w:t xml:space="preserve"> </w:t>
      </w:r>
      <w:r>
        <w:rPr>
          <w:u w:val="none"/>
        </w:rPr>
        <w:tab/>
      </w:r>
      <w:r>
        <w:t>Time</w:t>
      </w:r>
      <w:r>
        <w:rPr>
          <w:spacing w:val="-1"/>
        </w:rPr>
        <w:t xml:space="preserve"> </w:t>
      </w:r>
      <w:r>
        <w:t>of</w:t>
      </w:r>
      <w:r>
        <w:rPr>
          <w:spacing w:val="-1"/>
        </w:rPr>
        <w:t xml:space="preserve"> </w:t>
      </w:r>
      <w:r>
        <w:rPr>
          <w:spacing w:val="-2"/>
        </w:rPr>
        <w:t>Performance</w:t>
      </w:r>
    </w:p>
    <w:p w14:paraId="72820AAA" w14:textId="772E4149" w:rsidR="005F410F" w:rsidRPr="00165BE2" w:rsidRDefault="00165BE2" w:rsidP="00165BE2">
      <w:pPr>
        <w:pStyle w:val="BodyText"/>
        <w:ind w:left="940" w:right="293"/>
        <w:rPr>
          <w:spacing w:val="-2"/>
        </w:rPr>
        <w:sectPr w:rsidR="005F410F" w:rsidRPr="00165BE2">
          <w:pgSz w:w="12240" w:h="15840"/>
          <w:pgMar w:top="640" w:right="1220" w:bottom="720" w:left="1220" w:header="0" w:footer="493" w:gutter="0"/>
          <w:cols w:space="720"/>
        </w:sectPr>
      </w:pPr>
      <w:r>
        <w:t>The</w:t>
      </w:r>
      <w:r>
        <w:rPr>
          <w:spacing w:val="-2"/>
        </w:rPr>
        <w:t xml:space="preserve"> </w:t>
      </w:r>
      <w:r>
        <w:t>contractor</w:t>
      </w:r>
      <w:r>
        <w:rPr>
          <w:spacing w:val="-4"/>
        </w:rPr>
        <w:t xml:space="preserve"> </w:t>
      </w:r>
      <w:r>
        <w:t>may</w:t>
      </w:r>
      <w:r>
        <w:rPr>
          <w:spacing w:val="-5"/>
        </w:rPr>
        <w:t xml:space="preserve"> </w:t>
      </w:r>
      <w:r>
        <w:t>clean</w:t>
      </w:r>
      <w:r>
        <w:rPr>
          <w:spacing w:val="-2"/>
        </w:rPr>
        <w:t xml:space="preserve"> </w:t>
      </w:r>
      <w:proofErr w:type="spellStart"/>
      <w:r>
        <w:t>anytime</w:t>
      </w:r>
      <w:proofErr w:type="spellEnd"/>
      <w:r>
        <w:rPr>
          <w:spacing w:val="-2"/>
        </w:rPr>
        <w:t xml:space="preserve"> </w:t>
      </w:r>
      <w:r>
        <w:t>after</w:t>
      </w:r>
      <w:r>
        <w:rPr>
          <w:spacing w:val="-3"/>
        </w:rPr>
        <w:t xml:space="preserve"> </w:t>
      </w:r>
      <w:r>
        <w:t>4:30</w:t>
      </w:r>
      <w:r>
        <w:rPr>
          <w:spacing w:val="-4"/>
        </w:rPr>
        <w:t xml:space="preserve"> </w:t>
      </w:r>
      <w:r>
        <w:t>p.m.</w:t>
      </w:r>
      <w:r>
        <w:rPr>
          <w:spacing w:val="-5"/>
        </w:rPr>
        <w:t xml:space="preserve"> </w:t>
      </w:r>
      <w:r>
        <w:t>on</w:t>
      </w:r>
      <w:r>
        <w:rPr>
          <w:spacing w:val="-8"/>
        </w:rPr>
        <w:t xml:space="preserve"> </w:t>
      </w:r>
      <w:r>
        <w:t>Wednesday</w:t>
      </w:r>
      <w:r>
        <w:rPr>
          <w:spacing w:val="-5"/>
        </w:rPr>
        <w:t xml:space="preserve"> </w:t>
      </w:r>
      <w:r>
        <w:t>and</w:t>
      </w:r>
      <w:r>
        <w:rPr>
          <w:spacing w:val="-2"/>
        </w:rPr>
        <w:t xml:space="preserve"> </w:t>
      </w:r>
      <w:r>
        <w:t>again</w:t>
      </w:r>
      <w:r>
        <w:rPr>
          <w:spacing w:val="-2"/>
        </w:rPr>
        <w:t xml:space="preserve"> </w:t>
      </w:r>
      <w:r w:rsidR="000463A0">
        <w:t>over the weekend</w:t>
      </w:r>
      <w:r>
        <w:t>.</w:t>
      </w:r>
      <w:r w:rsidR="00DF5EAA">
        <w:t xml:space="preserve"> </w:t>
      </w:r>
      <w:r>
        <w:t>Contractor must be done by 6:00 a.m.</w:t>
      </w:r>
      <w:r>
        <w:rPr>
          <w:spacing w:val="-3"/>
        </w:rPr>
        <w:t xml:space="preserve"> </w:t>
      </w:r>
      <w:r>
        <w:t>on</w:t>
      </w:r>
      <w:r>
        <w:rPr>
          <w:spacing w:val="-5"/>
        </w:rPr>
        <w:t xml:space="preserve"> </w:t>
      </w:r>
      <w:r>
        <w:t>Thursday</w:t>
      </w:r>
      <w:r>
        <w:rPr>
          <w:spacing w:val="-3"/>
        </w:rPr>
        <w:t xml:space="preserve"> </w:t>
      </w:r>
      <w:r>
        <w:t>and</w:t>
      </w:r>
      <w:r>
        <w:rPr>
          <w:spacing w:val="-2"/>
        </w:rPr>
        <w:t xml:space="preserve"> </w:t>
      </w:r>
      <w:r>
        <w:t>6:00</w:t>
      </w:r>
      <w:r>
        <w:rPr>
          <w:spacing w:val="-2"/>
        </w:rPr>
        <w:t xml:space="preserve"> </w:t>
      </w:r>
      <w:r>
        <w:t>a.m.</w:t>
      </w:r>
      <w:r>
        <w:rPr>
          <w:spacing w:val="-3"/>
        </w:rPr>
        <w:t xml:space="preserve"> </w:t>
      </w:r>
      <w:r>
        <w:t xml:space="preserve">on </w:t>
      </w:r>
      <w:r>
        <w:rPr>
          <w:spacing w:val="-2"/>
        </w:rPr>
        <w:t>Monday.</w:t>
      </w:r>
    </w:p>
    <w:p w14:paraId="01E00B7B" w14:textId="77777777" w:rsidR="003E674F" w:rsidRDefault="003E674F" w:rsidP="005F410F">
      <w:pPr>
        <w:pStyle w:val="BodyText"/>
        <w:ind w:right="293"/>
        <w:rPr>
          <w:spacing w:val="-2"/>
        </w:rPr>
      </w:pPr>
    </w:p>
    <w:p w14:paraId="0B251A92" w14:textId="77777777" w:rsidR="004A3870" w:rsidRPr="004A3870" w:rsidRDefault="003E674F" w:rsidP="004A3870">
      <w:pPr>
        <w:pStyle w:val="ListParagraph"/>
        <w:numPr>
          <w:ilvl w:val="1"/>
          <w:numId w:val="13"/>
        </w:numPr>
        <w:tabs>
          <w:tab w:val="left" w:pos="939"/>
          <w:tab w:val="left" w:pos="940"/>
        </w:tabs>
        <w:spacing w:before="63"/>
        <w:ind w:right="1071"/>
        <w:rPr>
          <w:b/>
          <w:sz w:val="24"/>
        </w:rPr>
      </w:pPr>
      <w:r>
        <w:rPr>
          <w:b/>
          <w:sz w:val="24"/>
          <w:u w:val="single"/>
        </w:rPr>
        <w:t>OUTDOOR RECREATION &amp; WELLNESS CENTER SPECIAL REQUIREMENTS</w:t>
      </w:r>
    </w:p>
    <w:p w14:paraId="2978FEF3" w14:textId="77777777" w:rsidR="004A3870" w:rsidRPr="004A3870" w:rsidRDefault="004A3870" w:rsidP="004A3870">
      <w:pPr>
        <w:pStyle w:val="ListParagraph"/>
        <w:tabs>
          <w:tab w:val="left" w:pos="939"/>
          <w:tab w:val="left" w:pos="940"/>
        </w:tabs>
        <w:spacing w:before="63"/>
        <w:ind w:left="940" w:right="1071" w:firstLine="0"/>
        <w:rPr>
          <w:b/>
          <w:sz w:val="24"/>
        </w:rPr>
      </w:pPr>
    </w:p>
    <w:p w14:paraId="21D98BAF" w14:textId="77777777" w:rsidR="004A3870" w:rsidRDefault="004A3870" w:rsidP="004A3870">
      <w:pPr>
        <w:pStyle w:val="Heading1"/>
        <w:widowControl/>
        <w:tabs>
          <w:tab w:val="left" w:pos="1660"/>
        </w:tabs>
        <w:autoSpaceDE/>
        <w:autoSpaceDN/>
        <w:spacing w:before="92" w:line="259" w:lineRule="auto"/>
        <w:ind w:firstLine="0"/>
        <w:rPr>
          <w:u w:val="none"/>
        </w:rPr>
      </w:pPr>
      <w:r w:rsidRPr="004A3870">
        <w:rPr>
          <w:spacing w:val="-2"/>
          <w:u w:val="none"/>
        </w:rPr>
        <w:t>3.3.1</w:t>
      </w:r>
      <w:r>
        <w:rPr>
          <w:spacing w:val="-2"/>
          <w:u w:val="none"/>
        </w:rPr>
        <w:tab/>
      </w:r>
      <w:r w:rsidRPr="004A3870">
        <w:rPr>
          <w:spacing w:val="-2"/>
        </w:rPr>
        <w:t>Location</w:t>
      </w:r>
    </w:p>
    <w:p w14:paraId="31D073E2" w14:textId="77777777" w:rsidR="004A3870" w:rsidRDefault="004A3870" w:rsidP="004A3870">
      <w:pPr>
        <w:pStyle w:val="BodyText"/>
        <w:ind w:left="1660" w:right="3558"/>
      </w:pPr>
      <w:r>
        <w:t>Outdoor Recreation &amp; Wellness Center</w:t>
      </w:r>
    </w:p>
    <w:p w14:paraId="24FA62E2" w14:textId="77777777" w:rsidR="004A3870" w:rsidRDefault="004A3870" w:rsidP="004A3870">
      <w:pPr>
        <w:pStyle w:val="BodyText"/>
        <w:ind w:left="1660" w:right="3558"/>
      </w:pPr>
      <w:r>
        <w:t>12112 NW 128</w:t>
      </w:r>
      <w:r w:rsidRPr="00B30475">
        <w:rPr>
          <w:vertAlign w:val="superscript"/>
        </w:rPr>
        <w:t>th</w:t>
      </w:r>
      <w:r>
        <w:t xml:space="preserve"> St.</w:t>
      </w:r>
    </w:p>
    <w:p w14:paraId="34B035A8" w14:textId="77777777" w:rsidR="004A3870" w:rsidRDefault="004A3870" w:rsidP="004A3870">
      <w:pPr>
        <w:pStyle w:val="BodyText"/>
        <w:spacing w:before="1"/>
        <w:ind w:left="1660"/>
      </w:pPr>
      <w:r>
        <w:t>Granger,</w:t>
      </w:r>
      <w:r>
        <w:rPr>
          <w:spacing w:val="-6"/>
        </w:rPr>
        <w:t xml:space="preserve"> </w:t>
      </w:r>
      <w:r>
        <w:t>Iowa</w:t>
      </w:r>
      <w:r>
        <w:rPr>
          <w:spacing w:val="54"/>
        </w:rPr>
        <w:t xml:space="preserve"> </w:t>
      </w:r>
      <w:r>
        <w:t>50109-</w:t>
      </w:r>
      <w:r>
        <w:rPr>
          <w:spacing w:val="-4"/>
        </w:rPr>
        <w:t>9675</w:t>
      </w:r>
    </w:p>
    <w:p w14:paraId="67073D0B" w14:textId="77777777" w:rsidR="004A3870" w:rsidRDefault="004A3870" w:rsidP="004A3870">
      <w:pPr>
        <w:pStyle w:val="BodyText"/>
        <w:ind w:left="1660"/>
      </w:pPr>
      <w:r>
        <w:rPr>
          <w:spacing w:val="-2"/>
        </w:rPr>
        <w:t>515.323.5317</w:t>
      </w:r>
    </w:p>
    <w:p w14:paraId="1BBDAA60" w14:textId="77777777" w:rsidR="004A3870" w:rsidRDefault="004A3870" w:rsidP="004A3870">
      <w:pPr>
        <w:pStyle w:val="BodyText"/>
        <w:spacing w:before="11"/>
        <w:rPr>
          <w:sz w:val="15"/>
        </w:rPr>
      </w:pPr>
    </w:p>
    <w:p w14:paraId="563DD8B9" w14:textId="77777777" w:rsidR="004A3870" w:rsidRDefault="004A3870" w:rsidP="004A3870">
      <w:pPr>
        <w:pStyle w:val="Heading1"/>
        <w:widowControl/>
        <w:tabs>
          <w:tab w:val="left" w:pos="1660"/>
        </w:tabs>
        <w:autoSpaceDE/>
        <w:autoSpaceDN/>
        <w:spacing w:before="92" w:line="259" w:lineRule="auto"/>
        <w:ind w:firstLine="0"/>
        <w:rPr>
          <w:u w:val="none"/>
        </w:rPr>
      </w:pPr>
      <w:r w:rsidRPr="004A3870">
        <w:rPr>
          <w:u w:val="none"/>
        </w:rPr>
        <w:t>3.3.2</w:t>
      </w:r>
      <w:r>
        <w:rPr>
          <w:u w:val="none"/>
        </w:rPr>
        <w:tab/>
      </w:r>
      <w:r w:rsidRPr="004A3870">
        <w:t>Job</w:t>
      </w:r>
      <w:r w:rsidRPr="004A3870">
        <w:rPr>
          <w:spacing w:val="-3"/>
        </w:rPr>
        <w:t xml:space="preserve"> </w:t>
      </w:r>
      <w:r>
        <w:rPr>
          <w:spacing w:val="-2"/>
        </w:rPr>
        <w:t>Description</w:t>
      </w:r>
    </w:p>
    <w:p w14:paraId="1DB025B9" w14:textId="77777777" w:rsidR="004A3870" w:rsidRDefault="004A3870" w:rsidP="004A3870">
      <w:pPr>
        <w:pStyle w:val="BodyText"/>
        <w:ind w:left="1660" w:right="293"/>
      </w:pPr>
      <w:r>
        <w:t>The job shall encompass the cleaning of the public restrooms and office space two times a week</w:t>
      </w:r>
      <w:r w:rsidR="000463A0">
        <w:t xml:space="preserve"> April – October on Wednesday and Saturday (after 4 p.m.)</w:t>
      </w:r>
      <w:r>
        <w:t xml:space="preserve">. </w:t>
      </w:r>
      <w:r w:rsidR="000463A0">
        <w:t>Restrooms and office will be cleaned o</w:t>
      </w:r>
      <w:r>
        <w:t>nce</w:t>
      </w:r>
      <w:r>
        <w:rPr>
          <w:spacing w:val="-3"/>
        </w:rPr>
        <w:t xml:space="preserve"> </w:t>
      </w:r>
      <w:r>
        <w:t>on</w:t>
      </w:r>
      <w:r>
        <w:rPr>
          <w:spacing w:val="-7"/>
        </w:rPr>
        <w:t xml:space="preserve"> </w:t>
      </w:r>
      <w:r w:rsidR="000463A0">
        <w:rPr>
          <w:spacing w:val="-7"/>
        </w:rPr>
        <w:t xml:space="preserve">a week November – March, on Friday </w:t>
      </w:r>
      <w:r>
        <w:t>(after</w:t>
      </w:r>
      <w:r>
        <w:rPr>
          <w:spacing w:val="-2"/>
        </w:rPr>
        <w:t xml:space="preserve"> </w:t>
      </w:r>
      <w:r w:rsidR="000463A0">
        <w:t>4:0</w:t>
      </w:r>
      <w:r>
        <w:t>0 p.m.)</w:t>
      </w:r>
    </w:p>
    <w:p w14:paraId="09A3EEFF" w14:textId="77777777" w:rsidR="004A3870" w:rsidRDefault="004A3870" w:rsidP="004A3870">
      <w:pPr>
        <w:pStyle w:val="BodyText"/>
        <w:rPr>
          <w:sz w:val="16"/>
        </w:rPr>
      </w:pPr>
    </w:p>
    <w:p w14:paraId="7114565E" w14:textId="77777777" w:rsidR="004A3870" w:rsidRPr="00555E51" w:rsidRDefault="004A3870" w:rsidP="004A3870">
      <w:pPr>
        <w:pStyle w:val="Heading1"/>
        <w:widowControl/>
        <w:numPr>
          <w:ilvl w:val="2"/>
          <w:numId w:val="32"/>
        </w:numPr>
        <w:tabs>
          <w:tab w:val="left" w:pos="1660"/>
        </w:tabs>
        <w:autoSpaceDE/>
        <w:autoSpaceDN/>
        <w:spacing w:before="92" w:line="259" w:lineRule="auto"/>
        <w:rPr>
          <w:u w:val="none"/>
        </w:rPr>
      </w:pPr>
      <w:r w:rsidRPr="004A3870">
        <w:t>Scope</w:t>
      </w:r>
      <w:r>
        <w:rPr>
          <w:spacing w:val="-1"/>
        </w:rPr>
        <w:t xml:space="preserve"> </w:t>
      </w:r>
      <w:r>
        <w:t>of</w:t>
      </w:r>
      <w:r>
        <w:rPr>
          <w:spacing w:val="-2"/>
        </w:rPr>
        <w:t xml:space="preserve"> Contract</w:t>
      </w:r>
    </w:p>
    <w:p w14:paraId="34425B05" w14:textId="77777777" w:rsidR="004A3870" w:rsidRPr="00555E51" w:rsidRDefault="004A3870" w:rsidP="004A3870">
      <w:pPr>
        <w:pStyle w:val="Heading1"/>
        <w:tabs>
          <w:tab w:val="left" w:pos="1660"/>
        </w:tabs>
        <w:spacing w:before="92"/>
        <w:ind w:left="1660" w:firstLine="0"/>
        <w:rPr>
          <w:u w:val="none"/>
        </w:rPr>
      </w:pPr>
      <w:r w:rsidRPr="00555E51">
        <w:rPr>
          <w:spacing w:val="-2"/>
          <w:u w:val="none"/>
        </w:rPr>
        <w:t>Restroom</w:t>
      </w:r>
    </w:p>
    <w:p w14:paraId="70AAA6DB" w14:textId="77777777" w:rsidR="004A3870" w:rsidRDefault="004A3870" w:rsidP="004A3870">
      <w:pPr>
        <w:pStyle w:val="Heading1"/>
        <w:widowControl/>
        <w:numPr>
          <w:ilvl w:val="0"/>
          <w:numId w:val="27"/>
        </w:numPr>
        <w:tabs>
          <w:tab w:val="left" w:pos="1660"/>
        </w:tabs>
        <w:autoSpaceDE/>
        <w:autoSpaceDN/>
        <w:spacing w:before="92" w:line="259" w:lineRule="auto"/>
        <w:rPr>
          <w:b w:val="0"/>
          <w:u w:val="none"/>
        </w:rPr>
      </w:pPr>
      <w:r>
        <w:rPr>
          <w:b w:val="0"/>
          <w:u w:val="none"/>
        </w:rPr>
        <w:t>Clean and swab restroom fixtures (stools/sinks)</w:t>
      </w:r>
    </w:p>
    <w:p w14:paraId="5DD009CE" w14:textId="77777777" w:rsidR="004A3870" w:rsidRDefault="004A3870" w:rsidP="004A3870">
      <w:pPr>
        <w:pStyle w:val="Heading1"/>
        <w:widowControl/>
        <w:numPr>
          <w:ilvl w:val="0"/>
          <w:numId w:val="27"/>
        </w:numPr>
        <w:tabs>
          <w:tab w:val="left" w:pos="1660"/>
        </w:tabs>
        <w:autoSpaceDE/>
        <w:autoSpaceDN/>
        <w:spacing w:before="92" w:line="259" w:lineRule="auto"/>
        <w:rPr>
          <w:b w:val="0"/>
          <w:u w:val="none"/>
        </w:rPr>
      </w:pPr>
      <w:r>
        <w:rPr>
          <w:b w:val="0"/>
          <w:u w:val="none"/>
        </w:rPr>
        <w:t>Clean restroom mirrors</w:t>
      </w:r>
    </w:p>
    <w:p w14:paraId="1115138F" w14:textId="77777777" w:rsidR="004A3870" w:rsidRDefault="004A3870" w:rsidP="004A3870">
      <w:pPr>
        <w:pStyle w:val="Heading1"/>
        <w:widowControl/>
        <w:numPr>
          <w:ilvl w:val="0"/>
          <w:numId w:val="27"/>
        </w:numPr>
        <w:tabs>
          <w:tab w:val="left" w:pos="1660"/>
        </w:tabs>
        <w:autoSpaceDE/>
        <w:autoSpaceDN/>
        <w:spacing w:before="92" w:line="259" w:lineRule="auto"/>
        <w:rPr>
          <w:b w:val="0"/>
          <w:u w:val="none"/>
        </w:rPr>
      </w:pPr>
      <w:r>
        <w:rPr>
          <w:b w:val="0"/>
          <w:u w:val="none"/>
        </w:rPr>
        <w:t>Clean restroom paper towel holders and soap holders</w:t>
      </w:r>
    </w:p>
    <w:p w14:paraId="709C01C1" w14:textId="77777777" w:rsidR="004A3870" w:rsidRDefault="004A3870" w:rsidP="004A3870">
      <w:pPr>
        <w:pStyle w:val="Heading1"/>
        <w:widowControl/>
        <w:numPr>
          <w:ilvl w:val="0"/>
          <w:numId w:val="27"/>
        </w:numPr>
        <w:tabs>
          <w:tab w:val="left" w:pos="1660"/>
        </w:tabs>
        <w:autoSpaceDE/>
        <w:autoSpaceDN/>
        <w:spacing w:before="92" w:line="259" w:lineRule="auto"/>
        <w:rPr>
          <w:b w:val="0"/>
          <w:u w:val="none"/>
        </w:rPr>
      </w:pPr>
      <w:r>
        <w:rPr>
          <w:b w:val="0"/>
          <w:u w:val="none"/>
        </w:rPr>
        <w:t>Sweep and mop restroom floors</w:t>
      </w:r>
    </w:p>
    <w:p w14:paraId="2BFC3AC8" w14:textId="77777777" w:rsidR="004A3870" w:rsidRDefault="004A3870" w:rsidP="004A3870">
      <w:pPr>
        <w:pStyle w:val="Heading1"/>
        <w:widowControl/>
        <w:numPr>
          <w:ilvl w:val="0"/>
          <w:numId w:val="27"/>
        </w:numPr>
        <w:tabs>
          <w:tab w:val="left" w:pos="1660"/>
        </w:tabs>
        <w:autoSpaceDE/>
        <w:autoSpaceDN/>
        <w:spacing w:before="92" w:line="259" w:lineRule="auto"/>
        <w:rPr>
          <w:b w:val="0"/>
          <w:u w:val="none"/>
        </w:rPr>
      </w:pPr>
      <w:r>
        <w:rPr>
          <w:b w:val="0"/>
          <w:u w:val="none"/>
        </w:rPr>
        <w:t>Empty and wipe down restroom garbage receptacles and replace liners (provided by PCC)</w:t>
      </w:r>
    </w:p>
    <w:p w14:paraId="0667D344" w14:textId="77777777" w:rsidR="004A3870" w:rsidRDefault="004A3870" w:rsidP="004A3870">
      <w:pPr>
        <w:pStyle w:val="Heading1"/>
        <w:widowControl/>
        <w:numPr>
          <w:ilvl w:val="0"/>
          <w:numId w:val="27"/>
        </w:numPr>
        <w:tabs>
          <w:tab w:val="left" w:pos="1660"/>
        </w:tabs>
        <w:autoSpaceDE/>
        <w:autoSpaceDN/>
        <w:spacing w:before="92" w:line="259" w:lineRule="auto"/>
        <w:rPr>
          <w:b w:val="0"/>
          <w:u w:val="none"/>
        </w:rPr>
      </w:pPr>
      <w:r>
        <w:rPr>
          <w:b w:val="0"/>
          <w:u w:val="none"/>
        </w:rPr>
        <w:t>Restock restroom dispensers; soap, toilet paper, paper towels (provided by PCC)</w:t>
      </w:r>
    </w:p>
    <w:p w14:paraId="58208B8D" w14:textId="77777777" w:rsidR="004A3870" w:rsidRPr="00555E51" w:rsidRDefault="004A3870" w:rsidP="004A3870">
      <w:pPr>
        <w:pStyle w:val="Heading1"/>
        <w:tabs>
          <w:tab w:val="left" w:pos="1660"/>
        </w:tabs>
        <w:spacing w:before="92"/>
        <w:rPr>
          <w:u w:val="none"/>
        </w:rPr>
      </w:pPr>
      <w:r>
        <w:rPr>
          <w:b w:val="0"/>
          <w:u w:val="none"/>
        </w:rPr>
        <w:tab/>
      </w:r>
      <w:r>
        <w:rPr>
          <w:b w:val="0"/>
          <w:u w:val="none"/>
        </w:rPr>
        <w:tab/>
      </w:r>
      <w:r w:rsidRPr="00555E51">
        <w:rPr>
          <w:u w:val="none"/>
        </w:rPr>
        <w:t>Office</w:t>
      </w:r>
    </w:p>
    <w:p w14:paraId="739694BC" w14:textId="77777777" w:rsidR="004A3870" w:rsidRDefault="004A3870" w:rsidP="004A3870">
      <w:pPr>
        <w:pStyle w:val="Heading1"/>
        <w:widowControl/>
        <w:numPr>
          <w:ilvl w:val="0"/>
          <w:numId w:val="26"/>
        </w:numPr>
        <w:tabs>
          <w:tab w:val="left" w:pos="1660"/>
        </w:tabs>
        <w:autoSpaceDE/>
        <w:autoSpaceDN/>
        <w:spacing w:before="92" w:line="259" w:lineRule="auto"/>
        <w:rPr>
          <w:b w:val="0"/>
          <w:u w:val="none"/>
        </w:rPr>
      </w:pPr>
      <w:r>
        <w:rPr>
          <w:b w:val="0"/>
          <w:u w:val="none"/>
        </w:rPr>
        <w:t>Sweep and/or vacuum the floor</w:t>
      </w:r>
    </w:p>
    <w:p w14:paraId="72D4DB71" w14:textId="77777777" w:rsidR="004A3870" w:rsidRDefault="004A3870" w:rsidP="004A3870">
      <w:pPr>
        <w:pStyle w:val="Heading1"/>
        <w:widowControl/>
        <w:numPr>
          <w:ilvl w:val="0"/>
          <w:numId w:val="26"/>
        </w:numPr>
        <w:tabs>
          <w:tab w:val="left" w:pos="1660"/>
        </w:tabs>
        <w:autoSpaceDE/>
        <w:autoSpaceDN/>
        <w:spacing w:before="92" w:line="259" w:lineRule="auto"/>
        <w:rPr>
          <w:b w:val="0"/>
          <w:u w:val="none"/>
        </w:rPr>
      </w:pPr>
      <w:r>
        <w:rPr>
          <w:b w:val="0"/>
          <w:u w:val="none"/>
        </w:rPr>
        <w:t>Dust all countertops and window ledges (all exposed horizontal surfaces below 6” in height)</w:t>
      </w:r>
    </w:p>
    <w:p w14:paraId="6AF374A9" w14:textId="7581AC46" w:rsidR="004A3870" w:rsidRDefault="004A3870" w:rsidP="004A3870">
      <w:pPr>
        <w:pStyle w:val="Heading1"/>
        <w:widowControl/>
        <w:numPr>
          <w:ilvl w:val="0"/>
          <w:numId w:val="26"/>
        </w:numPr>
        <w:tabs>
          <w:tab w:val="left" w:pos="1660"/>
        </w:tabs>
        <w:autoSpaceDE/>
        <w:autoSpaceDN/>
        <w:spacing w:before="92" w:line="259" w:lineRule="auto"/>
        <w:rPr>
          <w:b w:val="0"/>
          <w:u w:val="none"/>
        </w:rPr>
      </w:pPr>
      <w:r>
        <w:rPr>
          <w:b w:val="0"/>
          <w:u w:val="none"/>
        </w:rPr>
        <w:t>Empty all garbage receptacles and dispose of garbage in dumpster east of building. Replace liners, if ne</w:t>
      </w:r>
      <w:r w:rsidR="00DF5EAA">
        <w:rPr>
          <w:b w:val="0"/>
          <w:u w:val="none"/>
        </w:rPr>
        <w:t>eded</w:t>
      </w:r>
      <w:r>
        <w:rPr>
          <w:b w:val="0"/>
          <w:u w:val="none"/>
        </w:rPr>
        <w:t xml:space="preserve"> (liners provided by PCC).</w:t>
      </w:r>
    </w:p>
    <w:p w14:paraId="18CF65EB" w14:textId="77777777" w:rsidR="004A3870" w:rsidRPr="00555E51" w:rsidRDefault="004A3870" w:rsidP="004A3870">
      <w:pPr>
        <w:pStyle w:val="Heading1"/>
        <w:widowControl/>
        <w:numPr>
          <w:ilvl w:val="0"/>
          <w:numId w:val="26"/>
        </w:numPr>
        <w:tabs>
          <w:tab w:val="left" w:pos="1660"/>
        </w:tabs>
        <w:autoSpaceDE/>
        <w:autoSpaceDN/>
        <w:spacing w:before="92" w:line="259" w:lineRule="auto"/>
        <w:rPr>
          <w:b w:val="0"/>
          <w:u w:val="none"/>
        </w:rPr>
      </w:pPr>
      <w:r>
        <w:rPr>
          <w:b w:val="0"/>
          <w:u w:val="none"/>
        </w:rPr>
        <w:t>Gather recycling container contents and dispose of in recycling dumpster east of building.</w:t>
      </w:r>
    </w:p>
    <w:p w14:paraId="678598D9" w14:textId="77777777" w:rsidR="004A3870" w:rsidRPr="00715966" w:rsidRDefault="004A3870" w:rsidP="004A3870">
      <w:pPr>
        <w:pStyle w:val="Heading1"/>
        <w:tabs>
          <w:tab w:val="left" w:pos="1660"/>
        </w:tabs>
        <w:spacing w:before="92"/>
        <w:ind w:left="1660" w:firstLine="0"/>
        <w:rPr>
          <w:u w:val="none"/>
        </w:rPr>
      </w:pPr>
    </w:p>
    <w:p w14:paraId="0B45AAAE" w14:textId="77777777" w:rsidR="004A3870" w:rsidRDefault="004A3870" w:rsidP="004A3870">
      <w:pPr>
        <w:pStyle w:val="Heading1"/>
        <w:widowControl/>
        <w:numPr>
          <w:ilvl w:val="2"/>
          <w:numId w:val="32"/>
        </w:numPr>
        <w:tabs>
          <w:tab w:val="left" w:pos="940"/>
        </w:tabs>
        <w:autoSpaceDE/>
        <w:autoSpaceDN/>
        <w:spacing w:before="93" w:line="259" w:lineRule="auto"/>
        <w:rPr>
          <w:u w:val="none"/>
        </w:rPr>
      </w:pPr>
      <w:r>
        <w:t>Special</w:t>
      </w:r>
      <w:r>
        <w:rPr>
          <w:spacing w:val="-6"/>
        </w:rPr>
        <w:t xml:space="preserve"> </w:t>
      </w:r>
      <w:r>
        <w:t>Attention</w:t>
      </w:r>
      <w:r>
        <w:rPr>
          <w:spacing w:val="-7"/>
        </w:rPr>
        <w:t xml:space="preserve"> </w:t>
      </w:r>
      <w:r>
        <w:rPr>
          <w:spacing w:val="-2"/>
        </w:rPr>
        <w:t>Items</w:t>
      </w:r>
    </w:p>
    <w:p w14:paraId="0AB193A1" w14:textId="77777777" w:rsidR="004A3870" w:rsidRDefault="004A3870" w:rsidP="004A3870">
      <w:pPr>
        <w:pStyle w:val="ListParagraph"/>
        <w:widowControl/>
        <w:numPr>
          <w:ilvl w:val="0"/>
          <w:numId w:val="10"/>
        </w:numPr>
        <w:tabs>
          <w:tab w:val="left" w:pos="1300"/>
        </w:tabs>
        <w:autoSpaceDE/>
        <w:autoSpaceDN/>
        <w:spacing w:line="259" w:lineRule="auto"/>
        <w:ind w:right="488"/>
        <w:rPr>
          <w:sz w:val="24"/>
        </w:rPr>
      </w:pPr>
      <w:r>
        <w:rPr>
          <w:sz w:val="24"/>
        </w:rPr>
        <w:t>The carpet throughout the entire office needs to be cleaned as requested. The</w:t>
      </w:r>
      <w:r>
        <w:rPr>
          <w:spacing w:val="-2"/>
          <w:sz w:val="24"/>
        </w:rPr>
        <w:t xml:space="preserve"> </w:t>
      </w:r>
      <w:r>
        <w:rPr>
          <w:sz w:val="24"/>
        </w:rPr>
        <w:t>carpet</w:t>
      </w:r>
      <w:r>
        <w:rPr>
          <w:spacing w:val="-3"/>
          <w:sz w:val="24"/>
        </w:rPr>
        <w:t xml:space="preserve"> </w:t>
      </w:r>
      <w:r>
        <w:rPr>
          <w:sz w:val="24"/>
        </w:rPr>
        <w:t>cleaning</w:t>
      </w:r>
      <w:r>
        <w:rPr>
          <w:spacing w:val="-4"/>
          <w:sz w:val="24"/>
        </w:rPr>
        <w:t xml:space="preserve"> </w:t>
      </w:r>
      <w:r>
        <w:rPr>
          <w:sz w:val="24"/>
        </w:rPr>
        <w:t>charge</w:t>
      </w:r>
      <w:r>
        <w:rPr>
          <w:spacing w:val="-2"/>
          <w:sz w:val="24"/>
        </w:rPr>
        <w:t xml:space="preserve"> </w:t>
      </w:r>
      <w:r>
        <w:rPr>
          <w:sz w:val="24"/>
        </w:rPr>
        <w:t>should</w:t>
      </w:r>
      <w:r>
        <w:rPr>
          <w:spacing w:val="-4"/>
          <w:sz w:val="24"/>
        </w:rPr>
        <w:t xml:space="preserve"> </w:t>
      </w:r>
      <w:r>
        <w:rPr>
          <w:sz w:val="24"/>
        </w:rPr>
        <w:t>be</w:t>
      </w:r>
      <w:r>
        <w:rPr>
          <w:spacing w:val="-4"/>
          <w:sz w:val="24"/>
        </w:rPr>
        <w:t xml:space="preserve"> </w:t>
      </w:r>
      <w:r>
        <w:rPr>
          <w:sz w:val="24"/>
        </w:rPr>
        <w:t>included</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appropriate</w:t>
      </w:r>
      <w:r>
        <w:rPr>
          <w:spacing w:val="-4"/>
          <w:sz w:val="24"/>
        </w:rPr>
        <w:t xml:space="preserve"> </w:t>
      </w:r>
      <w:r>
        <w:rPr>
          <w:sz w:val="24"/>
        </w:rPr>
        <w:t>bid</w:t>
      </w:r>
      <w:r>
        <w:rPr>
          <w:spacing w:val="-4"/>
          <w:sz w:val="24"/>
        </w:rPr>
        <w:t xml:space="preserve"> </w:t>
      </w:r>
      <w:r>
        <w:rPr>
          <w:sz w:val="24"/>
        </w:rPr>
        <w:t>space on</w:t>
      </w:r>
      <w:r>
        <w:rPr>
          <w:spacing w:val="-2"/>
          <w:sz w:val="24"/>
        </w:rPr>
        <w:t xml:space="preserve"> </w:t>
      </w:r>
      <w:r>
        <w:rPr>
          <w:sz w:val="24"/>
        </w:rPr>
        <w:t>the</w:t>
      </w:r>
      <w:r>
        <w:rPr>
          <w:spacing w:val="-4"/>
          <w:sz w:val="24"/>
        </w:rPr>
        <w:t xml:space="preserve"> </w:t>
      </w:r>
      <w:r>
        <w:rPr>
          <w:sz w:val="24"/>
        </w:rPr>
        <w:t>proposal</w:t>
      </w:r>
      <w:r>
        <w:rPr>
          <w:spacing w:val="-5"/>
          <w:sz w:val="24"/>
        </w:rPr>
        <w:t xml:space="preserve"> </w:t>
      </w:r>
      <w:r>
        <w:rPr>
          <w:sz w:val="24"/>
        </w:rPr>
        <w:t>form.</w:t>
      </w:r>
      <w:r>
        <w:rPr>
          <w:spacing w:val="40"/>
          <w:sz w:val="24"/>
        </w:rPr>
        <w:t xml:space="preserve"> </w:t>
      </w:r>
      <w:r>
        <w:rPr>
          <w:sz w:val="24"/>
        </w:rPr>
        <w:t>Billing</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carpet</w:t>
      </w:r>
      <w:r>
        <w:rPr>
          <w:spacing w:val="-3"/>
          <w:sz w:val="24"/>
        </w:rPr>
        <w:t xml:space="preserve"> </w:t>
      </w:r>
      <w:r>
        <w:rPr>
          <w:sz w:val="24"/>
        </w:rPr>
        <w:t>cleaning</w:t>
      </w:r>
      <w:r>
        <w:rPr>
          <w:spacing w:val="-4"/>
          <w:sz w:val="24"/>
        </w:rPr>
        <w:t xml:space="preserve"> </w:t>
      </w:r>
      <w:r>
        <w:rPr>
          <w:sz w:val="24"/>
        </w:rPr>
        <w:t>should</w:t>
      </w:r>
      <w:r>
        <w:rPr>
          <w:spacing w:val="-4"/>
          <w:sz w:val="24"/>
        </w:rPr>
        <w:t xml:space="preserve"> </w:t>
      </w:r>
      <w:r>
        <w:rPr>
          <w:sz w:val="24"/>
        </w:rPr>
        <w:t>be</w:t>
      </w:r>
      <w:r>
        <w:rPr>
          <w:spacing w:val="-2"/>
          <w:sz w:val="24"/>
        </w:rPr>
        <w:t xml:space="preserve"> </w:t>
      </w:r>
      <w:r>
        <w:rPr>
          <w:sz w:val="24"/>
        </w:rPr>
        <w:t>included</w:t>
      </w:r>
      <w:r>
        <w:rPr>
          <w:spacing w:val="-2"/>
          <w:sz w:val="24"/>
        </w:rPr>
        <w:t xml:space="preserve"> </w:t>
      </w:r>
      <w:r>
        <w:rPr>
          <w:sz w:val="24"/>
        </w:rPr>
        <w:t>in</w:t>
      </w:r>
      <w:r>
        <w:rPr>
          <w:spacing w:val="-2"/>
          <w:sz w:val="24"/>
        </w:rPr>
        <w:t xml:space="preserve"> </w:t>
      </w:r>
      <w:r>
        <w:rPr>
          <w:sz w:val="24"/>
        </w:rPr>
        <w:t>a separate bill for payment.</w:t>
      </w:r>
    </w:p>
    <w:p w14:paraId="597946BA" w14:textId="77777777" w:rsidR="004A3870" w:rsidRPr="004A3870" w:rsidRDefault="004A3870" w:rsidP="004A3870">
      <w:pPr>
        <w:pStyle w:val="ListParagraph"/>
        <w:widowControl/>
        <w:numPr>
          <w:ilvl w:val="0"/>
          <w:numId w:val="10"/>
        </w:numPr>
        <w:tabs>
          <w:tab w:val="left" w:pos="1300"/>
        </w:tabs>
        <w:autoSpaceDE/>
        <w:autoSpaceDN/>
        <w:spacing w:line="259" w:lineRule="auto"/>
        <w:rPr>
          <w:sz w:val="24"/>
        </w:rPr>
      </w:pPr>
      <w:r>
        <w:rPr>
          <w:sz w:val="24"/>
        </w:rPr>
        <w:t>The</w:t>
      </w:r>
      <w:r>
        <w:rPr>
          <w:spacing w:val="-4"/>
          <w:sz w:val="24"/>
        </w:rPr>
        <w:t xml:space="preserve"> </w:t>
      </w:r>
      <w:r>
        <w:rPr>
          <w:sz w:val="24"/>
        </w:rPr>
        <w:t>successful</w:t>
      </w:r>
      <w:r>
        <w:rPr>
          <w:spacing w:val="-6"/>
          <w:sz w:val="24"/>
        </w:rPr>
        <w:t xml:space="preserve"> </w:t>
      </w:r>
      <w:r>
        <w:rPr>
          <w:sz w:val="24"/>
        </w:rPr>
        <w:t>bidder</w:t>
      </w:r>
      <w:r>
        <w:rPr>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responsible</w:t>
      </w:r>
      <w:r>
        <w:rPr>
          <w:spacing w:val="-1"/>
          <w:sz w:val="24"/>
        </w:rPr>
        <w:t xml:space="preserve"> </w:t>
      </w:r>
      <w:r>
        <w:rPr>
          <w:sz w:val="24"/>
        </w:rPr>
        <w:t>to</w:t>
      </w:r>
      <w:r>
        <w:rPr>
          <w:spacing w:val="-2"/>
          <w:sz w:val="24"/>
        </w:rPr>
        <w:t xml:space="preserve"> </w:t>
      </w:r>
      <w:r>
        <w:rPr>
          <w:sz w:val="24"/>
        </w:rPr>
        <w:t>lock</w:t>
      </w:r>
      <w:r>
        <w:rPr>
          <w:spacing w:val="-4"/>
          <w:sz w:val="24"/>
        </w:rPr>
        <w:t xml:space="preserve"> </w:t>
      </w:r>
      <w:r>
        <w:rPr>
          <w:sz w:val="24"/>
        </w:rPr>
        <w:t>the</w:t>
      </w:r>
      <w:r>
        <w:rPr>
          <w:spacing w:val="-4"/>
          <w:sz w:val="24"/>
        </w:rPr>
        <w:t xml:space="preserve"> </w:t>
      </w:r>
      <w:r>
        <w:rPr>
          <w:sz w:val="24"/>
        </w:rPr>
        <w:t>facility</w:t>
      </w:r>
      <w:r>
        <w:rPr>
          <w:spacing w:val="-5"/>
          <w:sz w:val="24"/>
        </w:rPr>
        <w:t xml:space="preserve"> </w:t>
      </w:r>
      <w:r>
        <w:rPr>
          <w:sz w:val="24"/>
        </w:rPr>
        <w:t>when</w:t>
      </w:r>
      <w:r>
        <w:rPr>
          <w:spacing w:val="-1"/>
          <w:sz w:val="24"/>
        </w:rPr>
        <w:t xml:space="preserve"> </w:t>
      </w:r>
      <w:r>
        <w:rPr>
          <w:spacing w:val="-2"/>
          <w:sz w:val="24"/>
        </w:rPr>
        <w:t>done.</w:t>
      </w:r>
    </w:p>
    <w:p w14:paraId="1C9B331A" w14:textId="77777777" w:rsidR="003E674F" w:rsidRPr="004A3870" w:rsidRDefault="004A3870" w:rsidP="004A3870">
      <w:pPr>
        <w:pStyle w:val="ListParagraph"/>
        <w:widowControl/>
        <w:numPr>
          <w:ilvl w:val="0"/>
          <w:numId w:val="10"/>
        </w:numPr>
        <w:tabs>
          <w:tab w:val="left" w:pos="1300"/>
        </w:tabs>
        <w:autoSpaceDE/>
        <w:autoSpaceDN/>
        <w:spacing w:line="259" w:lineRule="auto"/>
        <w:rPr>
          <w:sz w:val="24"/>
        </w:rPr>
      </w:pPr>
      <w:r w:rsidRPr="004A3870">
        <w:rPr>
          <w:sz w:val="24"/>
        </w:rPr>
        <w:t>Doors</w:t>
      </w:r>
      <w:r w:rsidRPr="004A3870">
        <w:rPr>
          <w:spacing w:val="-4"/>
          <w:sz w:val="24"/>
        </w:rPr>
        <w:t xml:space="preserve"> </w:t>
      </w:r>
      <w:r w:rsidRPr="004A3870">
        <w:rPr>
          <w:sz w:val="24"/>
        </w:rPr>
        <w:t>should</w:t>
      </w:r>
      <w:r w:rsidRPr="004A3870">
        <w:rPr>
          <w:spacing w:val="-2"/>
          <w:sz w:val="24"/>
        </w:rPr>
        <w:t xml:space="preserve"> </w:t>
      </w:r>
      <w:r w:rsidRPr="004A3870">
        <w:rPr>
          <w:sz w:val="24"/>
        </w:rPr>
        <w:t>be</w:t>
      </w:r>
      <w:r w:rsidRPr="004A3870">
        <w:rPr>
          <w:spacing w:val="-2"/>
          <w:sz w:val="24"/>
        </w:rPr>
        <w:t xml:space="preserve"> </w:t>
      </w:r>
      <w:r w:rsidRPr="004A3870">
        <w:rPr>
          <w:sz w:val="24"/>
        </w:rPr>
        <w:t>kept</w:t>
      </w:r>
      <w:r w:rsidRPr="004A3870">
        <w:rPr>
          <w:spacing w:val="-3"/>
          <w:sz w:val="24"/>
        </w:rPr>
        <w:t xml:space="preserve"> </w:t>
      </w:r>
      <w:r w:rsidRPr="004A3870">
        <w:rPr>
          <w:sz w:val="24"/>
        </w:rPr>
        <w:t>locked</w:t>
      </w:r>
      <w:r w:rsidRPr="004A3870">
        <w:rPr>
          <w:spacing w:val="-2"/>
          <w:sz w:val="24"/>
        </w:rPr>
        <w:t xml:space="preserve"> </w:t>
      </w:r>
      <w:r w:rsidRPr="004A3870">
        <w:rPr>
          <w:sz w:val="24"/>
        </w:rPr>
        <w:t>while</w:t>
      </w:r>
      <w:r w:rsidRPr="004A3870">
        <w:rPr>
          <w:spacing w:val="-2"/>
          <w:sz w:val="24"/>
        </w:rPr>
        <w:t xml:space="preserve"> </w:t>
      </w:r>
      <w:r w:rsidRPr="004A3870">
        <w:rPr>
          <w:sz w:val="24"/>
        </w:rPr>
        <w:t>cleaning</w:t>
      </w:r>
      <w:r w:rsidRPr="004A3870">
        <w:rPr>
          <w:spacing w:val="-7"/>
          <w:sz w:val="24"/>
        </w:rPr>
        <w:t xml:space="preserve"> </w:t>
      </w:r>
      <w:r w:rsidRPr="004A3870">
        <w:rPr>
          <w:sz w:val="24"/>
        </w:rPr>
        <w:t>for</w:t>
      </w:r>
      <w:r w:rsidRPr="004A3870">
        <w:rPr>
          <w:spacing w:val="-4"/>
          <w:sz w:val="24"/>
        </w:rPr>
        <w:t xml:space="preserve"> </w:t>
      </w:r>
      <w:r w:rsidRPr="004A3870">
        <w:rPr>
          <w:sz w:val="24"/>
        </w:rPr>
        <w:t>security</w:t>
      </w:r>
      <w:r w:rsidRPr="004A3870">
        <w:rPr>
          <w:spacing w:val="-5"/>
          <w:sz w:val="24"/>
        </w:rPr>
        <w:t xml:space="preserve"> </w:t>
      </w:r>
      <w:r w:rsidRPr="004A3870">
        <w:rPr>
          <w:spacing w:val="-2"/>
          <w:sz w:val="24"/>
        </w:rPr>
        <w:t>purposes.</w:t>
      </w:r>
    </w:p>
    <w:p w14:paraId="2AB8CDDC" w14:textId="77777777" w:rsidR="003E674F" w:rsidRPr="003E674F" w:rsidRDefault="003E674F" w:rsidP="003E674F">
      <w:pPr>
        <w:tabs>
          <w:tab w:val="left" w:pos="1300"/>
        </w:tabs>
        <w:rPr>
          <w:sz w:val="24"/>
        </w:rPr>
        <w:sectPr w:rsidR="003E674F" w:rsidRPr="003E674F">
          <w:pgSz w:w="12240" w:h="15840"/>
          <w:pgMar w:top="640" w:right="1220" w:bottom="720" w:left="1220" w:header="0" w:footer="493" w:gutter="0"/>
          <w:cols w:space="720"/>
        </w:sectPr>
      </w:pPr>
    </w:p>
    <w:p w14:paraId="0EBE4DC3" w14:textId="77777777" w:rsidR="00D70AF7" w:rsidRDefault="00D70AF7" w:rsidP="00D70AF7">
      <w:pPr>
        <w:pStyle w:val="BodyText"/>
        <w:rPr>
          <w:b/>
        </w:rPr>
      </w:pPr>
    </w:p>
    <w:p w14:paraId="35B9F4FA" w14:textId="6DC235D0" w:rsidR="00D70AF7" w:rsidRDefault="003E674F" w:rsidP="00D70AF7">
      <w:pPr>
        <w:ind w:left="2946" w:right="2814" w:firstLine="1152"/>
        <w:rPr>
          <w:b/>
          <w:sz w:val="24"/>
        </w:rPr>
      </w:pPr>
      <w:r>
        <w:rPr>
          <w:b/>
          <w:sz w:val="24"/>
        </w:rPr>
        <w:t>ITB #202</w:t>
      </w:r>
      <w:r w:rsidR="00DF5EAA">
        <w:rPr>
          <w:b/>
          <w:sz w:val="24"/>
        </w:rPr>
        <w:t>3</w:t>
      </w:r>
      <w:r>
        <w:rPr>
          <w:b/>
          <w:sz w:val="24"/>
        </w:rPr>
        <w:t>-00</w:t>
      </w:r>
      <w:r w:rsidR="00DF5EAA">
        <w:rPr>
          <w:b/>
          <w:sz w:val="24"/>
        </w:rPr>
        <w:t>2</w:t>
      </w:r>
      <w:r w:rsidR="00D70AF7">
        <w:rPr>
          <w:b/>
          <w:sz w:val="24"/>
        </w:rPr>
        <w:t xml:space="preserve"> COMBINED</w:t>
      </w:r>
      <w:r w:rsidR="00D70AF7">
        <w:rPr>
          <w:b/>
          <w:spacing w:val="-17"/>
          <w:sz w:val="24"/>
        </w:rPr>
        <w:t xml:space="preserve"> </w:t>
      </w:r>
      <w:r w:rsidR="00D70AF7">
        <w:rPr>
          <w:b/>
          <w:sz w:val="24"/>
        </w:rPr>
        <w:t>CLEANING</w:t>
      </w:r>
      <w:r w:rsidR="00D70AF7">
        <w:rPr>
          <w:b/>
          <w:spacing w:val="-17"/>
          <w:sz w:val="24"/>
        </w:rPr>
        <w:t xml:space="preserve"> </w:t>
      </w:r>
      <w:r w:rsidR="00D70AF7">
        <w:rPr>
          <w:b/>
          <w:sz w:val="24"/>
        </w:rPr>
        <w:t>SERVICES</w:t>
      </w:r>
    </w:p>
    <w:p w14:paraId="39F7EB12" w14:textId="77777777" w:rsidR="00D70AF7" w:rsidRDefault="00D70AF7" w:rsidP="00D70AF7">
      <w:pPr>
        <w:ind w:left="3687" w:right="3688"/>
        <w:jc w:val="center"/>
        <w:rPr>
          <w:b/>
          <w:sz w:val="24"/>
        </w:rPr>
      </w:pPr>
      <w:r>
        <w:rPr>
          <w:b/>
          <w:spacing w:val="-5"/>
          <w:sz w:val="24"/>
        </w:rPr>
        <w:t>FOR</w:t>
      </w:r>
    </w:p>
    <w:p w14:paraId="7701D99E" w14:textId="77777777" w:rsidR="00D70AF7" w:rsidRDefault="00D70AF7" w:rsidP="00D70AF7">
      <w:pPr>
        <w:spacing w:before="1"/>
        <w:ind w:left="11" w:right="12"/>
        <w:jc w:val="center"/>
        <w:rPr>
          <w:b/>
          <w:sz w:val="24"/>
        </w:rPr>
      </w:pPr>
      <w:r>
        <w:rPr>
          <w:b/>
          <w:sz w:val="24"/>
        </w:rPr>
        <w:t>POLK</w:t>
      </w:r>
      <w:r>
        <w:rPr>
          <w:b/>
          <w:spacing w:val="-7"/>
          <w:sz w:val="24"/>
        </w:rPr>
        <w:t xml:space="preserve"> </w:t>
      </w:r>
      <w:r>
        <w:rPr>
          <w:b/>
          <w:sz w:val="24"/>
        </w:rPr>
        <w:t>COUNTY</w:t>
      </w:r>
      <w:r>
        <w:rPr>
          <w:b/>
          <w:spacing w:val="-9"/>
          <w:sz w:val="24"/>
        </w:rPr>
        <w:t xml:space="preserve"> </w:t>
      </w:r>
      <w:r>
        <w:rPr>
          <w:b/>
          <w:sz w:val="24"/>
        </w:rPr>
        <w:t>CONSERVATION</w:t>
      </w:r>
      <w:r>
        <w:rPr>
          <w:b/>
          <w:spacing w:val="-7"/>
          <w:sz w:val="24"/>
        </w:rPr>
        <w:t xml:space="preserve"> </w:t>
      </w:r>
      <w:r>
        <w:rPr>
          <w:b/>
          <w:spacing w:val="-4"/>
          <w:sz w:val="24"/>
        </w:rPr>
        <w:t>BOARD</w:t>
      </w:r>
    </w:p>
    <w:p w14:paraId="1D067890" w14:textId="77777777" w:rsidR="00D70AF7" w:rsidRDefault="00D70AF7" w:rsidP="00D70AF7">
      <w:pPr>
        <w:pStyle w:val="BodyText"/>
        <w:spacing w:before="11"/>
        <w:rPr>
          <w:b/>
          <w:sz w:val="23"/>
        </w:rPr>
      </w:pPr>
    </w:p>
    <w:p w14:paraId="1C4BF106" w14:textId="77777777" w:rsidR="00D70AF7" w:rsidRDefault="00D70AF7" w:rsidP="00D70AF7">
      <w:pPr>
        <w:ind w:left="3688" w:right="3688"/>
        <w:jc w:val="center"/>
        <w:rPr>
          <w:b/>
          <w:sz w:val="24"/>
        </w:rPr>
      </w:pPr>
      <w:r>
        <w:rPr>
          <w:b/>
          <w:sz w:val="24"/>
        </w:rPr>
        <w:t>PART</w:t>
      </w:r>
      <w:r>
        <w:rPr>
          <w:b/>
          <w:spacing w:val="-8"/>
          <w:sz w:val="24"/>
        </w:rPr>
        <w:t xml:space="preserve"> </w:t>
      </w:r>
      <w:r>
        <w:rPr>
          <w:b/>
          <w:spacing w:val="-5"/>
          <w:sz w:val="24"/>
        </w:rPr>
        <w:t>IV.</w:t>
      </w:r>
    </w:p>
    <w:p w14:paraId="286A3C50" w14:textId="77777777" w:rsidR="00D70AF7" w:rsidRDefault="00D70AF7" w:rsidP="00D70AF7">
      <w:pPr>
        <w:spacing w:line="480" w:lineRule="auto"/>
        <w:ind w:left="2238" w:right="2239"/>
        <w:jc w:val="center"/>
        <w:rPr>
          <w:b/>
          <w:sz w:val="24"/>
        </w:rPr>
      </w:pPr>
      <w:r>
        <w:rPr>
          <w:b/>
          <w:sz w:val="24"/>
        </w:rPr>
        <w:t>INSURANCE</w:t>
      </w:r>
      <w:r>
        <w:rPr>
          <w:b/>
          <w:spacing w:val="-13"/>
          <w:sz w:val="24"/>
        </w:rPr>
        <w:t xml:space="preserve"> </w:t>
      </w:r>
      <w:r>
        <w:rPr>
          <w:b/>
          <w:sz w:val="24"/>
        </w:rPr>
        <w:t>&amp;</w:t>
      </w:r>
      <w:r>
        <w:rPr>
          <w:b/>
          <w:spacing w:val="-13"/>
          <w:sz w:val="24"/>
        </w:rPr>
        <w:t xml:space="preserve"> </w:t>
      </w:r>
      <w:r>
        <w:rPr>
          <w:b/>
          <w:sz w:val="24"/>
        </w:rPr>
        <w:t>CERTIFICATE</w:t>
      </w:r>
      <w:r>
        <w:rPr>
          <w:b/>
          <w:spacing w:val="-13"/>
          <w:sz w:val="24"/>
        </w:rPr>
        <w:t xml:space="preserve"> </w:t>
      </w:r>
      <w:r>
        <w:rPr>
          <w:b/>
          <w:sz w:val="24"/>
        </w:rPr>
        <w:t xml:space="preserve">REQUIREMENTS </w:t>
      </w:r>
    </w:p>
    <w:p w14:paraId="0E988755" w14:textId="77777777" w:rsidR="00D70AF7" w:rsidRDefault="00D70AF7" w:rsidP="00D70AF7">
      <w:pPr>
        <w:ind w:left="3104" w:right="3105" w:firstLine="3"/>
        <w:jc w:val="center"/>
        <w:rPr>
          <w:b/>
          <w:sz w:val="24"/>
        </w:rPr>
      </w:pPr>
      <w:r>
        <w:rPr>
          <w:b/>
          <w:sz w:val="24"/>
          <w:u w:val="single"/>
        </w:rPr>
        <w:t>INSURANCE AND</w:t>
      </w:r>
      <w:r w:rsidR="006F6C21">
        <w:rPr>
          <w:b/>
          <w:sz w:val="24"/>
        </w:rPr>
        <w:t xml:space="preserve"> </w:t>
      </w:r>
      <w:r>
        <w:rPr>
          <w:b/>
          <w:sz w:val="24"/>
          <w:u w:val="single"/>
        </w:rPr>
        <w:t>CERTIFICATE</w:t>
      </w:r>
      <w:r>
        <w:rPr>
          <w:b/>
          <w:spacing w:val="-17"/>
          <w:sz w:val="24"/>
          <w:u w:val="single"/>
        </w:rPr>
        <w:t xml:space="preserve"> </w:t>
      </w:r>
      <w:r>
        <w:rPr>
          <w:b/>
          <w:sz w:val="24"/>
          <w:u w:val="single"/>
        </w:rPr>
        <w:t>REQUIREMENTS</w:t>
      </w:r>
    </w:p>
    <w:p w14:paraId="0C8C792F" w14:textId="77777777" w:rsidR="00D70AF7" w:rsidRDefault="00D70AF7" w:rsidP="00D70AF7">
      <w:pPr>
        <w:pStyle w:val="BodyText"/>
        <w:rPr>
          <w:b/>
          <w:sz w:val="20"/>
        </w:rPr>
      </w:pPr>
    </w:p>
    <w:p w14:paraId="0411C77C" w14:textId="77777777" w:rsidR="00D70AF7" w:rsidRDefault="00D70AF7" w:rsidP="00D70AF7">
      <w:pPr>
        <w:pStyle w:val="BodyText"/>
        <w:spacing w:before="10"/>
        <w:rPr>
          <w:b/>
          <w:sz w:val="15"/>
        </w:rPr>
      </w:pPr>
    </w:p>
    <w:p w14:paraId="370D09E9" w14:textId="77777777" w:rsidR="00DF5EAA" w:rsidRDefault="00DF5EAA" w:rsidP="00DF5EAA">
      <w:pPr>
        <w:widowControl/>
        <w:numPr>
          <w:ilvl w:val="0"/>
          <w:numId w:val="39"/>
        </w:numPr>
        <w:autoSpaceDE/>
        <w:autoSpaceDN/>
        <w:ind w:left="360" w:hanging="360"/>
        <w:rPr>
          <w:b/>
        </w:rPr>
      </w:pPr>
      <w:r>
        <w:rPr>
          <w:b/>
          <w:u w:val="single"/>
        </w:rPr>
        <w:t>GENERAL INSURANCE REQUIREMENTS</w:t>
      </w:r>
      <w:r>
        <w:rPr>
          <w:b/>
        </w:rPr>
        <w:t xml:space="preserve">.  </w:t>
      </w:r>
    </w:p>
    <w:p w14:paraId="0A420152" w14:textId="77777777" w:rsidR="00DF5EAA" w:rsidRDefault="00DF5EAA" w:rsidP="00DF5EAA">
      <w:pPr>
        <w:rPr>
          <w:b/>
        </w:rPr>
      </w:pPr>
    </w:p>
    <w:p w14:paraId="213959D1" w14:textId="1943A25E" w:rsidR="00DF5EAA" w:rsidRDefault="00DF5EAA" w:rsidP="00DF5EAA">
      <w:pPr>
        <w:tabs>
          <w:tab w:val="left" w:pos="9360"/>
        </w:tabs>
      </w:pPr>
      <w:r>
        <w:t>The Contractor shall purchase, secure and maintain throughout the Term and duration of this Agreement, insurance of such types and minimum coverage (not less than) amounts specified.</w:t>
      </w:r>
    </w:p>
    <w:p w14:paraId="30377527" w14:textId="77777777" w:rsidR="00DF5EAA" w:rsidRDefault="00DF5EAA" w:rsidP="00DF5EAA">
      <w:pPr>
        <w:tabs>
          <w:tab w:val="left" w:pos="9360"/>
        </w:tabs>
      </w:pPr>
    </w:p>
    <w:p w14:paraId="5A9624EB" w14:textId="77777777" w:rsidR="00DF5EAA" w:rsidRDefault="00DF5EAA" w:rsidP="00DF5EAA">
      <w:pPr>
        <w:tabs>
          <w:tab w:val="left" w:pos="9360"/>
        </w:tabs>
        <w:rPr>
          <w:b/>
        </w:rPr>
      </w:pPr>
      <w:r>
        <w:t>Said insurance shall be provided by an insurance company(</w:t>
      </w:r>
      <w:proofErr w:type="spellStart"/>
      <w:r>
        <w:t>ies</w:t>
      </w:r>
      <w:proofErr w:type="spellEnd"/>
      <w:r>
        <w:t xml:space="preserve">), “admitted” and “non-admitted” to do business in the State of Iowa, having no less than an A.M. Best Rating of “B+.” All insurance policies shall be written on a “per occurrence basis,” and not a claims-made basis, and in the form, amounts and with companies satisfactory to Polk County, Iowa.   </w:t>
      </w:r>
    </w:p>
    <w:p w14:paraId="4D133DB6" w14:textId="77777777" w:rsidR="00DF5EAA" w:rsidRDefault="00DF5EAA" w:rsidP="00DF5EAA">
      <w:pPr>
        <w:rPr>
          <w:b/>
        </w:rPr>
      </w:pPr>
    </w:p>
    <w:p w14:paraId="76334FFF" w14:textId="77777777" w:rsidR="00DF5EAA" w:rsidRDefault="00DF5EAA" w:rsidP="00DF5EAA">
      <w:r>
        <w:t xml:space="preserve">Insurance coverage will be considered acceptable when provided in one of the following methods:  </w:t>
      </w:r>
    </w:p>
    <w:p w14:paraId="2990E485" w14:textId="77777777" w:rsidR="00DF5EAA" w:rsidRDefault="00DF5EAA" w:rsidP="00DF5EAA"/>
    <w:p w14:paraId="369B97F6" w14:textId="77777777" w:rsidR="00DF5EAA" w:rsidRDefault="00DF5EAA" w:rsidP="00DF5EAA">
      <w:r>
        <w:t xml:space="preserve">The Contractor shall furnish the Polk County with a proper Certificate of Insurance (COI) or affidavits executed by representatives of duly qualified insurance companies, doing business in Iowa for approval by Polk County.  </w:t>
      </w:r>
    </w:p>
    <w:p w14:paraId="0A218373" w14:textId="77777777" w:rsidR="00DF5EAA" w:rsidRDefault="00DF5EAA" w:rsidP="00DF5EAA">
      <w:pPr>
        <w:ind w:left="720"/>
      </w:pPr>
    </w:p>
    <w:p w14:paraId="42BC8667" w14:textId="52B8ABCA" w:rsidR="00DF5EAA" w:rsidRDefault="00DF5EAA" w:rsidP="00DF5EAA">
      <w:r>
        <w:t>The Certificate shall identify the following:  the insurance company firm name and address; contractor firm name and address; insurance policy(s) number(s); policy period; type of policy and coverage; limits of coverage; description of operations covered; certificate holder(s);” Additional Insured;” “Waiver of Subrogation,”</w:t>
      </w:r>
      <w:r>
        <w:rPr>
          <w:color w:val="FF0000"/>
        </w:rPr>
        <w:t xml:space="preserve"> </w:t>
      </w:r>
      <w:r>
        <w:t xml:space="preserve">and cancellation clauses.  </w:t>
      </w:r>
    </w:p>
    <w:p w14:paraId="557CFD07" w14:textId="77777777" w:rsidR="00DF5EAA" w:rsidRDefault="00DF5EAA" w:rsidP="00DF5EAA">
      <w:pPr>
        <w:ind w:left="720"/>
      </w:pPr>
    </w:p>
    <w:p w14:paraId="3703C6B1" w14:textId="77777777" w:rsidR="00DF5EAA" w:rsidRDefault="00DF5EAA" w:rsidP="00DF5EAA">
      <w:r>
        <w:t xml:space="preserve">All certificates submitted for the purpose of complying with these specifications shall identify as the “Named Insured” the Contractor; and the Polk County, Iowa, its elected and appointed officials, employees, agents, predecessors, successors and assigns, as “Additional Insureds.”  </w:t>
      </w:r>
    </w:p>
    <w:p w14:paraId="26EA4347" w14:textId="77777777" w:rsidR="00DF5EAA" w:rsidRDefault="00DF5EAA" w:rsidP="00DF5EAA">
      <w:pPr>
        <w:ind w:left="720"/>
      </w:pPr>
    </w:p>
    <w:p w14:paraId="0423BF82" w14:textId="77777777" w:rsidR="00DF5EAA" w:rsidRDefault="00DF5EAA" w:rsidP="00DF5EAA">
      <w:r>
        <w:t xml:space="preserve">This requirement shall apply with equal force, whether the work is performed by (1) persons employed directly by the Contractor, (2) by a subcontractor, or (3) by an independent contractor.  </w:t>
      </w:r>
    </w:p>
    <w:p w14:paraId="6A7680FE" w14:textId="77777777" w:rsidR="00DF5EAA" w:rsidRDefault="00DF5EAA" w:rsidP="00DF5EAA">
      <w:pPr>
        <w:ind w:left="720"/>
      </w:pPr>
    </w:p>
    <w:p w14:paraId="5F3F74E7" w14:textId="77777777" w:rsidR="00DF5EAA" w:rsidRDefault="00DF5EAA" w:rsidP="00DF5EAA">
      <w:r>
        <w:t xml:space="preserve">Regardless of such approval by Polk County, it shall be the responsibility of the Contractor to maintain adequate insurance coverage at all times, and failure to do so shall not relieve the Contractor of any contractual obligation or responsibility.  Failure on the part of the Contractor to maintain this insurance in full effect shall be considered and treated as a breach of contract or Event of Default by Polk County.  Failure on the part of the Contractor to comply with the requirements of this article shall be considered sufficient and just cause to suspend the work, withhold payment(s), and/or be disqualified from receiving further contract awards.  </w:t>
      </w:r>
    </w:p>
    <w:p w14:paraId="20749996" w14:textId="77777777" w:rsidR="00DF5EAA" w:rsidRDefault="00DF5EAA" w:rsidP="00DF5EAA">
      <w:pPr>
        <w:ind w:left="720"/>
      </w:pPr>
    </w:p>
    <w:p w14:paraId="3434D6E6" w14:textId="77777777" w:rsidR="00DF5EAA" w:rsidRDefault="00DF5EAA" w:rsidP="00DF5EAA">
      <w:r>
        <w:t xml:space="preserve">Insurance policies filed with Polk County shall state the insurance company shall provide Polk County, Iowa with advance </w:t>
      </w:r>
      <w:r w:rsidRPr="00FE60BB">
        <w:rPr>
          <w:u w:val="single"/>
        </w:rPr>
        <w:t>written notice</w:t>
      </w:r>
      <w:r>
        <w:t xml:space="preserve">, thirty (30) calendar days </w:t>
      </w:r>
      <w:r w:rsidRPr="00FE60BB">
        <w:t xml:space="preserve">before </w:t>
      </w:r>
      <w:r>
        <w:t xml:space="preserve">any policy covered thereby is changed or canceled.  </w:t>
      </w:r>
    </w:p>
    <w:p w14:paraId="6A25135D" w14:textId="77777777" w:rsidR="00DF5EAA" w:rsidRDefault="00DF5EAA" w:rsidP="00DF5EAA"/>
    <w:p w14:paraId="2B64C083" w14:textId="77777777" w:rsidR="00DF5EAA" w:rsidRDefault="00DF5EAA" w:rsidP="00DF5EAA">
      <w:r>
        <w:t xml:space="preserve">Evidence of insurance coverage as identified and stipulated by these specifications shall be received and approved by Polk County prior to any work being performed by the Contractor, subcontractor(s), or agents of the Contractor.  </w:t>
      </w:r>
    </w:p>
    <w:p w14:paraId="533A2061" w14:textId="77777777" w:rsidR="00DF5EAA" w:rsidRPr="00AD677B" w:rsidRDefault="00DF5EAA" w:rsidP="00DF5EAA">
      <w:pPr>
        <w:rPr>
          <w:b/>
          <w:u w:val="single"/>
        </w:rPr>
      </w:pPr>
    </w:p>
    <w:p w14:paraId="77F90B51" w14:textId="77777777" w:rsidR="00DF5EAA" w:rsidRDefault="00DF5EAA" w:rsidP="00DF5EAA">
      <w:pPr>
        <w:widowControl/>
        <w:numPr>
          <w:ilvl w:val="0"/>
          <w:numId w:val="39"/>
        </w:numPr>
        <w:autoSpaceDE/>
        <w:autoSpaceDN/>
        <w:ind w:left="360" w:hanging="360"/>
        <w:rPr>
          <w:b/>
        </w:rPr>
      </w:pPr>
      <w:r>
        <w:rPr>
          <w:b/>
          <w:u w:val="single"/>
        </w:rPr>
        <w:t>TYPES OF INSURANCE REQUIRED</w:t>
      </w:r>
    </w:p>
    <w:p w14:paraId="283419B7" w14:textId="77777777" w:rsidR="00DF5EAA" w:rsidRDefault="00DF5EAA" w:rsidP="00DF5EAA">
      <w:pPr>
        <w:ind w:left="720"/>
      </w:pPr>
    </w:p>
    <w:p w14:paraId="71CB3B8C" w14:textId="77777777" w:rsidR="00DF5EAA" w:rsidRDefault="00DF5EAA" w:rsidP="00DF5EAA">
      <w:pPr>
        <w:widowControl/>
        <w:numPr>
          <w:ilvl w:val="0"/>
          <w:numId w:val="19"/>
        </w:numPr>
        <w:tabs>
          <w:tab w:val="clear" w:pos="1440"/>
          <w:tab w:val="left" w:pos="720"/>
        </w:tabs>
        <w:autoSpaceDE/>
        <w:autoSpaceDN/>
        <w:ind w:hanging="1080"/>
      </w:pPr>
      <w:r>
        <w:rPr>
          <w:b/>
          <w:u w:val="single"/>
        </w:rPr>
        <w:t>Workers’ Compensation and Employers’ Liability</w:t>
      </w:r>
      <w:r>
        <w:rPr>
          <w:b/>
        </w:rPr>
        <w:t>.</w:t>
      </w:r>
      <w:r>
        <w:t xml:space="preserve">  </w:t>
      </w:r>
    </w:p>
    <w:p w14:paraId="1CB8614C" w14:textId="77777777" w:rsidR="00DF5EAA" w:rsidRDefault="00DF5EAA" w:rsidP="00DF5EAA">
      <w:pPr>
        <w:tabs>
          <w:tab w:val="left" w:pos="720"/>
        </w:tabs>
        <w:ind w:left="720"/>
      </w:pPr>
      <w:r>
        <w:t>This insurance shall protect the Contractor against all claims under Iowa Workers’ Compensation Law, including Employer’s Liability.  The Contractor shall also be protected against employee claims for injury, disease, or death, and for employees which for any reason, may not fall within the provisions of the Workers’ Compensation Law.  This shall include an endorsement adding a</w:t>
      </w:r>
      <w:r>
        <w:rPr>
          <w:color w:val="FF0000"/>
        </w:rPr>
        <w:t xml:space="preserve"> </w:t>
      </w:r>
      <w:r>
        <w:t xml:space="preserve">Waiver of Subrogation in favor of Polk County is required. The insurance requirements shall not be less than the following:  </w:t>
      </w:r>
    </w:p>
    <w:p w14:paraId="687968C3" w14:textId="77777777" w:rsidR="00DF5EAA" w:rsidRDefault="00DF5EAA" w:rsidP="00DF5EAA">
      <w:pPr>
        <w:ind w:left="720"/>
      </w:pPr>
    </w:p>
    <w:p w14:paraId="14B4FDF9" w14:textId="77777777" w:rsidR="00DF5EAA" w:rsidRDefault="00DF5EAA" w:rsidP="00DF5EAA">
      <w:pPr>
        <w:widowControl/>
        <w:numPr>
          <w:ilvl w:val="0"/>
          <w:numId w:val="17"/>
        </w:numPr>
        <w:autoSpaceDE/>
        <w:autoSpaceDN/>
      </w:pPr>
      <w:r>
        <w:t>Workers’ Compensation – Statutory</w:t>
      </w:r>
    </w:p>
    <w:p w14:paraId="0EA587FF" w14:textId="2EC2D3B5" w:rsidR="00DF5EAA" w:rsidRDefault="00DF5EAA" w:rsidP="00DF5EAA">
      <w:pPr>
        <w:widowControl/>
        <w:numPr>
          <w:ilvl w:val="0"/>
          <w:numId w:val="17"/>
        </w:numPr>
        <w:autoSpaceDE/>
        <w:autoSpaceDN/>
      </w:pPr>
      <w:r>
        <w:t>Employers’ Liability</w:t>
      </w:r>
    </w:p>
    <w:p w14:paraId="7F5F007F" w14:textId="77777777" w:rsidR="00DF5EAA" w:rsidRPr="00331614" w:rsidRDefault="00DF5EAA" w:rsidP="00DF5EAA">
      <w:pPr>
        <w:widowControl/>
        <w:numPr>
          <w:ilvl w:val="0"/>
          <w:numId w:val="18"/>
        </w:numPr>
        <w:autoSpaceDE/>
        <w:autoSpaceDN/>
        <w:rPr>
          <w:b/>
        </w:rPr>
      </w:pPr>
      <w:r w:rsidRPr="00331614">
        <w:rPr>
          <w:b/>
        </w:rPr>
        <w:t>$500,000 Per Accident</w:t>
      </w:r>
    </w:p>
    <w:p w14:paraId="7AA3178C" w14:textId="77777777" w:rsidR="00DF5EAA" w:rsidRPr="00331614" w:rsidRDefault="00DF5EAA" w:rsidP="00DF5EAA">
      <w:pPr>
        <w:widowControl/>
        <w:numPr>
          <w:ilvl w:val="0"/>
          <w:numId w:val="18"/>
        </w:numPr>
        <w:autoSpaceDE/>
        <w:autoSpaceDN/>
        <w:rPr>
          <w:b/>
        </w:rPr>
      </w:pPr>
      <w:r w:rsidRPr="00331614">
        <w:rPr>
          <w:b/>
        </w:rPr>
        <w:t>$500,000 Disease, Policy Limit</w:t>
      </w:r>
    </w:p>
    <w:p w14:paraId="5DCB492C" w14:textId="77777777" w:rsidR="00DF5EAA" w:rsidRDefault="00DF5EAA" w:rsidP="00DF5EAA">
      <w:pPr>
        <w:widowControl/>
        <w:numPr>
          <w:ilvl w:val="0"/>
          <w:numId w:val="18"/>
        </w:numPr>
        <w:autoSpaceDE/>
        <w:autoSpaceDN/>
      </w:pPr>
      <w:r w:rsidRPr="00FE60BB">
        <w:rPr>
          <w:b/>
        </w:rPr>
        <w:t>$500,000 Disease, Each Employee</w:t>
      </w:r>
    </w:p>
    <w:p w14:paraId="5AC30BCD" w14:textId="77777777" w:rsidR="00DF5EAA" w:rsidRDefault="00DF5EAA" w:rsidP="00DF5EAA"/>
    <w:p w14:paraId="07A8AA1E" w14:textId="77777777" w:rsidR="00DF5EAA" w:rsidRDefault="00DF5EAA" w:rsidP="00DF5EAA">
      <w:pPr>
        <w:widowControl/>
        <w:numPr>
          <w:ilvl w:val="0"/>
          <w:numId w:val="19"/>
        </w:numPr>
        <w:tabs>
          <w:tab w:val="clear" w:pos="1440"/>
        </w:tabs>
        <w:autoSpaceDE/>
        <w:autoSpaceDN/>
        <w:ind w:hanging="1080"/>
      </w:pPr>
      <w:r>
        <w:rPr>
          <w:b/>
          <w:u w:val="single"/>
        </w:rPr>
        <w:t>Commercial General Liability</w:t>
      </w:r>
      <w:r>
        <w:t xml:space="preserve">.  </w:t>
      </w:r>
    </w:p>
    <w:p w14:paraId="6C92F0ED" w14:textId="77777777" w:rsidR="00DF5EAA" w:rsidRDefault="00DF5EAA" w:rsidP="00DF5EAA">
      <w:pPr>
        <w:ind w:left="720"/>
      </w:pPr>
      <w:r>
        <w:t xml:space="preserve">This insurance shall be written in comprehensive form and shall protect the Contracting Authority against all claims arising from injuries to any person or damage to property of others arising out of any negligence of the Contractor.  </w:t>
      </w:r>
    </w:p>
    <w:p w14:paraId="5C319E7F" w14:textId="77777777" w:rsidR="00DF5EAA" w:rsidRDefault="00DF5EAA" w:rsidP="00DF5EAA">
      <w:pPr>
        <w:ind w:left="720"/>
      </w:pPr>
    </w:p>
    <w:p w14:paraId="769A4546" w14:textId="60668403" w:rsidR="00DF5EAA" w:rsidRDefault="00DF5EAA" w:rsidP="00DF5EAA">
      <w:pPr>
        <w:ind w:left="720"/>
      </w:pPr>
      <w:r>
        <w:t xml:space="preserve">The Contractor shall provide and maintain insurance coverage to protect the Contractor against any and all claims for injuries to persons or damages to property, including but not limited to personal injury, including death, as well as from claims under this contract Agreement, whether such operations be performed by the Contractor or any subcontractors, or by one directly or indirectly employed by the Contractor or any subcontractors.   </w:t>
      </w:r>
    </w:p>
    <w:p w14:paraId="17609827" w14:textId="77777777" w:rsidR="00DF5EAA" w:rsidRDefault="00DF5EAA" w:rsidP="00DF5EAA">
      <w:pPr>
        <w:ind w:left="720"/>
      </w:pPr>
    </w:p>
    <w:p w14:paraId="6FB9BE3F" w14:textId="77777777" w:rsidR="00DF5EAA" w:rsidRDefault="00DF5EAA" w:rsidP="00DF5EAA">
      <w:pPr>
        <w:ind w:left="720"/>
      </w:pPr>
      <w:r>
        <w:t xml:space="preserve">The liability limits shall not be less than the following:  </w:t>
      </w:r>
    </w:p>
    <w:p w14:paraId="43C46BED" w14:textId="77777777" w:rsidR="00DF5EAA" w:rsidRDefault="00DF5EAA" w:rsidP="00DF5EAA">
      <w:pPr>
        <w:ind w:left="720" w:firstLine="720"/>
      </w:pPr>
    </w:p>
    <w:p w14:paraId="616D3272" w14:textId="77777777" w:rsidR="00DF5EAA" w:rsidRDefault="00DF5EAA" w:rsidP="00DF5EAA">
      <w:pPr>
        <w:tabs>
          <w:tab w:val="decimal" w:pos="9360"/>
        </w:tabs>
        <w:ind w:left="720" w:firstLine="720"/>
        <w:rPr>
          <w:b/>
        </w:rPr>
      </w:pPr>
      <w:r>
        <w:t>General Aggregate</w:t>
      </w:r>
      <w:r>
        <w:tab/>
      </w:r>
      <w:r w:rsidRPr="00331614">
        <w:rPr>
          <w:b/>
        </w:rPr>
        <w:t>$ 2,000,000</w:t>
      </w:r>
    </w:p>
    <w:p w14:paraId="353526F7" w14:textId="77777777" w:rsidR="00DF5EAA" w:rsidRDefault="00DF5EAA" w:rsidP="00DF5EAA">
      <w:pPr>
        <w:tabs>
          <w:tab w:val="decimal" w:pos="9360"/>
        </w:tabs>
        <w:ind w:left="720" w:firstLine="720"/>
        <w:rPr>
          <w:b/>
        </w:rPr>
      </w:pPr>
      <w:r>
        <w:t>Products and Completed Operations Aggregate</w:t>
      </w:r>
      <w:r>
        <w:tab/>
      </w:r>
      <w:r w:rsidRPr="00331614">
        <w:rPr>
          <w:b/>
        </w:rPr>
        <w:t xml:space="preserve">   2,000,000</w:t>
      </w:r>
    </w:p>
    <w:p w14:paraId="5324AC9E" w14:textId="77777777" w:rsidR="00DF5EAA" w:rsidRDefault="00DF5EAA" w:rsidP="00DF5EAA">
      <w:pPr>
        <w:tabs>
          <w:tab w:val="decimal" w:pos="9360"/>
        </w:tabs>
        <w:ind w:left="720" w:firstLine="720"/>
      </w:pPr>
      <w:r>
        <w:t>Personal &amp; Advertising Injury</w:t>
      </w:r>
      <w:r>
        <w:tab/>
        <w:t xml:space="preserve">   </w:t>
      </w:r>
      <w:r w:rsidRPr="00331614">
        <w:rPr>
          <w:b/>
        </w:rPr>
        <w:t>1,000,000</w:t>
      </w:r>
    </w:p>
    <w:p w14:paraId="40FF0FE7" w14:textId="77777777" w:rsidR="00DF5EAA" w:rsidRDefault="00DF5EAA" w:rsidP="00DF5EAA">
      <w:pPr>
        <w:tabs>
          <w:tab w:val="decimal" w:pos="9360"/>
        </w:tabs>
        <w:ind w:left="720" w:firstLine="720"/>
      </w:pPr>
      <w:r>
        <w:t>Each Occurrence</w:t>
      </w:r>
      <w:r>
        <w:tab/>
      </w:r>
      <w:r w:rsidRPr="00331614">
        <w:rPr>
          <w:b/>
        </w:rPr>
        <w:t xml:space="preserve">   1,000,000</w:t>
      </w:r>
    </w:p>
    <w:p w14:paraId="1411D6FB" w14:textId="77777777" w:rsidR="00DF5EAA" w:rsidRDefault="00DF5EAA" w:rsidP="00DF5EAA">
      <w:pPr>
        <w:tabs>
          <w:tab w:val="decimal" w:pos="9360"/>
        </w:tabs>
        <w:ind w:left="720" w:firstLine="720"/>
        <w:rPr>
          <w:b/>
        </w:rPr>
      </w:pPr>
      <w:r>
        <w:t>Fire Damage (Any one Fire)</w:t>
      </w:r>
      <w:r>
        <w:tab/>
        <w:t xml:space="preserve">    </w:t>
      </w:r>
      <w:r w:rsidRPr="00331614">
        <w:rPr>
          <w:b/>
        </w:rPr>
        <w:t xml:space="preserve">  100,000</w:t>
      </w:r>
    </w:p>
    <w:p w14:paraId="0B71084B" w14:textId="77777777" w:rsidR="00DF5EAA" w:rsidRDefault="00DF5EAA" w:rsidP="00DF5EAA">
      <w:pPr>
        <w:tabs>
          <w:tab w:val="decimal" w:pos="9360"/>
        </w:tabs>
        <w:ind w:left="720" w:firstLine="720"/>
        <w:rPr>
          <w:b/>
        </w:rPr>
      </w:pPr>
      <w:r>
        <w:t>Medical Expenses (Any One Person)</w:t>
      </w:r>
      <w:r>
        <w:tab/>
        <w:t xml:space="preserve">          </w:t>
      </w:r>
      <w:r w:rsidRPr="00331614">
        <w:rPr>
          <w:b/>
        </w:rPr>
        <w:t>5,000</w:t>
      </w:r>
    </w:p>
    <w:p w14:paraId="0A57E610" w14:textId="77777777" w:rsidR="00DF5EAA" w:rsidRDefault="00DF5EAA" w:rsidP="00DF5EAA">
      <w:pPr>
        <w:tabs>
          <w:tab w:val="decimal" w:pos="9360"/>
        </w:tabs>
        <w:ind w:left="720" w:firstLine="720"/>
        <w:rPr>
          <w:b/>
        </w:rPr>
      </w:pPr>
    </w:p>
    <w:p w14:paraId="6921ABDB" w14:textId="77777777" w:rsidR="00DF5EAA" w:rsidRPr="00FE60BB" w:rsidRDefault="00DF5EAA" w:rsidP="00DF5EAA">
      <w:pPr>
        <w:tabs>
          <w:tab w:val="decimal" w:pos="9360"/>
        </w:tabs>
        <w:ind w:left="720"/>
      </w:pPr>
      <w:r>
        <w:t>Coverage shall be no less comprehensive and no more restrictive than the coverage provided by a standard form Commercial General Liability Policy (ISO CG 0001 including standard exclusions or a non-ISO equivalent form). As such, the policy shall include Contractual Liability, Premises, Operations and XCU coverage.</w:t>
      </w:r>
      <w:r w:rsidRPr="00FE60BB">
        <w:t xml:space="preserve"> </w:t>
      </w:r>
    </w:p>
    <w:p w14:paraId="4BCAEBAA" w14:textId="77777777" w:rsidR="00DF5EAA" w:rsidRDefault="00DF5EAA" w:rsidP="00DF5EAA">
      <w:pPr>
        <w:tabs>
          <w:tab w:val="decimal" w:pos="9360"/>
        </w:tabs>
      </w:pPr>
    </w:p>
    <w:p w14:paraId="42BFC34E" w14:textId="77777777" w:rsidR="00DF5EAA" w:rsidRDefault="00DF5EAA" w:rsidP="00DF5EAA">
      <w:pPr>
        <w:widowControl/>
        <w:numPr>
          <w:ilvl w:val="0"/>
          <w:numId w:val="19"/>
        </w:numPr>
        <w:tabs>
          <w:tab w:val="clear" w:pos="1440"/>
          <w:tab w:val="num" w:pos="720"/>
        </w:tabs>
        <w:autoSpaceDE/>
        <w:autoSpaceDN/>
        <w:ind w:hanging="1080"/>
        <w:rPr>
          <w:b/>
        </w:rPr>
      </w:pPr>
      <w:r w:rsidRPr="00FE60BB">
        <w:rPr>
          <w:b/>
          <w:u w:val="single"/>
        </w:rPr>
        <w:t>Excess Liability Insurance</w:t>
      </w:r>
      <w:r>
        <w:rPr>
          <w:b/>
        </w:rPr>
        <w:t xml:space="preserve"> (Umbrella).</w:t>
      </w:r>
    </w:p>
    <w:p w14:paraId="51B46C6A" w14:textId="77777777" w:rsidR="00DF5EAA" w:rsidRDefault="00DF5EAA" w:rsidP="00DF5EAA">
      <w:pPr>
        <w:ind w:left="720"/>
      </w:pPr>
      <w:r>
        <w:t xml:space="preserve">The Contractor shall procure and maintain, during the Term and duration of this contract Agreement Excess Liability Insurance coverage in an amount not less than $2,000,000.00. This Excess Liability coverage shall be over and above all of the underlying required minimum coverage amounts specified herein. </w:t>
      </w:r>
    </w:p>
    <w:p w14:paraId="11AFF9A0" w14:textId="77777777" w:rsidR="00DF5EAA" w:rsidRDefault="00DF5EAA" w:rsidP="00DF5EAA">
      <w:pPr>
        <w:ind w:left="720"/>
      </w:pPr>
    </w:p>
    <w:p w14:paraId="27081DCF" w14:textId="77777777" w:rsidR="00DF5EAA" w:rsidRPr="00CA1FB6" w:rsidRDefault="00DF5EAA" w:rsidP="00DF5EAA">
      <w:pPr>
        <w:widowControl/>
        <w:numPr>
          <w:ilvl w:val="0"/>
          <w:numId w:val="19"/>
        </w:numPr>
        <w:tabs>
          <w:tab w:val="clear" w:pos="1440"/>
          <w:tab w:val="num" w:pos="720"/>
        </w:tabs>
        <w:autoSpaceDE/>
        <w:autoSpaceDN/>
        <w:ind w:hanging="1080"/>
        <w:rPr>
          <w:b/>
        </w:rPr>
      </w:pPr>
      <w:r w:rsidRPr="00CA1FB6">
        <w:rPr>
          <w:b/>
        </w:rPr>
        <w:t>Professional Liability (Errors &amp; Omissions).</w:t>
      </w:r>
    </w:p>
    <w:p w14:paraId="7D6C47E4" w14:textId="77777777" w:rsidR="00DF5EAA" w:rsidRDefault="00DF5EAA" w:rsidP="00DF5EAA">
      <w:pPr>
        <w:ind w:left="720"/>
      </w:pPr>
      <w:r>
        <w:t xml:space="preserve">The Contractor shall obtain and maintain, at its expenses, Professional Liability Insurance in the amount of $1,000,000 including coverage for errors and omissions caused by Contractor’s negligence in the performance of its duties under this agreement. </w:t>
      </w:r>
      <w:r w:rsidRPr="00CA1FB6">
        <w:rPr>
          <w:b/>
        </w:rPr>
        <w:t>(When Applicable)</w:t>
      </w:r>
      <w:r>
        <w:rPr>
          <w:b/>
        </w:rPr>
        <w:t>.</w:t>
      </w:r>
    </w:p>
    <w:p w14:paraId="3E0EF0C9" w14:textId="77777777" w:rsidR="00DF5EAA" w:rsidRPr="00FE60BB" w:rsidRDefault="00DF5EAA" w:rsidP="00DF5EAA">
      <w:pPr>
        <w:ind w:left="720"/>
      </w:pPr>
    </w:p>
    <w:p w14:paraId="5E382BB4" w14:textId="77777777" w:rsidR="00DF5EAA" w:rsidRDefault="00DF5EAA" w:rsidP="00DF5EAA">
      <w:pPr>
        <w:widowControl/>
        <w:numPr>
          <w:ilvl w:val="0"/>
          <w:numId w:val="19"/>
        </w:numPr>
        <w:tabs>
          <w:tab w:val="clear" w:pos="1440"/>
          <w:tab w:val="num" w:pos="720"/>
        </w:tabs>
        <w:autoSpaceDE/>
        <w:autoSpaceDN/>
        <w:ind w:hanging="1080"/>
        <w:rPr>
          <w:b/>
        </w:rPr>
      </w:pPr>
      <w:r>
        <w:rPr>
          <w:b/>
          <w:u w:val="single"/>
        </w:rPr>
        <w:t xml:space="preserve">Automobile </w:t>
      </w:r>
      <w:r w:rsidRPr="00315D79">
        <w:rPr>
          <w:b/>
          <w:u w:val="single"/>
        </w:rPr>
        <w:t>Liability.</w:t>
      </w:r>
      <w:r>
        <w:rPr>
          <w:b/>
        </w:rPr>
        <w:t xml:space="preserve"> </w:t>
      </w:r>
    </w:p>
    <w:p w14:paraId="2BF18CAE" w14:textId="77777777" w:rsidR="00DF5EAA" w:rsidRDefault="00DF5EAA" w:rsidP="00DF5EAA">
      <w:pPr>
        <w:tabs>
          <w:tab w:val="left" w:pos="720"/>
        </w:tabs>
        <w:ind w:left="720"/>
      </w:pPr>
      <w:r w:rsidRPr="00FE60BB">
        <w:t xml:space="preserve">This insurance shall be written in comprehensive form and </w:t>
      </w:r>
      <w:r>
        <w:t xml:space="preserve">shall protect the Contractor against all claims for the operation of motor vehicles, whether they are owned, non-owned, or </w:t>
      </w:r>
      <w:r>
        <w:lastRenderedPageBreak/>
        <w:t xml:space="preserve">hired, by or on behalf of the Contractor. The liability limits shall not be less than the following:  </w:t>
      </w:r>
    </w:p>
    <w:p w14:paraId="6CAEC573" w14:textId="77777777" w:rsidR="00DF5EAA" w:rsidRDefault="00DF5EAA" w:rsidP="00DF5EAA">
      <w:pPr>
        <w:ind w:left="1440" w:hanging="720"/>
        <w:rPr>
          <w:b/>
        </w:rPr>
      </w:pPr>
      <w:r w:rsidRPr="00366BF9">
        <w:rPr>
          <w:b/>
        </w:rPr>
        <w:t xml:space="preserve">$1,000,000 </w:t>
      </w:r>
      <w:r>
        <w:rPr>
          <w:b/>
        </w:rPr>
        <w:t xml:space="preserve">Combined Single Limit (CSL) </w:t>
      </w:r>
      <w:r w:rsidRPr="00366BF9">
        <w:rPr>
          <w:b/>
        </w:rPr>
        <w:t>per accident</w:t>
      </w:r>
      <w:r>
        <w:rPr>
          <w:b/>
        </w:rPr>
        <w:t>.</w:t>
      </w:r>
      <w:r w:rsidRPr="00366BF9">
        <w:rPr>
          <w:b/>
        </w:rPr>
        <w:t xml:space="preserve"> </w:t>
      </w:r>
    </w:p>
    <w:p w14:paraId="07D9CF9B" w14:textId="77777777" w:rsidR="00DF5EAA" w:rsidRPr="008D59FB" w:rsidRDefault="00DF5EAA" w:rsidP="00DF5EAA">
      <w:pPr>
        <w:rPr>
          <w:b/>
          <w:u w:val="single"/>
        </w:rPr>
      </w:pPr>
      <w:r>
        <w:rPr>
          <w:b/>
        </w:rPr>
        <w:tab/>
      </w:r>
    </w:p>
    <w:p w14:paraId="49FE267B" w14:textId="77777777" w:rsidR="00DF5EAA" w:rsidRPr="00FE60BB" w:rsidRDefault="00DF5EAA" w:rsidP="00DF5EAA">
      <w:pPr>
        <w:widowControl/>
        <w:numPr>
          <w:ilvl w:val="0"/>
          <w:numId w:val="19"/>
        </w:numPr>
        <w:tabs>
          <w:tab w:val="clear" w:pos="1440"/>
          <w:tab w:val="num" w:pos="720"/>
        </w:tabs>
        <w:autoSpaceDE/>
        <w:autoSpaceDN/>
        <w:ind w:left="720" w:hanging="360"/>
        <w:rPr>
          <w:b/>
          <w:u w:val="single"/>
        </w:rPr>
      </w:pPr>
      <w:r>
        <w:rPr>
          <w:b/>
          <w:u w:val="single"/>
        </w:rPr>
        <w:t>Builders Risk Insurance.</w:t>
      </w:r>
      <w:r>
        <w:rPr>
          <w:b/>
        </w:rPr>
        <w:t xml:space="preserve"> </w:t>
      </w:r>
    </w:p>
    <w:p w14:paraId="0B2E8E8B" w14:textId="472DD530" w:rsidR="00DF5EAA" w:rsidRDefault="00DF5EAA" w:rsidP="00DF5EAA">
      <w:pPr>
        <w:ind w:left="720"/>
        <w:rPr>
          <w:b/>
        </w:rPr>
      </w:pPr>
      <w:r w:rsidRPr="00FE60BB">
        <w:t>Coverage shall be equal to 100 per cent of the replacement cost of all proposed construction</w:t>
      </w:r>
      <w:r>
        <w:t>.</w:t>
      </w:r>
      <w:r>
        <w:rPr>
          <w:b/>
        </w:rPr>
        <w:t xml:space="preserve"> (When A</w:t>
      </w:r>
      <w:r w:rsidRPr="00FE60BB">
        <w:rPr>
          <w:b/>
        </w:rPr>
        <w:t>pplicable)</w:t>
      </w:r>
      <w:r>
        <w:rPr>
          <w:b/>
        </w:rPr>
        <w:t>.</w:t>
      </w:r>
    </w:p>
    <w:p w14:paraId="44587352" w14:textId="77777777" w:rsidR="002E0FC4" w:rsidRDefault="002E0FC4" w:rsidP="00DF5EAA">
      <w:pPr>
        <w:ind w:left="720"/>
        <w:rPr>
          <w:b/>
        </w:rPr>
      </w:pPr>
    </w:p>
    <w:p w14:paraId="6EC67362" w14:textId="567D8E11" w:rsidR="00DF5EAA" w:rsidRPr="00FE60BB" w:rsidRDefault="002E0FC4" w:rsidP="00DF5EAA">
      <w:pPr>
        <w:widowControl/>
        <w:numPr>
          <w:ilvl w:val="0"/>
          <w:numId w:val="19"/>
        </w:numPr>
        <w:tabs>
          <w:tab w:val="clear" w:pos="1440"/>
          <w:tab w:val="num" w:pos="720"/>
        </w:tabs>
        <w:autoSpaceDE/>
        <w:autoSpaceDN/>
        <w:ind w:left="720" w:hanging="360"/>
        <w:rPr>
          <w:b/>
          <w:u w:val="single"/>
        </w:rPr>
      </w:pPr>
      <w:r>
        <w:rPr>
          <w:b/>
          <w:u w:val="single"/>
        </w:rPr>
        <w:t>Agents and Subcontractors</w:t>
      </w:r>
      <w:r w:rsidR="00DF5EAA">
        <w:rPr>
          <w:b/>
          <w:u w:val="single"/>
        </w:rPr>
        <w:t>.</w:t>
      </w:r>
      <w:r w:rsidR="00DF5EAA">
        <w:rPr>
          <w:b/>
        </w:rPr>
        <w:t xml:space="preserve"> </w:t>
      </w:r>
    </w:p>
    <w:p w14:paraId="4DADC7FA" w14:textId="7105DD57" w:rsidR="00DF5EAA" w:rsidRDefault="002E0FC4" w:rsidP="002E0FC4">
      <w:pPr>
        <w:ind w:left="720"/>
      </w:pPr>
      <w:r>
        <w:t>The Contractor shall require that any and all of its agents and / or subcontractors, who perform work and/or services pursuant to the provisions of this contract Agreement, purchase, obtain and maintain the same insurance requirements as are required of the (general) Contractor.</w:t>
      </w:r>
    </w:p>
    <w:p w14:paraId="0909440D" w14:textId="77777777" w:rsidR="002E0FC4" w:rsidRPr="002E0FC4" w:rsidRDefault="002E0FC4" w:rsidP="002E0FC4">
      <w:pPr>
        <w:ind w:left="720"/>
        <w:rPr>
          <w:b/>
        </w:rPr>
      </w:pPr>
    </w:p>
    <w:p w14:paraId="1EDD979E" w14:textId="77777777" w:rsidR="00DF5EAA" w:rsidRDefault="00DF5EAA" w:rsidP="00DF5EAA">
      <w:pPr>
        <w:widowControl/>
        <w:numPr>
          <w:ilvl w:val="0"/>
          <w:numId w:val="19"/>
        </w:numPr>
        <w:tabs>
          <w:tab w:val="clear" w:pos="1440"/>
          <w:tab w:val="num" w:pos="720"/>
        </w:tabs>
        <w:autoSpaceDE/>
        <w:autoSpaceDN/>
        <w:ind w:hanging="1080"/>
      </w:pPr>
      <w:r w:rsidRPr="008D59FB">
        <w:rPr>
          <w:b/>
          <w:u w:val="single"/>
        </w:rPr>
        <w:t>Performance Bond.</w:t>
      </w:r>
      <w:r>
        <w:tab/>
      </w:r>
    </w:p>
    <w:p w14:paraId="5AFC3378" w14:textId="43845A80" w:rsidR="00DF5EAA" w:rsidRDefault="00DF5EAA" w:rsidP="002E0FC4">
      <w:pPr>
        <w:ind w:left="720"/>
        <w:rPr>
          <w:b/>
        </w:rPr>
      </w:pPr>
      <w:r>
        <w:t xml:space="preserve">A bond for the faithful and timely completion of the entire contract Agreement/construction project must be provided with a limit of 100 percent of the total contract valuation sum. </w:t>
      </w:r>
      <w:r>
        <w:rPr>
          <w:b/>
        </w:rPr>
        <w:t>(W</w:t>
      </w:r>
      <w:r w:rsidRPr="00100C3D">
        <w:rPr>
          <w:b/>
        </w:rPr>
        <w:t>hen</w:t>
      </w:r>
      <w:r>
        <w:t xml:space="preserve"> </w:t>
      </w:r>
      <w:r>
        <w:rPr>
          <w:b/>
        </w:rPr>
        <w:t>A</w:t>
      </w:r>
      <w:r w:rsidRPr="00100C3D">
        <w:rPr>
          <w:b/>
        </w:rPr>
        <w:t>pplicable).</w:t>
      </w:r>
    </w:p>
    <w:p w14:paraId="4790A7AF" w14:textId="77777777" w:rsidR="002E0FC4" w:rsidRPr="002E0FC4" w:rsidRDefault="002E0FC4" w:rsidP="002E0FC4">
      <w:pPr>
        <w:ind w:left="720"/>
      </w:pPr>
    </w:p>
    <w:p w14:paraId="184F62F4" w14:textId="77777777" w:rsidR="00DF5EAA" w:rsidRDefault="00DF5EAA" w:rsidP="00DF5EAA">
      <w:pPr>
        <w:widowControl/>
        <w:numPr>
          <w:ilvl w:val="0"/>
          <w:numId w:val="19"/>
        </w:numPr>
        <w:tabs>
          <w:tab w:val="clear" w:pos="1440"/>
          <w:tab w:val="num" w:pos="720"/>
        </w:tabs>
        <w:autoSpaceDE/>
        <w:autoSpaceDN/>
        <w:ind w:hanging="1080"/>
        <w:rPr>
          <w:b/>
        </w:rPr>
      </w:pPr>
      <w:r w:rsidRPr="004716A9">
        <w:rPr>
          <w:b/>
          <w:u w:val="single"/>
        </w:rPr>
        <w:t>Liquor Liability.</w:t>
      </w:r>
      <w:r>
        <w:rPr>
          <w:b/>
        </w:rPr>
        <w:t xml:space="preserve"> </w:t>
      </w:r>
    </w:p>
    <w:p w14:paraId="3893F4BF" w14:textId="77777777" w:rsidR="00DF5EAA" w:rsidRPr="00802567" w:rsidRDefault="00DF5EAA" w:rsidP="00DF5EAA">
      <w:pPr>
        <w:ind w:left="720"/>
        <w:rPr>
          <w:b/>
        </w:rPr>
      </w:pPr>
      <w:r w:rsidRPr="004716A9">
        <w:t>Comprehensive liquor liability coverage shall be</w:t>
      </w:r>
      <w:r>
        <w:rPr>
          <w:b/>
        </w:rPr>
        <w:t xml:space="preserve"> </w:t>
      </w:r>
      <w:r>
        <w:t xml:space="preserve">purchased </w:t>
      </w:r>
      <w:r w:rsidRPr="004716A9">
        <w:t xml:space="preserve">with limits not less than </w:t>
      </w:r>
      <w:r w:rsidRPr="004716A9">
        <w:rPr>
          <w:b/>
        </w:rPr>
        <w:t>$1,000,000</w:t>
      </w:r>
      <w:r w:rsidRPr="004716A9">
        <w:t xml:space="preserve">. </w:t>
      </w:r>
      <w:r>
        <w:rPr>
          <w:b/>
        </w:rPr>
        <w:t>(When A</w:t>
      </w:r>
      <w:r w:rsidRPr="00FE60BB">
        <w:rPr>
          <w:b/>
        </w:rPr>
        <w:t>pplicable)</w:t>
      </w:r>
      <w:r>
        <w:t xml:space="preserve">. </w:t>
      </w:r>
      <w:r w:rsidRPr="00FE60BB">
        <w:t xml:space="preserve">This coverage is mandatory </w:t>
      </w:r>
      <w:r w:rsidRPr="00FE60BB">
        <w:rPr>
          <w:b/>
          <w:i/>
        </w:rPr>
        <w:t>only</w:t>
      </w:r>
      <w:r w:rsidRPr="00FE60BB">
        <w:t xml:space="preserve"> when the contractor/vendor will be serving alcohol for consumption.</w:t>
      </w:r>
    </w:p>
    <w:p w14:paraId="1F210F84" w14:textId="77777777" w:rsidR="00DF5EAA" w:rsidRDefault="00DF5EAA" w:rsidP="00DF5EAA">
      <w:pPr>
        <w:rPr>
          <w:b/>
          <w:u w:val="single"/>
        </w:rPr>
      </w:pPr>
    </w:p>
    <w:p w14:paraId="525D0368" w14:textId="77777777" w:rsidR="00DF5EAA" w:rsidRDefault="00DF5EAA" w:rsidP="00DF5EAA">
      <w:pPr>
        <w:rPr>
          <w:b/>
        </w:rPr>
      </w:pPr>
      <w:r>
        <w:rPr>
          <w:b/>
          <w:u w:val="single"/>
        </w:rPr>
        <w:t>MISCELLANEOUS</w:t>
      </w:r>
      <w:r>
        <w:rPr>
          <w:b/>
        </w:rPr>
        <w:t>.</w:t>
      </w:r>
    </w:p>
    <w:p w14:paraId="55589F6C" w14:textId="77777777" w:rsidR="00DF5EAA" w:rsidRDefault="00DF5EAA" w:rsidP="00DF5EAA"/>
    <w:p w14:paraId="43E8C8A0" w14:textId="77777777" w:rsidR="00DF5EAA" w:rsidRDefault="00DF5EAA" w:rsidP="00DF5EAA">
      <w:pPr>
        <w:widowControl/>
        <w:numPr>
          <w:ilvl w:val="0"/>
          <w:numId w:val="20"/>
        </w:numPr>
        <w:tabs>
          <w:tab w:val="clear" w:pos="1440"/>
        </w:tabs>
        <w:autoSpaceDE/>
        <w:autoSpaceDN/>
        <w:ind w:left="720" w:hanging="360"/>
      </w:pPr>
      <w:r>
        <w:rPr>
          <w:b/>
          <w:u w:val="single"/>
        </w:rPr>
        <w:t>Cost of Insurance</w:t>
      </w:r>
      <w:r>
        <w:rPr>
          <w:b/>
        </w:rPr>
        <w:t>.</w:t>
      </w:r>
      <w:r>
        <w:t xml:space="preserve">  </w:t>
      </w:r>
    </w:p>
    <w:p w14:paraId="54658C86" w14:textId="77777777" w:rsidR="00DF5EAA" w:rsidRDefault="00DF5EAA" w:rsidP="00DF5EAA">
      <w:pPr>
        <w:ind w:left="720"/>
      </w:pPr>
      <w:r>
        <w:t xml:space="preserve">Polk County shall make no direct payments to the Contractor for any costs associated with purchasing, securing, maintaining, and/or providing the insurance coverage required by the Contractor.  All costs of such coverage shall be included in the prices bid and no additional payments for such costs shall be made.  </w:t>
      </w:r>
    </w:p>
    <w:p w14:paraId="56CCC7D2" w14:textId="77777777" w:rsidR="00DF5EAA" w:rsidRDefault="00DF5EAA" w:rsidP="00DF5EAA"/>
    <w:p w14:paraId="091AA6A6" w14:textId="77777777" w:rsidR="00DF5EAA" w:rsidRPr="00FE60BB" w:rsidRDefault="00DF5EAA" w:rsidP="00DF5EAA">
      <w:pPr>
        <w:widowControl/>
        <w:numPr>
          <w:ilvl w:val="0"/>
          <w:numId w:val="20"/>
        </w:numPr>
        <w:tabs>
          <w:tab w:val="clear" w:pos="1440"/>
          <w:tab w:val="num" w:pos="720"/>
        </w:tabs>
        <w:autoSpaceDE/>
        <w:autoSpaceDN/>
        <w:ind w:left="720" w:hanging="360"/>
      </w:pPr>
      <w:r>
        <w:rPr>
          <w:b/>
          <w:u w:val="single"/>
        </w:rPr>
        <w:t>Personal Liability of Public Officials</w:t>
      </w:r>
      <w:r>
        <w:rPr>
          <w:b/>
        </w:rPr>
        <w:t xml:space="preserve">.  </w:t>
      </w:r>
    </w:p>
    <w:p w14:paraId="3748D0E6" w14:textId="137DAD7C" w:rsidR="00DF5EAA" w:rsidRDefault="00DF5EAA" w:rsidP="002E0FC4">
      <w:pPr>
        <w:ind w:left="720"/>
      </w:pPr>
      <w:r>
        <w:t xml:space="preserve">In carrying out any of the provisions of the contract Agreement, or in exercising any power or authority granted to any agent or representative of Polk County thereby, there shall be no liability upon such agent or representative, including the engineer or authorized assistants, in either their personal capacity or in their official capacity as an official of Polk County. Said agents or representatives shall only be understood and considered to act in such matters as the agent and representative of the contracting authority and governmental body Polk County, Iowa.  </w:t>
      </w:r>
    </w:p>
    <w:p w14:paraId="7F82DEFE" w14:textId="77777777" w:rsidR="00DF5EAA" w:rsidRDefault="00DF5EAA" w:rsidP="00DF5EAA"/>
    <w:p w14:paraId="5AB1B580" w14:textId="77777777" w:rsidR="00DF5EAA" w:rsidRDefault="00DF5EAA" w:rsidP="00DF5EAA">
      <w:pPr>
        <w:widowControl/>
        <w:numPr>
          <w:ilvl w:val="0"/>
          <w:numId w:val="20"/>
        </w:numPr>
        <w:tabs>
          <w:tab w:val="clear" w:pos="1440"/>
        </w:tabs>
        <w:autoSpaceDE/>
        <w:autoSpaceDN/>
        <w:ind w:left="720" w:hanging="360"/>
      </w:pPr>
      <w:r>
        <w:rPr>
          <w:b/>
          <w:u w:val="single"/>
        </w:rPr>
        <w:t>Non-Waiver of Legal Rights</w:t>
      </w:r>
      <w:r>
        <w:rPr>
          <w:b/>
        </w:rPr>
        <w:t>.</w:t>
      </w:r>
      <w:r>
        <w:t xml:space="preserve">  </w:t>
      </w:r>
    </w:p>
    <w:p w14:paraId="6E8CD9D2" w14:textId="77777777" w:rsidR="00DF5EAA" w:rsidRPr="00802567" w:rsidRDefault="00DF5EAA" w:rsidP="00DF5EAA">
      <w:pPr>
        <w:ind w:left="720"/>
      </w:pPr>
      <w:r>
        <w:t xml:space="preserve">Polk County shall not be precluded or estopped by any measurement, estimate, or certificate made either before or after the completion and acceptance of the work and payment thereof, from showing the true amount and character of the work performed and the materials furnished by the Contractor, or from showing that such measurement, estimate, or certificate is untrue or incorrectly made or that the work or materials do not in fact conform to the Terms of the contract Agreement. </w:t>
      </w:r>
    </w:p>
    <w:p w14:paraId="2C8D43D4" w14:textId="77777777" w:rsidR="00DF5EAA" w:rsidRDefault="00DF5EAA" w:rsidP="00DF5EAA"/>
    <w:p w14:paraId="426FDD47" w14:textId="77777777" w:rsidR="00DF5EAA" w:rsidRDefault="00DF5EAA" w:rsidP="00DF5EAA">
      <w:pPr>
        <w:ind w:left="720"/>
      </w:pPr>
      <w:r>
        <w:t xml:space="preserve">Polk County shall not be precluded or estopped, notwithstanding any such measurement, estimate, or certificate and payment in accordance therewith, from recovering from the Contractor and Surety such damages as it may sustain by reason of failure to comply with the Terms of the contract Agreement.  Neither the acceptance by Polk County, nor any agent or representative(s), nor payment for acceptance of the whole or any part of the work, nor any extent of time, nor any possession taken place by Polk County shall operate as a waiver of any portion of the contract Agreement, or any powers herein reserved, or any right to damages herein provided.  A waiver of any breach of the contract shall not be held to be a waiver of any other subsequent breach.  </w:t>
      </w:r>
    </w:p>
    <w:p w14:paraId="5888CEA6" w14:textId="77777777" w:rsidR="00DF5EAA" w:rsidRDefault="00DF5EAA" w:rsidP="00DF5EAA"/>
    <w:p w14:paraId="136C98B0" w14:textId="77777777" w:rsidR="00DF5EAA" w:rsidRDefault="00DF5EAA" w:rsidP="00DF5EAA">
      <w:pPr>
        <w:widowControl/>
        <w:numPr>
          <w:ilvl w:val="0"/>
          <w:numId w:val="20"/>
        </w:numPr>
        <w:tabs>
          <w:tab w:val="clear" w:pos="1440"/>
          <w:tab w:val="num" w:pos="720"/>
        </w:tabs>
        <w:autoSpaceDE/>
        <w:autoSpaceDN/>
        <w:ind w:left="720" w:hanging="360"/>
      </w:pPr>
      <w:r>
        <w:rPr>
          <w:b/>
          <w:u w:val="single"/>
        </w:rPr>
        <w:t>Indemnification</w:t>
      </w:r>
      <w:r>
        <w:rPr>
          <w:b/>
        </w:rPr>
        <w:t>.</w:t>
      </w:r>
      <w:r>
        <w:t xml:space="preserve">  </w:t>
      </w:r>
    </w:p>
    <w:p w14:paraId="2CB4C7F9" w14:textId="57751768" w:rsidR="00DF5EAA" w:rsidRDefault="00DF5EAA" w:rsidP="002E0FC4">
      <w:pPr>
        <w:ind w:left="720"/>
      </w:pPr>
      <w:r>
        <w:t xml:space="preserve">The Contractor shall indemnify, defend and hold harmless Polk County, Iowa its elected and appointed officials, directors, employees, agents, their predecessors, successors and assigns from and against any and all liabilities, disputes, claims, demands, cause of actions, lawsuits, damages, judgements, losses, costs and expenses, including without limitation reasonable legal and accounting fees, asserted or recovered against the County by reason of or resulting from  any injuries or damages to persons, including but not limited to any personal injury, including death; or damages  to property, including but not limited to the loss of use thereof, and economic damages claimed, caused, arising out of or in connection with the Contractor’s, including Contractor’s employee’s, agent’s, representatives, or  subcontractor’s, acts, errors, omissions, default, breach, mismanagement or negligence in the performance of the terms, obligations or duties imposed by the terms of this Agreement or required by law. This provision shall survive the expiration or termination of this Agreement. </w:t>
      </w:r>
    </w:p>
    <w:p w14:paraId="2E685E98" w14:textId="77777777" w:rsidR="00DF5EAA" w:rsidRDefault="00DF5EAA" w:rsidP="00DF5EAA"/>
    <w:p w14:paraId="7501BD77" w14:textId="77777777" w:rsidR="00DF5EAA" w:rsidRDefault="00DF5EAA" w:rsidP="00DF5EAA">
      <w:pPr>
        <w:rPr>
          <w:b/>
        </w:rPr>
      </w:pPr>
      <w:r>
        <w:rPr>
          <w:b/>
        </w:rPr>
        <w:t xml:space="preserve">THE CONTRACTOR IS REQUIRED AND SHALL BE IN ACCORDANCE WITH ALL O.S.H.A. SAFETY GUIDELINES AND REGULATIONS AT ALL TIMES DURING THE TERM AND DURATION OF THE CONTACT AGREEMENT. </w:t>
      </w:r>
    </w:p>
    <w:p w14:paraId="5ECE6CAC" w14:textId="77777777" w:rsidR="00DF5EAA" w:rsidRDefault="00DF5EAA" w:rsidP="00DF5EAA">
      <w:pPr>
        <w:rPr>
          <w:b/>
        </w:rPr>
      </w:pPr>
    </w:p>
    <w:p w14:paraId="302BF8CC" w14:textId="77777777" w:rsidR="00DF5EAA" w:rsidRDefault="00DF5EAA" w:rsidP="00DF5EAA">
      <w:pPr>
        <w:rPr>
          <w:b/>
        </w:rPr>
      </w:pPr>
    </w:p>
    <w:p w14:paraId="21F47CAF" w14:textId="77777777" w:rsidR="00DF5EAA" w:rsidRDefault="00DF5EAA" w:rsidP="00DF5EAA">
      <w:pPr>
        <w:rPr>
          <w:b/>
        </w:rPr>
      </w:pPr>
    </w:p>
    <w:p w14:paraId="2494D5D5" w14:textId="420FD4D0" w:rsidR="00DF5EAA" w:rsidRDefault="00DF5EAA" w:rsidP="002E0FC4">
      <w:pPr>
        <w:jc w:val="center"/>
        <w:rPr>
          <w:b/>
        </w:rPr>
      </w:pPr>
      <w:r>
        <w:rPr>
          <w:b/>
        </w:rPr>
        <w:t>POLK COUNTY, IOWA</w:t>
      </w:r>
    </w:p>
    <w:p w14:paraId="7CDC11C2" w14:textId="77777777" w:rsidR="00DF5EAA" w:rsidRPr="005F45BF" w:rsidRDefault="00DF5EAA" w:rsidP="00DF5EAA">
      <w:pPr>
        <w:jc w:val="center"/>
      </w:pPr>
    </w:p>
    <w:p w14:paraId="21A24753" w14:textId="77777777" w:rsidR="00DF5EAA" w:rsidRPr="00FE60BB" w:rsidRDefault="00DF5EAA" w:rsidP="00DF5EAA">
      <w:pPr>
        <w:jc w:val="center"/>
        <w:rPr>
          <w:b/>
        </w:rPr>
      </w:pPr>
      <w:r w:rsidRPr="00FE60BB">
        <w:rPr>
          <w:b/>
        </w:rPr>
        <w:t>CERTIFICATE OF INSURANCE REQUIREMENTS</w:t>
      </w:r>
    </w:p>
    <w:p w14:paraId="6996FAC4" w14:textId="77777777" w:rsidR="00DF5EAA" w:rsidRDefault="00DF5EAA" w:rsidP="00DF5EAA">
      <w:pPr>
        <w:ind w:firstLine="2880"/>
        <w:rPr>
          <w:b/>
        </w:rPr>
      </w:pPr>
    </w:p>
    <w:p w14:paraId="601F1335" w14:textId="77777777" w:rsidR="00DF5EAA" w:rsidRDefault="00DF5EAA" w:rsidP="00DF5EAA">
      <w:pPr>
        <w:widowControl/>
        <w:numPr>
          <w:ilvl w:val="0"/>
          <w:numId w:val="40"/>
        </w:numPr>
        <w:autoSpaceDE/>
        <w:autoSpaceDN/>
        <w:ind w:left="360" w:hanging="360"/>
        <w:rPr>
          <w:b/>
        </w:rPr>
      </w:pPr>
      <w:r>
        <w:rPr>
          <w:b/>
          <w:u w:val="single"/>
        </w:rPr>
        <w:t>GENERAL REQUIREMENTS</w:t>
      </w:r>
      <w:r>
        <w:rPr>
          <w:b/>
        </w:rPr>
        <w:t>.</w:t>
      </w:r>
    </w:p>
    <w:p w14:paraId="2330C893" w14:textId="77777777" w:rsidR="00DF5EAA" w:rsidRDefault="00DF5EAA" w:rsidP="00DF5EAA">
      <w:pPr>
        <w:rPr>
          <w:b/>
        </w:rPr>
      </w:pPr>
    </w:p>
    <w:p w14:paraId="218B6D98" w14:textId="77777777" w:rsidR="00DF5EAA" w:rsidRDefault="00DF5EAA" w:rsidP="00DF5EAA">
      <w:r>
        <w:t xml:space="preserve">Certificates of Insurance are required for every contract Agreement to provide proof of adequate insurance. The Contractor shall provide Polk County a Certificate of Insurance evidencing all the required insurance coverage as provided herein utilizing the latest version of the ACORD form. A Certificate shall be submitted with each set of contract documents to: </w:t>
      </w:r>
      <w:r w:rsidRPr="00FE60BB">
        <w:rPr>
          <w:b/>
        </w:rPr>
        <w:t>Polk County, Iowa, ATTENTION: Risk Management, 111 Court Avenue, Des Moines, IA 50309</w:t>
      </w:r>
      <w:r>
        <w:t>.</w:t>
      </w:r>
    </w:p>
    <w:p w14:paraId="7CF830EA" w14:textId="77777777" w:rsidR="00DF5EAA" w:rsidRDefault="00DF5EAA" w:rsidP="00DF5EAA"/>
    <w:p w14:paraId="587972E6" w14:textId="77777777" w:rsidR="00DF5EAA" w:rsidRDefault="00DF5EAA" w:rsidP="00DF5EAA">
      <w:r>
        <w:t xml:space="preserve">Contract documents shall not be submitted to the Board of Supervisors for approval or execution until the Certificate of Insurance has been received, reviewed and approved by staff.  The Certificate(s) must specifically identify the contract Agreement and or construction project (No yearly or all – project certificates will be accepted). The Contractor shall provide Polk County a Certificate of </w:t>
      </w:r>
    </w:p>
    <w:p w14:paraId="4639BEFD" w14:textId="77777777" w:rsidR="00DF5EAA" w:rsidRDefault="00DF5EAA" w:rsidP="00DF5EAA"/>
    <w:p w14:paraId="3060DD28" w14:textId="77777777" w:rsidR="00DF5EAA" w:rsidRPr="00FE60BB" w:rsidRDefault="00DF5EAA" w:rsidP="00DF5EAA">
      <w:pPr>
        <w:widowControl/>
        <w:numPr>
          <w:ilvl w:val="0"/>
          <w:numId w:val="40"/>
        </w:numPr>
        <w:autoSpaceDE/>
        <w:autoSpaceDN/>
        <w:ind w:left="360" w:hanging="360"/>
        <w:rPr>
          <w:b/>
          <w:u w:val="single"/>
        </w:rPr>
      </w:pPr>
      <w:r w:rsidRPr="00FE60BB">
        <w:rPr>
          <w:b/>
          <w:u w:val="single"/>
        </w:rPr>
        <w:t>SPECIFIC INFORMATION REQUIREMENTS</w:t>
      </w:r>
      <w:r w:rsidRPr="00FE60BB">
        <w:rPr>
          <w:b/>
        </w:rPr>
        <w:t>.</w:t>
      </w:r>
    </w:p>
    <w:p w14:paraId="0F111AEE" w14:textId="77777777" w:rsidR="00DF5EAA" w:rsidRDefault="00DF5EAA" w:rsidP="00DF5EAA">
      <w:pPr>
        <w:ind w:left="360"/>
      </w:pPr>
    </w:p>
    <w:p w14:paraId="1E42D64F" w14:textId="77777777" w:rsidR="00DF5EAA" w:rsidRDefault="00DF5EAA" w:rsidP="00DF5EAA">
      <w:pPr>
        <w:widowControl/>
        <w:numPr>
          <w:ilvl w:val="0"/>
          <w:numId w:val="41"/>
        </w:numPr>
        <w:autoSpaceDE/>
        <w:autoSpaceDN/>
      </w:pPr>
      <w:r>
        <w:t xml:space="preserve">The following statements are requirements and should aid in the preparation of an acceptable certificate of insurance:    </w:t>
      </w:r>
    </w:p>
    <w:p w14:paraId="052450DF" w14:textId="77777777" w:rsidR="00DF5EAA" w:rsidRDefault="00DF5EAA" w:rsidP="00DF5EAA">
      <w:pPr>
        <w:ind w:left="720"/>
      </w:pPr>
    </w:p>
    <w:p w14:paraId="5D3F2904" w14:textId="77777777" w:rsidR="00DF5EAA" w:rsidRDefault="00DF5EAA" w:rsidP="00DF5EAA">
      <w:pPr>
        <w:widowControl/>
        <w:numPr>
          <w:ilvl w:val="0"/>
          <w:numId w:val="21"/>
        </w:numPr>
        <w:tabs>
          <w:tab w:val="clear" w:pos="1440"/>
          <w:tab w:val="num" w:pos="990"/>
        </w:tabs>
        <w:autoSpaceDE/>
        <w:autoSpaceDN/>
        <w:ind w:left="990" w:hanging="270"/>
      </w:pPr>
      <w:r>
        <w:t xml:space="preserve">The Contracting Authority, Polk County, Iowa shall be named as an “Additional Insured,” using the following language:  </w:t>
      </w:r>
    </w:p>
    <w:p w14:paraId="5B156C85" w14:textId="77777777" w:rsidR="00DF5EAA" w:rsidRDefault="00DF5EAA" w:rsidP="00DF5EAA">
      <w:pPr>
        <w:ind w:left="990"/>
      </w:pPr>
    </w:p>
    <w:p w14:paraId="5FF12400" w14:textId="77777777" w:rsidR="00DF5EAA" w:rsidRDefault="00DF5EAA" w:rsidP="00DF5EAA">
      <w:pPr>
        <w:ind w:left="1440"/>
      </w:pPr>
      <w:r>
        <w:t>“</w:t>
      </w:r>
      <w:r>
        <w:rPr>
          <w:b/>
          <w:u w:val="single"/>
        </w:rPr>
        <w:t>Polk County, Iowa, its elected and appointed officials, employees, agents, their predecessors, successors and assigns</w:t>
      </w:r>
      <w:r>
        <w:t>.”</w:t>
      </w:r>
    </w:p>
    <w:p w14:paraId="40FEED3D" w14:textId="77777777" w:rsidR="00DF5EAA" w:rsidRDefault="00DF5EAA" w:rsidP="00DF5EAA">
      <w:pPr>
        <w:ind w:left="990"/>
      </w:pPr>
    </w:p>
    <w:p w14:paraId="0EE023D1" w14:textId="77777777" w:rsidR="00DF5EAA" w:rsidRDefault="00DF5EAA" w:rsidP="00DF5EAA">
      <w:pPr>
        <w:widowControl/>
        <w:numPr>
          <w:ilvl w:val="0"/>
          <w:numId w:val="21"/>
        </w:numPr>
        <w:tabs>
          <w:tab w:val="clear" w:pos="1440"/>
          <w:tab w:val="num" w:pos="990"/>
        </w:tabs>
        <w:autoSpaceDE/>
        <w:autoSpaceDN/>
        <w:ind w:left="990" w:hanging="270"/>
      </w:pPr>
      <w:r>
        <w:t xml:space="preserve">The name of the </w:t>
      </w:r>
      <w:r w:rsidRPr="00FE60BB">
        <w:rPr>
          <w:u w:val="single"/>
        </w:rPr>
        <w:t>broker/producer</w:t>
      </w:r>
      <w:r>
        <w:t xml:space="preserve"> with complete address, zip code, and telephone number.  </w:t>
      </w:r>
    </w:p>
    <w:p w14:paraId="47CAB68F" w14:textId="77777777" w:rsidR="00DF5EAA" w:rsidRDefault="00DF5EAA" w:rsidP="00DF5EAA"/>
    <w:p w14:paraId="46CA572D" w14:textId="77777777" w:rsidR="00DF5EAA" w:rsidRDefault="00DF5EAA" w:rsidP="00DF5EAA">
      <w:pPr>
        <w:widowControl/>
        <w:numPr>
          <w:ilvl w:val="0"/>
          <w:numId w:val="21"/>
        </w:numPr>
        <w:tabs>
          <w:tab w:val="clear" w:pos="1440"/>
          <w:tab w:val="num" w:pos="990"/>
        </w:tabs>
        <w:autoSpaceDE/>
        <w:autoSpaceDN/>
        <w:ind w:left="1170" w:hanging="450"/>
      </w:pPr>
      <w:r>
        <w:t xml:space="preserve">The name of the </w:t>
      </w:r>
      <w:r w:rsidRPr="00FE60BB">
        <w:rPr>
          <w:u w:val="single"/>
        </w:rPr>
        <w:t>Insured</w:t>
      </w:r>
      <w:r>
        <w:t xml:space="preserve"> with complete address, zip code, and telephone number.  </w:t>
      </w:r>
    </w:p>
    <w:p w14:paraId="5B7F4146" w14:textId="77777777" w:rsidR="00DF5EAA" w:rsidRDefault="00DF5EAA" w:rsidP="00DF5EAA"/>
    <w:p w14:paraId="3BF7F1CC" w14:textId="77777777" w:rsidR="00DF5EAA" w:rsidRDefault="00DF5EAA" w:rsidP="00DF5EAA">
      <w:pPr>
        <w:widowControl/>
        <w:numPr>
          <w:ilvl w:val="0"/>
          <w:numId w:val="21"/>
        </w:numPr>
        <w:tabs>
          <w:tab w:val="clear" w:pos="1440"/>
          <w:tab w:val="num" w:pos="990"/>
        </w:tabs>
        <w:autoSpaceDE/>
        <w:autoSpaceDN/>
        <w:ind w:left="1080" w:hanging="360"/>
      </w:pPr>
      <w:r>
        <w:lastRenderedPageBreak/>
        <w:t xml:space="preserve">The name of the </w:t>
      </w:r>
      <w:r w:rsidRPr="00FE60BB">
        <w:rPr>
          <w:u w:val="single"/>
        </w:rPr>
        <w:t>Insurer</w:t>
      </w:r>
      <w:r>
        <w:t xml:space="preserve"> (insurance companies) affording coverage shall be named and approved by the Insurance Commission of the State of Iowa.  The Company letters (</w:t>
      </w:r>
      <w:r>
        <w:rPr>
          <w:b/>
        </w:rPr>
        <w:t>4a</w:t>
      </w:r>
      <w:r>
        <w:t xml:space="preserve">) must be placed along the corresponding insurance coverages </w:t>
      </w:r>
      <w:r>
        <w:rPr>
          <w:b/>
        </w:rPr>
        <w:t>(4b)</w:t>
      </w:r>
      <w:r>
        <w:t xml:space="preserve">.   </w:t>
      </w:r>
    </w:p>
    <w:p w14:paraId="3203F102" w14:textId="77777777" w:rsidR="00DF5EAA" w:rsidRDefault="00DF5EAA" w:rsidP="00DF5EAA">
      <w:pPr>
        <w:ind w:left="1440"/>
      </w:pPr>
    </w:p>
    <w:p w14:paraId="5C41A1A8" w14:textId="77777777" w:rsidR="00DF5EAA" w:rsidRDefault="00DF5EAA" w:rsidP="00DF5EAA">
      <w:pPr>
        <w:widowControl/>
        <w:numPr>
          <w:ilvl w:val="0"/>
          <w:numId w:val="21"/>
        </w:numPr>
        <w:tabs>
          <w:tab w:val="clear" w:pos="1440"/>
          <w:tab w:val="num" w:pos="1080"/>
        </w:tabs>
        <w:autoSpaceDE/>
        <w:autoSpaceDN/>
        <w:ind w:left="1080" w:hanging="360"/>
      </w:pPr>
      <w:r>
        <w:t>The issue date shall be stated.</w:t>
      </w:r>
    </w:p>
    <w:p w14:paraId="5CE39241" w14:textId="77777777" w:rsidR="00DF5EAA" w:rsidRDefault="00DF5EAA" w:rsidP="00DF5EAA"/>
    <w:p w14:paraId="216EBADB" w14:textId="77777777" w:rsidR="00DF5EAA" w:rsidRDefault="00DF5EAA" w:rsidP="00DF5EAA">
      <w:pPr>
        <w:widowControl/>
        <w:numPr>
          <w:ilvl w:val="0"/>
          <w:numId w:val="21"/>
        </w:numPr>
        <w:tabs>
          <w:tab w:val="clear" w:pos="1440"/>
          <w:tab w:val="num" w:pos="1080"/>
        </w:tabs>
        <w:autoSpaceDE/>
        <w:autoSpaceDN/>
        <w:ind w:left="1080" w:hanging="360"/>
      </w:pPr>
      <w:r>
        <w:t xml:space="preserve">Policy numbers for all policies shall be included. </w:t>
      </w:r>
    </w:p>
    <w:p w14:paraId="300324F9" w14:textId="77777777" w:rsidR="00DF5EAA" w:rsidRDefault="00DF5EAA" w:rsidP="00DF5EAA"/>
    <w:p w14:paraId="03AE2DE4" w14:textId="77777777" w:rsidR="00DF5EAA" w:rsidRDefault="00DF5EAA" w:rsidP="00DF5EAA">
      <w:pPr>
        <w:widowControl/>
        <w:numPr>
          <w:ilvl w:val="0"/>
          <w:numId w:val="21"/>
        </w:numPr>
        <w:tabs>
          <w:tab w:val="clear" w:pos="1440"/>
          <w:tab w:val="num" w:pos="1080"/>
        </w:tabs>
        <w:autoSpaceDE/>
        <w:autoSpaceDN/>
        <w:ind w:left="1080" w:hanging="360"/>
      </w:pPr>
      <w:r w:rsidRPr="00FE60BB">
        <w:t>Policy effective dates for all policies shall be included.</w:t>
      </w:r>
    </w:p>
    <w:p w14:paraId="4C23379A" w14:textId="77777777" w:rsidR="00DF5EAA" w:rsidRDefault="00DF5EAA" w:rsidP="00DF5EAA"/>
    <w:p w14:paraId="7E18FC7D" w14:textId="77777777" w:rsidR="00DF5EAA" w:rsidRDefault="00DF5EAA" w:rsidP="00DF5EAA">
      <w:pPr>
        <w:widowControl/>
        <w:numPr>
          <w:ilvl w:val="0"/>
          <w:numId w:val="21"/>
        </w:numPr>
        <w:tabs>
          <w:tab w:val="clear" w:pos="1440"/>
          <w:tab w:val="num" w:pos="1080"/>
        </w:tabs>
        <w:autoSpaceDE/>
        <w:autoSpaceDN/>
        <w:ind w:left="1080" w:hanging="360"/>
      </w:pPr>
      <w:r>
        <w:t xml:space="preserve">Policy expiration dates must be included.  </w:t>
      </w:r>
    </w:p>
    <w:p w14:paraId="1F9B36AE" w14:textId="77777777" w:rsidR="00DF5EAA" w:rsidRDefault="00DF5EAA" w:rsidP="00DF5EAA"/>
    <w:p w14:paraId="208D8103" w14:textId="77777777" w:rsidR="00DF5EAA" w:rsidRDefault="00DF5EAA" w:rsidP="00DF5EAA">
      <w:pPr>
        <w:widowControl/>
        <w:numPr>
          <w:ilvl w:val="0"/>
          <w:numId w:val="21"/>
        </w:numPr>
        <w:tabs>
          <w:tab w:val="clear" w:pos="1440"/>
          <w:tab w:val="num" w:pos="1080"/>
        </w:tabs>
        <w:autoSpaceDE/>
        <w:autoSpaceDN/>
        <w:ind w:left="1080" w:hanging="360"/>
      </w:pPr>
      <w:r>
        <w:t xml:space="preserve">Description of Operations:  The Project Name and Work Order Number shall be stated.  </w:t>
      </w:r>
    </w:p>
    <w:p w14:paraId="6F9B14B9" w14:textId="77777777" w:rsidR="00DF5EAA" w:rsidRDefault="00DF5EAA" w:rsidP="00DF5EAA">
      <w:pPr>
        <w:ind w:left="1080"/>
      </w:pPr>
    </w:p>
    <w:p w14:paraId="2B76E5BC" w14:textId="77777777" w:rsidR="00DF5EAA" w:rsidRDefault="00DF5EAA" w:rsidP="00DF5EAA">
      <w:pPr>
        <w:widowControl/>
        <w:numPr>
          <w:ilvl w:val="0"/>
          <w:numId w:val="21"/>
        </w:numPr>
        <w:tabs>
          <w:tab w:val="clear" w:pos="1440"/>
          <w:tab w:val="num" w:pos="1080"/>
        </w:tabs>
        <w:autoSpaceDE/>
        <w:autoSpaceDN/>
        <w:ind w:left="1080" w:hanging="360"/>
      </w:pPr>
      <w:r w:rsidRPr="00FE60BB">
        <w:rPr>
          <w:b/>
        </w:rPr>
        <w:t>Polk County, Iowa</w:t>
      </w:r>
      <w:r w:rsidRPr="00FE60BB">
        <w:t xml:space="preserve"> must clearly and explicitly be shown </w:t>
      </w:r>
      <w:r>
        <w:t xml:space="preserve">as </w:t>
      </w:r>
      <w:r w:rsidRPr="00FE60BB">
        <w:t xml:space="preserve">a Certificate Holder.  </w:t>
      </w:r>
    </w:p>
    <w:p w14:paraId="0B581FC3" w14:textId="77777777" w:rsidR="00DF5EAA" w:rsidRPr="00FE60BB" w:rsidRDefault="00DF5EAA" w:rsidP="00DF5EAA"/>
    <w:p w14:paraId="4EC733BC" w14:textId="77777777" w:rsidR="00DF5EAA" w:rsidRDefault="00DF5EAA" w:rsidP="00DF5EAA">
      <w:pPr>
        <w:widowControl/>
        <w:numPr>
          <w:ilvl w:val="0"/>
          <w:numId w:val="21"/>
        </w:numPr>
        <w:tabs>
          <w:tab w:val="clear" w:pos="1440"/>
          <w:tab w:val="num" w:pos="1080"/>
        </w:tabs>
        <w:autoSpaceDE/>
        <w:autoSpaceDN/>
        <w:ind w:left="1080" w:hanging="360"/>
      </w:pPr>
      <w:r>
        <w:t>All certificates of insurance must be signed by an authorized representative.</w:t>
      </w:r>
    </w:p>
    <w:p w14:paraId="4B18A078" w14:textId="77777777" w:rsidR="00DF5EAA" w:rsidRDefault="00DF5EAA" w:rsidP="00DF5EAA">
      <w:pPr>
        <w:pStyle w:val="ListParagraph"/>
        <w:rPr>
          <w:rFonts w:eastAsia="Calibri"/>
          <w:sz w:val="24"/>
          <w:szCs w:val="24"/>
        </w:rPr>
      </w:pPr>
    </w:p>
    <w:p w14:paraId="0AD0E806" w14:textId="77777777" w:rsidR="00DF5EAA" w:rsidRPr="00FE60BB" w:rsidRDefault="00DF5EAA" w:rsidP="00DF5EAA">
      <w:pPr>
        <w:widowControl/>
        <w:numPr>
          <w:ilvl w:val="0"/>
          <w:numId w:val="21"/>
        </w:numPr>
        <w:tabs>
          <w:tab w:val="clear" w:pos="1440"/>
          <w:tab w:val="num" w:pos="1080"/>
        </w:tabs>
        <w:autoSpaceDE/>
        <w:autoSpaceDN/>
        <w:ind w:left="1080" w:hanging="360"/>
      </w:pPr>
      <w:r w:rsidRPr="00FE60BB">
        <w:rPr>
          <w:rFonts w:eastAsia="Calibri"/>
        </w:rPr>
        <w:t xml:space="preserve">Change, Cancellation, and or Nonrenewal Notification Endorsement: </w:t>
      </w:r>
    </w:p>
    <w:p w14:paraId="0B61EC26" w14:textId="77777777" w:rsidR="00DF5EAA" w:rsidRPr="00FE60BB" w:rsidRDefault="00DF5EAA" w:rsidP="00DF5EAA">
      <w:pPr>
        <w:ind w:left="1080"/>
      </w:pPr>
      <w:r>
        <w:t xml:space="preserve">The insurance policy </w:t>
      </w:r>
      <w:r w:rsidRPr="00FE60BB">
        <w:t xml:space="preserve">shall be endorsed to provide </w:t>
      </w:r>
      <w:r>
        <w:t xml:space="preserve">Polk County with no less than thirty (30) days advance written Notice of the Change or Cancellation, forty-five (45) days advance written Notice for Nonrenewal and ten (10) days written notice of Cancellation due to non-payment of premium. Written Notifications shall be sent to </w:t>
      </w:r>
      <w:r w:rsidRPr="00FE60BB">
        <w:rPr>
          <w:b/>
        </w:rPr>
        <w:t>Polk County, Iowa, ATTENTION: Risk Management, 111 Court Avenue, Des Moines, Iowa 50309.</w:t>
      </w:r>
      <w:r>
        <w:t xml:space="preserve"> </w:t>
      </w:r>
      <w:r w:rsidRPr="00FE60BB">
        <w:t xml:space="preserve"> </w:t>
      </w:r>
    </w:p>
    <w:p w14:paraId="46AD2999" w14:textId="77777777" w:rsidR="00DF5EAA" w:rsidRDefault="00DF5EAA" w:rsidP="00DF5EAA">
      <w:pPr>
        <w:pStyle w:val="BodyTextIndent"/>
      </w:pPr>
    </w:p>
    <w:p w14:paraId="7C21AA78" w14:textId="77777777" w:rsidR="00DF5EAA" w:rsidRDefault="00DF5EAA" w:rsidP="00DF5EAA">
      <w:pPr>
        <w:widowControl/>
        <w:numPr>
          <w:ilvl w:val="0"/>
          <w:numId w:val="40"/>
        </w:numPr>
        <w:autoSpaceDE/>
        <w:autoSpaceDN/>
        <w:ind w:left="360" w:hanging="360"/>
        <w:rPr>
          <w:b/>
        </w:rPr>
      </w:pPr>
      <w:r w:rsidRPr="00FE60BB">
        <w:rPr>
          <w:b/>
          <w:u w:val="single"/>
        </w:rPr>
        <w:t>MINIMUM COVERAGE REQUIREMENTS</w:t>
      </w:r>
      <w:r w:rsidRPr="00FE60BB">
        <w:rPr>
          <w:b/>
        </w:rPr>
        <w:t>.</w:t>
      </w:r>
    </w:p>
    <w:p w14:paraId="3295C045" w14:textId="77777777" w:rsidR="00DF5EAA" w:rsidRDefault="00DF5EAA" w:rsidP="00DF5EAA">
      <w:pPr>
        <w:ind w:left="360"/>
      </w:pPr>
      <w:r>
        <w:t xml:space="preserve">The limits listed below are minimum acceptable limits.  The Insurance Agent should review the Contract Special Provisions for each project, and verify with Polk County Risk Management that the insurance requirements have not been changed, as limits may vary from project to project. </w:t>
      </w:r>
    </w:p>
    <w:p w14:paraId="35FDE884" w14:textId="77777777" w:rsidR="00DF5EAA" w:rsidRDefault="00DF5EAA" w:rsidP="00DF5EAA">
      <w:pPr>
        <w:rPr>
          <w:b/>
        </w:rPr>
      </w:pPr>
    </w:p>
    <w:p w14:paraId="3B5BA747" w14:textId="52EC670E" w:rsidR="00DF5EAA" w:rsidRPr="002E0FC4" w:rsidRDefault="00DF5EAA" w:rsidP="002E0FC4">
      <w:pPr>
        <w:widowControl/>
        <w:numPr>
          <w:ilvl w:val="2"/>
          <w:numId w:val="21"/>
        </w:numPr>
        <w:tabs>
          <w:tab w:val="clear" w:pos="2520"/>
        </w:tabs>
        <w:autoSpaceDE/>
        <w:autoSpaceDN/>
        <w:ind w:left="540"/>
        <w:rPr>
          <w:b/>
        </w:rPr>
      </w:pPr>
      <w:bookmarkStart w:id="0" w:name="_Hlk135806556"/>
      <w:r>
        <w:rPr>
          <w:b/>
        </w:rPr>
        <w:t>Workers’ Compensation</w:t>
      </w:r>
      <w:bookmarkEnd w:id="0"/>
      <w:r>
        <w:rPr>
          <w:b/>
        </w:rPr>
        <w:t>:</w:t>
      </w:r>
    </w:p>
    <w:p w14:paraId="462D196C" w14:textId="77777777" w:rsidR="00DF5EAA" w:rsidRDefault="00DF5EAA" w:rsidP="00DF5EAA">
      <w:pPr>
        <w:widowControl/>
        <w:numPr>
          <w:ilvl w:val="0"/>
          <w:numId w:val="42"/>
        </w:numPr>
        <w:autoSpaceDE/>
        <w:autoSpaceDN/>
      </w:pPr>
      <w:r>
        <w:t>Workers’ Compensation – Statutory</w:t>
      </w:r>
    </w:p>
    <w:p w14:paraId="4F511644" w14:textId="655F01A8" w:rsidR="00DF5EAA" w:rsidRDefault="00DF5EAA" w:rsidP="00087FCA">
      <w:pPr>
        <w:widowControl/>
        <w:numPr>
          <w:ilvl w:val="0"/>
          <w:numId w:val="42"/>
        </w:numPr>
        <w:autoSpaceDE/>
        <w:autoSpaceDN/>
      </w:pPr>
      <w:r w:rsidRPr="00FE60BB">
        <w:t>Employers’ Liability</w:t>
      </w:r>
      <w:r>
        <w:t>:</w:t>
      </w:r>
    </w:p>
    <w:p w14:paraId="74CFFD9A" w14:textId="77777777" w:rsidR="00DF5EAA" w:rsidRDefault="00DF5EAA" w:rsidP="00DF5EAA">
      <w:pPr>
        <w:widowControl/>
        <w:numPr>
          <w:ilvl w:val="0"/>
          <w:numId w:val="43"/>
        </w:numPr>
        <w:autoSpaceDE/>
        <w:autoSpaceDN/>
        <w:rPr>
          <w:b/>
        </w:rPr>
      </w:pPr>
      <w:r w:rsidRPr="00331614">
        <w:rPr>
          <w:b/>
        </w:rPr>
        <w:t>$500,000 Per Accident</w:t>
      </w:r>
    </w:p>
    <w:p w14:paraId="6A40E10C" w14:textId="77777777" w:rsidR="00DF5EAA" w:rsidRDefault="00DF5EAA" w:rsidP="00DF5EAA">
      <w:pPr>
        <w:widowControl/>
        <w:numPr>
          <w:ilvl w:val="0"/>
          <w:numId w:val="43"/>
        </w:numPr>
        <w:autoSpaceDE/>
        <w:autoSpaceDN/>
        <w:rPr>
          <w:b/>
        </w:rPr>
      </w:pPr>
      <w:r w:rsidRPr="00FE60BB">
        <w:rPr>
          <w:b/>
        </w:rPr>
        <w:t>$500,000 Disease, Policy Limit</w:t>
      </w:r>
    </w:p>
    <w:p w14:paraId="125A9831" w14:textId="77777777" w:rsidR="002E0FC4" w:rsidRDefault="00DF5EAA" w:rsidP="002E0FC4">
      <w:pPr>
        <w:widowControl/>
        <w:numPr>
          <w:ilvl w:val="0"/>
          <w:numId w:val="43"/>
        </w:numPr>
        <w:autoSpaceDE/>
        <w:autoSpaceDN/>
        <w:rPr>
          <w:b/>
        </w:rPr>
      </w:pPr>
      <w:r w:rsidRPr="00FE60BB">
        <w:rPr>
          <w:b/>
        </w:rPr>
        <w:t>$500,000 Disease, Each Employee</w:t>
      </w:r>
    </w:p>
    <w:p w14:paraId="6BAC94D2" w14:textId="77777777" w:rsidR="002E0FC4" w:rsidRDefault="002E0FC4" w:rsidP="002E0FC4">
      <w:pPr>
        <w:rPr>
          <w:b/>
        </w:rPr>
      </w:pPr>
    </w:p>
    <w:p w14:paraId="1761C95A" w14:textId="164F6620" w:rsidR="00DF5EAA" w:rsidRDefault="002E0FC4" w:rsidP="002E0FC4">
      <w:pPr>
        <w:rPr>
          <w:b/>
        </w:rPr>
      </w:pPr>
      <w:r>
        <w:rPr>
          <w:b/>
        </w:rPr>
        <w:t>ii.     General Liability:</w:t>
      </w:r>
    </w:p>
    <w:p w14:paraId="5B332709" w14:textId="7F0DA42D" w:rsidR="00DF5EAA" w:rsidRDefault="00DF5EAA" w:rsidP="002E0FC4">
      <w:pPr>
        <w:ind w:left="720"/>
      </w:pPr>
      <w:r>
        <w:t xml:space="preserve">The liability limits shall not be less than the following:  </w:t>
      </w:r>
    </w:p>
    <w:p w14:paraId="546D5D5C" w14:textId="77777777" w:rsidR="00DF5EAA" w:rsidRDefault="00DF5EAA" w:rsidP="00DF5EAA">
      <w:pPr>
        <w:tabs>
          <w:tab w:val="decimal" w:pos="9360"/>
        </w:tabs>
        <w:ind w:left="720" w:firstLine="720"/>
        <w:rPr>
          <w:b/>
        </w:rPr>
      </w:pPr>
      <w:r>
        <w:t>General Aggregate</w:t>
      </w:r>
      <w:r>
        <w:tab/>
      </w:r>
      <w:r w:rsidRPr="00331614">
        <w:rPr>
          <w:b/>
        </w:rPr>
        <w:t>$ 2,000,000</w:t>
      </w:r>
    </w:p>
    <w:p w14:paraId="02A36B24" w14:textId="77777777" w:rsidR="00DF5EAA" w:rsidRDefault="00DF5EAA" w:rsidP="00DF5EAA">
      <w:pPr>
        <w:tabs>
          <w:tab w:val="decimal" w:pos="9360"/>
        </w:tabs>
        <w:ind w:left="720" w:firstLine="720"/>
        <w:rPr>
          <w:b/>
        </w:rPr>
      </w:pPr>
      <w:r>
        <w:t>Products and Completed Operations Aggregate</w:t>
      </w:r>
      <w:r>
        <w:tab/>
      </w:r>
      <w:r w:rsidRPr="00331614">
        <w:rPr>
          <w:b/>
        </w:rPr>
        <w:t xml:space="preserve">   2,000,000</w:t>
      </w:r>
    </w:p>
    <w:p w14:paraId="5251F9F3" w14:textId="77777777" w:rsidR="00DF5EAA" w:rsidRDefault="00DF5EAA" w:rsidP="00DF5EAA">
      <w:pPr>
        <w:tabs>
          <w:tab w:val="decimal" w:pos="9360"/>
        </w:tabs>
        <w:ind w:left="720" w:firstLine="720"/>
      </w:pPr>
      <w:r>
        <w:t>Personal &amp; Advertising Injury</w:t>
      </w:r>
      <w:r>
        <w:tab/>
        <w:t xml:space="preserve">   </w:t>
      </w:r>
      <w:r w:rsidRPr="00331614">
        <w:rPr>
          <w:b/>
        </w:rPr>
        <w:t>1,000,000</w:t>
      </w:r>
    </w:p>
    <w:p w14:paraId="2DEED020" w14:textId="77777777" w:rsidR="00DF5EAA" w:rsidRDefault="00DF5EAA" w:rsidP="00DF5EAA">
      <w:pPr>
        <w:tabs>
          <w:tab w:val="decimal" w:pos="9360"/>
        </w:tabs>
        <w:ind w:left="720" w:firstLine="720"/>
      </w:pPr>
      <w:r>
        <w:t>Each Occurrence</w:t>
      </w:r>
      <w:r>
        <w:tab/>
      </w:r>
      <w:r w:rsidRPr="00331614">
        <w:rPr>
          <w:b/>
        </w:rPr>
        <w:t xml:space="preserve">   1,000,000</w:t>
      </w:r>
    </w:p>
    <w:p w14:paraId="3DB314DF" w14:textId="77777777" w:rsidR="00DF5EAA" w:rsidRPr="00FE60BB" w:rsidRDefault="00DF5EAA" w:rsidP="00DF5EAA">
      <w:pPr>
        <w:tabs>
          <w:tab w:val="decimal" w:pos="9360"/>
        </w:tabs>
        <w:ind w:left="720" w:firstLine="720"/>
        <w:rPr>
          <w:b/>
        </w:rPr>
      </w:pPr>
      <w:r>
        <w:t>Fire Damage (Any one Fire)</w:t>
      </w:r>
      <w:r>
        <w:tab/>
        <w:t xml:space="preserve">    </w:t>
      </w:r>
      <w:r w:rsidRPr="00331614">
        <w:rPr>
          <w:b/>
        </w:rPr>
        <w:t xml:space="preserve">  100,000</w:t>
      </w:r>
    </w:p>
    <w:p w14:paraId="1A348029" w14:textId="77777777" w:rsidR="00DF5EAA" w:rsidRDefault="00DF5EAA" w:rsidP="00DF5EAA">
      <w:pPr>
        <w:tabs>
          <w:tab w:val="decimal" w:pos="9360"/>
        </w:tabs>
        <w:ind w:left="720" w:firstLine="720"/>
        <w:rPr>
          <w:b/>
        </w:rPr>
      </w:pPr>
      <w:r>
        <w:t>Medical Expenses (Any One Person)</w:t>
      </w:r>
      <w:r>
        <w:tab/>
        <w:t xml:space="preserve">          </w:t>
      </w:r>
      <w:r w:rsidRPr="00331614">
        <w:rPr>
          <w:b/>
        </w:rPr>
        <w:t>5,000</w:t>
      </w:r>
    </w:p>
    <w:p w14:paraId="6B2573DE" w14:textId="77777777" w:rsidR="00DF5EAA" w:rsidRDefault="00DF5EAA" w:rsidP="00DF5EAA">
      <w:pPr>
        <w:tabs>
          <w:tab w:val="decimal" w:pos="9360"/>
        </w:tabs>
        <w:ind w:left="720" w:firstLine="720"/>
        <w:rPr>
          <w:b/>
        </w:rPr>
      </w:pPr>
    </w:p>
    <w:p w14:paraId="07C27E59" w14:textId="77777777" w:rsidR="002E0FC4" w:rsidRDefault="00DF5EAA" w:rsidP="002E0FC4">
      <w:pPr>
        <w:tabs>
          <w:tab w:val="decimal" w:pos="9360"/>
        </w:tabs>
        <w:ind w:left="720"/>
      </w:pPr>
      <w:r>
        <w:t>Coverage shall be no less comprehensive and no more restrictive than the coverage provided by a standard form Commercial General Liability Policy (ISO CG 0001 including standard exclusions or a non-ISO equivalent form). As such, the policy shall include Contractual Liability, Premises, Operations and XCU coverage.</w:t>
      </w:r>
      <w:r w:rsidRPr="00FE60BB">
        <w:t xml:space="preserve"> </w:t>
      </w:r>
    </w:p>
    <w:p w14:paraId="02A37F03" w14:textId="77777777" w:rsidR="002E0FC4" w:rsidRDefault="002E0FC4" w:rsidP="002E0FC4">
      <w:pPr>
        <w:tabs>
          <w:tab w:val="decimal" w:pos="9360"/>
        </w:tabs>
        <w:ind w:left="720"/>
      </w:pPr>
    </w:p>
    <w:p w14:paraId="329AD792" w14:textId="14C480F6" w:rsidR="00DF5EAA" w:rsidRPr="002E0FC4" w:rsidRDefault="00DF5EAA" w:rsidP="002E0FC4">
      <w:pPr>
        <w:pStyle w:val="ListParagraph"/>
        <w:numPr>
          <w:ilvl w:val="0"/>
          <w:numId w:val="50"/>
        </w:numPr>
        <w:tabs>
          <w:tab w:val="decimal" w:pos="9360"/>
        </w:tabs>
      </w:pPr>
      <w:r w:rsidRPr="002E0FC4">
        <w:rPr>
          <w:b/>
        </w:rPr>
        <w:t>Excess Liability (Umbrella):</w:t>
      </w:r>
      <w:r w:rsidRPr="002E0FC4">
        <w:rPr>
          <w:b/>
        </w:rPr>
        <w:tab/>
        <w:t>$ 2,000,000</w:t>
      </w:r>
    </w:p>
    <w:p w14:paraId="794CC3D1" w14:textId="6FE72767" w:rsidR="00DF5EAA" w:rsidRPr="00087FCA" w:rsidRDefault="00DF5EAA" w:rsidP="00087FCA">
      <w:pPr>
        <w:pStyle w:val="ListParagraph"/>
        <w:widowControl/>
        <w:numPr>
          <w:ilvl w:val="0"/>
          <w:numId w:val="50"/>
        </w:numPr>
        <w:autoSpaceDE/>
        <w:autoSpaceDN/>
        <w:rPr>
          <w:b/>
        </w:rPr>
      </w:pPr>
      <w:r w:rsidRPr="00087FCA">
        <w:rPr>
          <w:b/>
        </w:rPr>
        <w:t>Automobile Liability:</w:t>
      </w:r>
      <w:r w:rsidRPr="00087FCA">
        <w:rPr>
          <w:b/>
        </w:rPr>
        <w:tab/>
      </w:r>
      <w:r w:rsidRPr="00087FCA">
        <w:rPr>
          <w:b/>
        </w:rPr>
        <w:tab/>
      </w:r>
      <w:r w:rsidRPr="00087FCA">
        <w:rPr>
          <w:b/>
        </w:rPr>
        <w:tab/>
      </w:r>
      <w:r w:rsidRPr="00087FCA">
        <w:rPr>
          <w:b/>
        </w:rPr>
        <w:tab/>
      </w:r>
      <w:r w:rsidRPr="00087FCA">
        <w:rPr>
          <w:b/>
        </w:rPr>
        <w:tab/>
      </w:r>
      <w:r w:rsidRPr="00087FCA">
        <w:rPr>
          <w:b/>
        </w:rPr>
        <w:tab/>
      </w:r>
      <w:r w:rsidRPr="00087FCA">
        <w:rPr>
          <w:b/>
        </w:rPr>
        <w:tab/>
        <w:t xml:space="preserve">    </w:t>
      </w:r>
      <w:r w:rsidR="00087FCA">
        <w:rPr>
          <w:b/>
        </w:rPr>
        <w:t xml:space="preserve">$ </w:t>
      </w:r>
      <w:r w:rsidRPr="00087FCA">
        <w:rPr>
          <w:b/>
        </w:rPr>
        <w:t>1,000,000</w:t>
      </w:r>
    </w:p>
    <w:p w14:paraId="455B5C10" w14:textId="77777777" w:rsidR="00087FCA" w:rsidRDefault="00DF5EAA" w:rsidP="00087FCA">
      <w:pPr>
        <w:widowControl/>
        <w:numPr>
          <w:ilvl w:val="0"/>
          <w:numId w:val="44"/>
        </w:numPr>
        <w:autoSpaceDE/>
        <w:autoSpaceDN/>
        <w:rPr>
          <w:b/>
        </w:rPr>
      </w:pPr>
      <w:r w:rsidRPr="00FE60BB">
        <w:t>(Combined Single Limit - each accident)</w:t>
      </w:r>
      <w:r>
        <w:rPr>
          <w:b/>
        </w:rPr>
        <w:tab/>
      </w:r>
      <w:r>
        <w:rPr>
          <w:b/>
        </w:rPr>
        <w:tab/>
      </w:r>
      <w:r>
        <w:rPr>
          <w:b/>
        </w:rPr>
        <w:tab/>
        <w:t xml:space="preserve">                          </w:t>
      </w:r>
    </w:p>
    <w:p w14:paraId="74A4E7F5" w14:textId="4571E3B0" w:rsidR="00DF5EAA" w:rsidRPr="00087FCA" w:rsidRDefault="00DF5EAA" w:rsidP="00087FCA">
      <w:pPr>
        <w:pStyle w:val="ListParagraph"/>
        <w:widowControl/>
        <w:numPr>
          <w:ilvl w:val="0"/>
          <w:numId w:val="50"/>
        </w:numPr>
        <w:autoSpaceDE/>
        <w:autoSpaceDN/>
        <w:rPr>
          <w:b/>
        </w:rPr>
      </w:pPr>
      <w:r w:rsidRPr="00087FCA">
        <w:rPr>
          <w:b/>
        </w:rPr>
        <w:t>Builders Risk Insurance:</w:t>
      </w:r>
    </w:p>
    <w:p w14:paraId="50DBCE04" w14:textId="77777777" w:rsidR="00087FCA" w:rsidRDefault="00DF5EAA" w:rsidP="00087FCA">
      <w:pPr>
        <w:widowControl/>
        <w:numPr>
          <w:ilvl w:val="0"/>
          <w:numId w:val="45"/>
        </w:numPr>
        <w:autoSpaceDE/>
        <w:autoSpaceDN/>
        <w:rPr>
          <w:b/>
        </w:rPr>
      </w:pPr>
      <w:r w:rsidRPr="00FE60BB">
        <w:t>Shall be equal to 100 percent of replacement cost of construction</w:t>
      </w:r>
      <w:r>
        <w:rPr>
          <w:b/>
        </w:rPr>
        <w:t>. (When Applicable).</w:t>
      </w:r>
    </w:p>
    <w:p w14:paraId="07981C5B" w14:textId="7297B407" w:rsidR="00DF5EAA" w:rsidRPr="00087FCA" w:rsidRDefault="00DF5EAA" w:rsidP="00087FCA">
      <w:pPr>
        <w:pStyle w:val="ListParagraph"/>
        <w:widowControl/>
        <w:numPr>
          <w:ilvl w:val="0"/>
          <w:numId w:val="50"/>
        </w:numPr>
        <w:autoSpaceDE/>
        <w:autoSpaceDN/>
        <w:rPr>
          <w:b/>
        </w:rPr>
      </w:pPr>
      <w:r w:rsidRPr="00087FCA">
        <w:rPr>
          <w:b/>
        </w:rPr>
        <w:lastRenderedPageBreak/>
        <w:t>Performance Bond:</w:t>
      </w:r>
    </w:p>
    <w:p w14:paraId="71848621" w14:textId="77777777" w:rsidR="00DF5EAA" w:rsidRDefault="00DF5EAA" w:rsidP="00DF5EAA">
      <w:pPr>
        <w:widowControl/>
        <w:numPr>
          <w:ilvl w:val="0"/>
          <w:numId w:val="46"/>
        </w:numPr>
        <w:autoSpaceDE/>
        <w:autoSpaceDN/>
        <w:rPr>
          <w:b/>
        </w:rPr>
      </w:pPr>
      <w:r w:rsidRPr="00FE60BB">
        <w:t>For the faithful and timely completion of the entire project with a limit of 100 percent of the contract sum</w:t>
      </w:r>
      <w:r>
        <w:rPr>
          <w:b/>
        </w:rPr>
        <w:t>. (When Applicable).</w:t>
      </w:r>
    </w:p>
    <w:p w14:paraId="34FE99C0" w14:textId="32E39982" w:rsidR="00DF5EAA" w:rsidRPr="00087FCA" w:rsidRDefault="00DF5EAA" w:rsidP="00087FCA">
      <w:pPr>
        <w:pStyle w:val="ListParagraph"/>
        <w:widowControl/>
        <w:numPr>
          <w:ilvl w:val="0"/>
          <w:numId w:val="50"/>
        </w:numPr>
        <w:autoSpaceDE/>
        <w:autoSpaceDN/>
        <w:rPr>
          <w:b/>
        </w:rPr>
      </w:pPr>
      <w:r w:rsidRPr="00087FCA">
        <w:rPr>
          <w:b/>
        </w:rPr>
        <w:t xml:space="preserve">Liquor Liability:  </w:t>
      </w:r>
      <w:r w:rsidRPr="00087FCA">
        <w:rPr>
          <w:b/>
        </w:rPr>
        <w:tab/>
      </w:r>
      <w:r w:rsidRPr="00087FCA">
        <w:rPr>
          <w:b/>
        </w:rPr>
        <w:tab/>
      </w:r>
      <w:r w:rsidRPr="00087FCA">
        <w:rPr>
          <w:b/>
        </w:rPr>
        <w:tab/>
      </w:r>
      <w:r w:rsidRPr="00087FCA">
        <w:rPr>
          <w:b/>
        </w:rPr>
        <w:tab/>
      </w:r>
      <w:r w:rsidRPr="00087FCA">
        <w:rPr>
          <w:b/>
        </w:rPr>
        <w:tab/>
      </w:r>
      <w:r w:rsidRPr="00087FCA">
        <w:rPr>
          <w:b/>
        </w:rPr>
        <w:tab/>
      </w:r>
      <w:r w:rsidRPr="00087FCA">
        <w:rPr>
          <w:b/>
        </w:rPr>
        <w:tab/>
      </w:r>
      <w:r w:rsidRPr="00087FCA">
        <w:rPr>
          <w:b/>
        </w:rPr>
        <w:tab/>
        <w:t xml:space="preserve">   $ 1,000,000</w:t>
      </w:r>
    </w:p>
    <w:p w14:paraId="60C895C0" w14:textId="64085E0B" w:rsidR="00DF5EAA" w:rsidRPr="00087FCA" w:rsidRDefault="00DF5EAA" w:rsidP="00DF5EAA">
      <w:pPr>
        <w:widowControl/>
        <w:numPr>
          <w:ilvl w:val="0"/>
          <w:numId w:val="47"/>
        </w:numPr>
        <w:autoSpaceDE/>
        <w:autoSpaceDN/>
        <w:rPr>
          <w:b/>
        </w:rPr>
      </w:pPr>
      <w:r w:rsidRPr="00FE60BB">
        <w:t>Mandatory for contractors/vendors who serve alcohol for consumption.</w:t>
      </w:r>
      <w:r>
        <w:rPr>
          <w:b/>
        </w:rPr>
        <w:t xml:space="preserve"> (When</w:t>
      </w:r>
      <w:r w:rsidR="00087FCA">
        <w:rPr>
          <w:b/>
        </w:rPr>
        <w:t xml:space="preserve"> </w:t>
      </w:r>
      <w:r>
        <w:rPr>
          <w:b/>
        </w:rPr>
        <w:t xml:space="preserve">Applicable). </w:t>
      </w:r>
      <w:r>
        <w:rPr>
          <w:b/>
        </w:rPr>
        <w:tab/>
      </w:r>
      <w:r>
        <w:rPr>
          <w:b/>
        </w:rPr>
        <w:tab/>
      </w:r>
      <w:r>
        <w:rPr>
          <w:b/>
        </w:rPr>
        <w:tab/>
      </w:r>
      <w:r>
        <w:rPr>
          <w:b/>
        </w:rPr>
        <w:tab/>
      </w:r>
      <w:r>
        <w:rPr>
          <w:b/>
        </w:rPr>
        <w:tab/>
      </w:r>
      <w:r>
        <w:rPr>
          <w:b/>
        </w:rPr>
        <w:tab/>
      </w:r>
      <w:r>
        <w:rPr>
          <w:b/>
        </w:rPr>
        <w:tab/>
      </w:r>
      <w:r>
        <w:rPr>
          <w:b/>
        </w:rPr>
        <w:tab/>
        <w:t xml:space="preserve"> </w:t>
      </w:r>
    </w:p>
    <w:p w14:paraId="0A25CDC8" w14:textId="77777777" w:rsidR="00DF5EAA" w:rsidRDefault="00DF5EAA" w:rsidP="00DF5EAA"/>
    <w:p w14:paraId="67541BC4" w14:textId="77777777" w:rsidR="00DF5EAA" w:rsidRPr="00FE60BB" w:rsidRDefault="00DF5EAA" w:rsidP="00DF5EAA">
      <w:pPr>
        <w:widowControl/>
        <w:numPr>
          <w:ilvl w:val="0"/>
          <w:numId w:val="40"/>
        </w:numPr>
        <w:autoSpaceDE/>
        <w:autoSpaceDN/>
        <w:ind w:left="360" w:hanging="360"/>
        <w:rPr>
          <w:b/>
        </w:rPr>
      </w:pPr>
      <w:r w:rsidRPr="00FE60BB">
        <w:rPr>
          <w:b/>
          <w:u w:val="single"/>
        </w:rPr>
        <w:t>WAIVER OF SUBROGATION</w:t>
      </w:r>
      <w:r w:rsidRPr="00FE60BB">
        <w:rPr>
          <w:b/>
        </w:rPr>
        <w:t>.</w:t>
      </w:r>
    </w:p>
    <w:p w14:paraId="20BA0B31" w14:textId="56966D42" w:rsidR="00DF5EAA" w:rsidRPr="00FE60BB" w:rsidRDefault="00DF5EAA" w:rsidP="00DF5EAA">
      <w:pPr>
        <w:ind w:left="360"/>
      </w:pPr>
      <w:r w:rsidRPr="00FE60BB">
        <w:t xml:space="preserve">The Contractor hereby releases Polk County, Iowa, its elected and appointed officials, directors, employees, volunteers, agents and assigns form and against any and all liability or responsibility to Contractor or anyone claiming through or under the Contractor by way of subrogation or otherwise, for any loss without regard to the fault of Polk County or the type of loss involved, including loss due to occupational injury. </w:t>
      </w:r>
    </w:p>
    <w:p w14:paraId="1C4C1A3D" w14:textId="77777777" w:rsidR="00DF5EAA" w:rsidRPr="00FE60BB" w:rsidRDefault="00DF5EAA" w:rsidP="00DF5EAA">
      <w:pPr>
        <w:ind w:left="360"/>
        <w:rPr>
          <w:b/>
        </w:rPr>
      </w:pPr>
    </w:p>
    <w:p w14:paraId="2E975BEB" w14:textId="77777777" w:rsidR="00DF5EAA" w:rsidRPr="00FE60BB" w:rsidRDefault="00DF5EAA" w:rsidP="00DF5EAA">
      <w:pPr>
        <w:widowControl/>
        <w:numPr>
          <w:ilvl w:val="0"/>
          <w:numId w:val="40"/>
        </w:numPr>
        <w:autoSpaceDE/>
        <w:autoSpaceDN/>
        <w:ind w:left="360" w:hanging="360"/>
        <w:rPr>
          <w:b/>
        </w:rPr>
      </w:pPr>
      <w:r w:rsidRPr="00FE60BB">
        <w:rPr>
          <w:b/>
          <w:u w:val="single"/>
        </w:rPr>
        <w:t>GOVERNMENTAL IMMUNITIES ENDORSEMENTS</w:t>
      </w:r>
      <w:r w:rsidRPr="00FE60BB">
        <w:rPr>
          <w:b/>
        </w:rPr>
        <w:t>.</w:t>
      </w:r>
    </w:p>
    <w:p w14:paraId="7FAE2454" w14:textId="7125EA32" w:rsidR="00DF5EAA" w:rsidRPr="00FE60BB" w:rsidRDefault="00DF5EAA" w:rsidP="00DF5EAA">
      <w:pPr>
        <w:ind w:left="720" w:hanging="360"/>
      </w:pPr>
      <w:r w:rsidRPr="00FE60BB">
        <w:t xml:space="preserve">In order to preserve the governmental immunities available as defenses to contractor (or Licensor) and its officials and employees, any insurance policy shall contain the following endorsement language:  </w:t>
      </w:r>
    </w:p>
    <w:p w14:paraId="56B4A22D" w14:textId="77777777" w:rsidR="00DF5EAA" w:rsidRPr="00FE60BB" w:rsidRDefault="00DF5EAA" w:rsidP="00DF5EAA">
      <w:pPr>
        <w:tabs>
          <w:tab w:val="left" w:pos="90"/>
        </w:tabs>
        <w:ind w:left="90"/>
        <w:rPr>
          <w:b/>
        </w:rPr>
      </w:pPr>
    </w:p>
    <w:p w14:paraId="6ABE7555" w14:textId="77777777" w:rsidR="00DF5EAA" w:rsidRPr="00FE60BB" w:rsidRDefault="00DF5EAA" w:rsidP="00DF5EAA">
      <w:pPr>
        <w:widowControl/>
        <w:numPr>
          <w:ilvl w:val="0"/>
          <w:numId w:val="48"/>
        </w:numPr>
        <w:adjustRightInd w:val="0"/>
      </w:pPr>
      <w:r w:rsidRPr="00FE60BB">
        <w:rPr>
          <w:b/>
        </w:rPr>
        <w:t>Non-Waiver of Governmental Immunity</w:t>
      </w:r>
      <w:r w:rsidRPr="00FE60BB">
        <w:t xml:space="preserve">: </w:t>
      </w:r>
    </w:p>
    <w:p w14:paraId="27A827AE" w14:textId="77777777" w:rsidR="00DF5EAA" w:rsidRPr="00FE60BB" w:rsidRDefault="00DF5EAA" w:rsidP="00DF5EAA">
      <w:pPr>
        <w:adjustRightInd w:val="0"/>
        <w:ind w:left="720"/>
      </w:pPr>
      <w:r w:rsidRPr="00FE60BB">
        <w:t>We, the insurance carrier and insured, expressly agree and state that the purchase of this policy and the naming of Polk County, Iowa as an additional insured shall not waive any of the defenses of governmental immunity available to Polk County its elected and appointed officials, employees, agents, their predecessors and successors and assigns, pursuant to Section 670.4 of the Code of Iowa, as it now exists and as it may be amended from time to time.</w:t>
      </w:r>
    </w:p>
    <w:p w14:paraId="790703F7" w14:textId="77777777" w:rsidR="00DF5EAA" w:rsidRPr="00FE60BB" w:rsidRDefault="00DF5EAA" w:rsidP="00DF5EAA">
      <w:pPr>
        <w:rPr>
          <w:rFonts w:eastAsia="Calibri"/>
        </w:rPr>
      </w:pPr>
    </w:p>
    <w:p w14:paraId="1D301F0E" w14:textId="77777777" w:rsidR="00DF5EAA" w:rsidRPr="00FE60BB" w:rsidRDefault="00DF5EAA" w:rsidP="00DF5EAA">
      <w:pPr>
        <w:widowControl/>
        <w:numPr>
          <w:ilvl w:val="0"/>
          <w:numId w:val="48"/>
        </w:numPr>
        <w:autoSpaceDE/>
        <w:autoSpaceDN/>
        <w:rPr>
          <w:rFonts w:eastAsia="Calibri"/>
        </w:rPr>
      </w:pPr>
      <w:r w:rsidRPr="00FE60BB">
        <w:rPr>
          <w:rFonts w:eastAsia="Calibri"/>
          <w:b/>
        </w:rPr>
        <w:t>Non-Denial of Coverage</w:t>
      </w:r>
      <w:r w:rsidRPr="00FE60BB">
        <w:rPr>
          <w:rFonts w:eastAsia="Calibri"/>
        </w:rPr>
        <w:t xml:space="preserve">: </w:t>
      </w:r>
    </w:p>
    <w:p w14:paraId="5A242D88" w14:textId="77777777" w:rsidR="00DF5EAA" w:rsidRPr="00FE60BB" w:rsidRDefault="00DF5EAA" w:rsidP="00DF5EAA">
      <w:pPr>
        <w:ind w:left="720"/>
        <w:rPr>
          <w:rFonts w:eastAsia="Calibri"/>
        </w:rPr>
      </w:pPr>
      <w:r w:rsidRPr="00FE60BB">
        <w:rPr>
          <w:rFonts w:eastAsia="Calibri"/>
        </w:rPr>
        <w:t xml:space="preserve">We, the insurance carrier and insured, shall not deny coverage under this policy and we shall not deny any of the rights and benefits accruing to Polk County, Iowa shown in the schedule under this policy for reasons of governmental immunity unless and until a court of competent jurisdiction has ruled in favor of the defense(s) of governmental immunity asserted by Polk County, Iowa. </w:t>
      </w:r>
    </w:p>
    <w:p w14:paraId="0B7FAA78" w14:textId="0B7F8B3B" w:rsidR="00D70AF7" w:rsidRPr="006F6C21" w:rsidRDefault="00D70AF7" w:rsidP="006F6C21">
      <w:pPr>
        <w:ind w:left="1571" w:right="293"/>
        <w:rPr>
          <w:b/>
        </w:rPr>
        <w:sectPr w:rsidR="00D70AF7" w:rsidRPr="006F6C21">
          <w:pgSz w:w="12240" w:h="15840"/>
          <w:pgMar w:top="640" w:right="1220" w:bottom="720" w:left="1220" w:header="0" w:footer="493" w:gutter="0"/>
          <w:cols w:space="720"/>
        </w:sectPr>
      </w:pPr>
    </w:p>
    <w:p w14:paraId="3BBB8168" w14:textId="77777777" w:rsidR="00D70AF7" w:rsidRDefault="00D70AF7" w:rsidP="00D70AF7">
      <w:pPr>
        <w:pStyle w:val="BodyText"/>
        <w:rPr>
          <w:b/>
        </w:rPr>
      </w:pPr>
    </w:p>
    <w:p w14:paraId="23603505" w14:textId="62680EB3" w:rsidR="00D70AF7" w:rsidRDefault="006F6C21" w:rsidP="00D70AF7">
      <w:pPr>
        <w:ind w:left="2946" w:right="2814" w:firstLine="1152"/>
        <w:rPr>
          <w:b/>
          <w:sz w:val="24"/>
        </w:rPr>
      </w:pPr>
      <w:r>
        <w:rPr>
          <w:b/>
          <w:sz w:val="24"/>
        </w:rPr>
        <w:t>ITB #202</w:t>
      </w:r>
      <w:r w:rsidR="00471D25">
        <w:rPr>
          <w:b/>
          <w:sz w:val="24"/>
        </w:rPr>
        <w:t>3</w:t>
      </w:r>
      <w:r>
        <w:rPr>
          <w:b/>
          <w:sz w:val="24"/>
        </w:rPr>
        <w:t>-00</w:t>
      </w:r>
      <w:r w:rsidR="00471D25">
        <w:rPr>
          <w:b/>
          <w:sz w:val="24"/>
        </w:rPr>
        <w:t>2</w:t>
      </w:r>
      <w:r w:rsidR="00D70AF7">
        <w:rPr>
          <w:b/>
          <w:sz w:val="24"/>
        </w:rPr>
        <w:t xml:space="preserve"> COMBINED</w:t>
      </w:r>
      <w:r w:rsidR="00D70AF7">
        <w:rPr>
          <w:b/>
          <w:spacing w:val="-17"/>
          <w:sz w:val="24"/>
        </w:rPr>
        <w:t xml:space="preserve"> </w:t>
      </w:r>
      <w:r w:rsidR="00D70AF7">
        <w:rPr>
          <w:b/>
          <w:sz w:val="24"/>
        </w:rPr>
        <w:t>CLEANING</w:t>
      </w:r>
      <w:r w:rsidR="00D70AF7">
        <w:rPr>
          <w:b/>
          <w:spacing w:val="-17"/>
          <w:sz w:val="24"/>
        </w:rPr>
        <w:t xml:space="preserve"> </w:t>
      </w:r>
      <w:r w:rsidR="00D70AF7">
        <w:rPr>
          <w:b/>
          <w:sz w:val="24"/>
        </w:rPr>
        <w:t>SERVICES</w:t>
      </w:r>
    </w:p>
    <w:p w14:paraId="3CDECA2C" w14:textId="77777777" w:rsidR="00D70AF7" w:rsidRDefault="00D70AF7" w:rsidP="00D70AF7">
      <w:pPr>
        <w:ind w:left="3687" w:right="3688"/>
        <w:jc w:val="center"/>
        <w:rPr>
          <w:b/>
          <w:sz w:val="24"/>
        </w:rPr>
      </w:pPr>
      <w:r>
        <w:rPr>
          <w:b/>
          <w:spacing w:val="-5"/>
          <w:sz w:val="24"/>
        </w:rPr>
        <w:t>FOR</w:t>
      </w:r>
    </w:p>
    <w:p w14:paraId="49FECD28" w14:textId="77777777" w:rsidR="00D70AF7" w:rsidRDefault="00D70AF7" w:rsidP="00D70AF7">
      <w:pPr>
        <w:ind w:left="11" w:right="12"/>
        <w:jc w:val="center"/>
        <w:rPr>
          <w:b/>
          <w:sz w:val="24"/>
        </w:rPr>
      </w:pPr>
      <w:r>
        <w:rPr>
          <w:b/>
          <w:sz w:val="24"/>
        </w:rPr>
        <w:t>POLK</w:t>
      </w:r>
      <w:r>
        <w:rPr>
          <w:b/>
          <w:spacing w:val="-7"/>
          <w:sz w:val="24"/>
        </w:rPr>
        <w:t xml:space="preserve"> </w:t>
      </w:r>
      <w:r>
        <w:rPr>
          <w:b/>
          <w:sz w:val="24"/>
        </w:rPr>
        <w:t>COUNTY</w:t>
      </w:r>
      <w:r>
        <w:rPr>
          <w:b/>
          <w:spacing w:val="-9"/>
          <w:sz w:val="24"/>
        </w:rPr>
        <w:t xml:space="preserve"> </w:t>
      </w:r>
      <w:r>
        <w:rPr>
          <w:b/>
          <w:sz w:val="24"/>
        </w:rPr>
        <w:t>CONSERVATION</w:t>
      </w:r>
      <w:r>
        <w:rPr>
          <w:b/>
          <w:spacing w:val="-7"/>
          <w:sz w:val="24"/>
        </w:rPr>
        <w:t xml:space="preserve"> </w:t>
      </w:r>
      <w:r>
        <w:rPr>
          <w:b/>
          <w:spacing w:val="-4"/>
          <w:sz w:val="24"/>
        </w:rPr>
        <w:t>BOARD</w:t>
      </w:r>
    </w:p>
    <w:p w14:paraId="4F1142D5" w14:textId="77777777" w:rsidR="00D70AF7" w:rsidRDefault="00D70AF7" w:rsidP="00D70AF7">
      <w:pPr>
        <w:spacing w:before="185"/>
        <w:ind w:left="3686" w:right="3688"/>
        <w:jc w:val="center"/>
        <w:rPr>
          <w:b/>
          <w:sz w:val="24"/>
        </w:rPr>
      </w:pPr>
      <w:r>
        <w:rPr>
          <w:b/>
          <w:sz w:val="24"/>
        </w:rPr>
        <w:t>PROPOSAL</w:t>
      </w:r>
      <w:r>
        <w:rPr>
          <w:b/>
          <w:spacing w:val="-10"/>
          <w:sz w:val="24"/>
        </w:rPr>
        <w:t xml:space="preserve"> </w:t>
      </w:r>
      <w:r>
        <w:rPr>
          <w:b/>
          <w:spacing w:val="-4"/>
          <w:sz w:val="24"/>
        </w:rPr>
        <w:t>FORM</w:t>
      </w:r>
    </w:p>
    <w:p w14:paraId="643DD445" w14:textId="77777777" w:rsidR="00D70AF7" w:rsidRDefault="00D70AF7" w:rsidP="00D70AF7">
      <w:pPr>
        <w:pStyle w:val="BodyText"/>
        <w:rPr>
          <w:b/>
        </w:rPr>
      </w:pPr>
    </w:p>
    <w:p w14:paraId="330554AD" w14:textId="77777777" w:rsidR="00D70AF7" w:rsidRDefault="00D70AF7" w:rsidP="00D70AF7">
      <w:pPr>
        <w:pStyle w:val="BodyText"/>
        <w:tabs>
          <w:tab w:val="left" w:pos="9345"/>
        </w:tabs>
        <w:ind w:right="12"/>
        <w:jc w:val="center"/>
      </w:pPr>
      <w:r>
        <w:t xml:space="preserve">Company Name: </w:t>
      </w:r>
      <w:r>
        <w:rPr>
          <w:u w:val="single"/>
        </w:rPr>
        <w:tab/>
      </w:r>
    </w:p>
    <w:p w14:paraId="6E8E431E" w14:textId="77777777" w:rsidR="00D70AF7" w:rsidRDefault="00D70AF7" w:rsidP="00D70AF7">
      <w:pPr>
        <w:pStyle w:val="BodyText"/>
        <w:rPr>
          <w:sz w:val="14"/>
        </w:rPr>
      </w:pPr>
    </w:p>
    <w:p w14:paraId="62B1C0AB" w14:textId="77777777" w:rsidR="00D70AF7" w:rsidRDefault="00D70AF7" w:rsidP="00D70AF7">
      <w:pPr>
        <w:tabs>
          <w:tab w:val="left" w:pos="8769"/>
        </w:tabs>
        <w:spacing w:before="93"/>
        <w:ind w:left="220"/>
      </w:pPr>
      <w:r>
        <w:t xml:space="preserve">Street Address: </w:t>
      </w:r>
      <w:r>
        <w:rPr>
          <w:u w:val="single"/>
        </w:rPr>
        <w:tab/>
      </w:r>
      <w:r w:rsidR="006F6C21">
        <w:rPr>
          <w:u w:val="single"/>
        </w:rPr>
        <w:t>______</w:t>
      </w:r>
    </w:p>
    <w:p w14:paraId="58395A2E" w14:textId="77777777" w:rsidR="00D70AF7" w:rsidRDefault="00D70AF7" w:rsidP="00D70AF7">
      <w:pPr>
        <w:pStyle w:val="BodyText"/>
        <w:spacing w:before="10"/>
        <w:rPr>
          <w:sz w:val="13"/>
        </w:rPr>
      </w:pPr>
    </w:p>
    <w:p w14:paraId="2B456C6E" w14:textId="77777777" w:rsidR="00D70AF7" w:rsidRDefault="00D70AF7" w:rsidP="00D70AF7">
      <w:pPr>
        <w:rPr>
          <w:sz w:val="13"/>
        </w:rPr>
        <w:sectPr w:rsidR="00D70AF7">
          <w:pgSz w:w="12240" w:h="15840"/>
          <w:pgMar w:top="640" w:right="1220" w:bottom="720" w:left="1220" w:header="0" w:footer="493" w:gutter="0"/>
          <w:cols w:space="720"/>
        </w:sectPr>
      </w:pPr>
    </w:p>
    <w:p w14:paraId="215D8A02" w14:textId="77777777" w:rsidR="006F6C21" w:rsidRPr="006F6C21" w:rsidRDefault="00D70AF7" w:rsidP="006F6C21">
      <w:pPr>
        <w:tabs>
          <w:tab w:val="left" w:pos="3535"/>
        </w:tabs>
        <w:spacing w:before="94"/>
        <w:ind w:left="220"/>
        <w:rPr>
          <w:u w:val="single"/>
        </w:rPr>
      </w:pPr>
      <w:r>
        <w:t xml:space="preserve">City: </w:t>
      </w:r>
      <w:r>
        <w:rPr>
          <w:u w:val="single"/>
        </w:rPr>
        <w:tab/>
      </w:r>
    </w:p>
    <w:p w14:paraId="1C844499" w14:textId="77777777" w:rsidR="00D70AF7" w:rsidRDefault="00D70AF7" w:rsidP="00D70AF7">
      <w:pPr>
        <w:tabs>
          <w:tab w:val="left" w:pos="1574"/>
        </w:tabs>
        <w:spacing w:before="94"/>
        <w:ind w:left="207"/>
      </w:pPr>
      <w:r>
        <w:br w:type="column"/>
      </w:r>
      <w:r>
        <w:t xml:space="preserve">State: </w:t>
      </w:r>
      <w:r>
        <w:rPr>
          <w:u w:val="single"/>
        </w:rPr>
        <w:tab/>
      </w:r>
    </w:p>
    <w:p w14:paraId="19485B34" w14:textId="77777777" w:rsidR="00D70AF7" w:rsidRDefault="00D70AF7" w:rsidP="00D70AF7">
      <w:pPr>
        <w:tabs>
          <w:tab w:val="left" w:pos="2687"/>
        </w:tabs>
        <w:spacing w:before="94"/>
        <w:ind w:left="84"/>
      </w:pPr>
      <w:r>
        <w:br w:type="column"/>
      </w:r>
      <w:r>
        <w:t xml:space="preserve">Zip Code: </w:t>
      </w:r>
      <w:r>
        <w:rPr>
          <w:u w:val="single"/>
        </w:rPr>
        <w:tab/>
      </w:r>
    </w:p>
    <w:p w14:paraId="07DFA785" w14:textId="77777777" w:rsidR="006F6C21" w:rsidRDefault="006F6C21" w:rsidP="00D70AF7">
      <w:pPr>
        <w:sectPr w:rsidR="006F6C21">
          <w:type w:val="continuous"/>
          <w:pgSz w:w="12240" w:h="15840"/>
          <w:pgMar w:top="1500" w:right="1220" w:bottom="680" w:left="1220" w:header="0" w:footer="493" w:gutter="0"/>
          <w:cols w:num="3" w:space="720" w:equalWidth="0">
            <w:col w:w="3536" w:space="40"/>
            <w:col w:w="1575" w:space="39"/>
            <w:col w:w="4610"/>
          </w:cols>
        </w:sectPr>
      </w:pPr>
    </w:p>
    <w:p w14:paraId="2A2A53B0" w14:textId="77777777" w:rsidR="00D70AF7" w:rsidRPr="006423C9" w:rsidRDefault="006F6C21" w:rsidP="006F6C21">
      <w:pPr>
        <w:pStyle w:val="BodyText"/>
        <w:ind w:firstLine="84"/>
        <w:rPr>
          <w:sz w:val="22"/>
          <w:szCs w:val="22"/>
          <w:u w:val="single"/>
        </w:rPr>
      </w:pPr>
      <w:r>
        <w:rPr>
          <w:sz w:val="22"/>
          <w:szCs w:val="22"/>
        </w:rPr>
        <w:t xml:space="preserve">  </w:t>
      </w:r>
      <w:r w:rsidRPr="006F6C21">
        <w:rPr>
          <w:sz w:val="22"/>
          <w:szCs w:val="22"/>
        </w:rPr>
        <w:t xml:space="preserve">Email Address: </w:t>
      </w:r>
      <w:r w:rsidRPr="006423C9">
        <w:rPr>
          <w:sz w:val="22"/>
          <w:szCs w:val="22"/>
          <w:u w:val="single"/>
        </w:rPr>
        <w:t>_________________________________</w:t>
      </w:r>
      <w:proofErr w:type="gramStart"/>
      <w:r w:rsidRPr="006423C9">
        <w:rPr>
          <w:sz w:val="22"/>
          <w:szCs w:val="22"/>
          <w:u w:val="single"/>
        </w:rPr>
        <w:t>_</w:t>
      </w:r>
      <w:r>
        <w:rPr>
          <w:sz w:val="22"/>
          <w:szCs w:val="22"/>
        </w:rPr>
        <w:t xml:space="preserve">  Phone</w:t>
      </w:r>
      <w:proofErr w:type="gramEnd"/>
      <w:r>
        <w:rPr>
          <w:sz w:val="22"/>
          <w:szCs w:val="22"/>
        </w:rPr>
        <w:t xml:space="preserve"> Number: </w:t>
      </w:r>
      <w:r w:rsidRPr="006423C9">
        <w:rPr>
          <w:sz w:val="22"/>
          <w:szCs w:val="22"/>
          <w:u w:val="single"/>
        </w:rPr>
        <w:t>________________</w:t>
      </w:r>
    </w:p>
    <w:p w14:paraId="34D94D85" w14:textId="77777777" w:rsidR="00D70AF7" w:rsidRDefault="00D70AF7" w:rsidP="00D70AF7">
      <w:pPr>
        <w:pStyle w:val="BodyText"/>
        <w:spacing w:before="2"/>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91"/>
        <w:gridCol w:w="1685"/>
      </w:tblGrid>
      <w:tr w:rsidR="00D70AF7" w14:paraId="7A70135F" w14:textId="77777777" w:rsidTr="003E674F">
        <w:trPr>
          <w:trHeight w:val="254"/>
        </w:trPr>
        <w:tc>
          <w:tcPr>
            <w:tcW w:w="7891" w:type="dxa"/>
          </w:tcPr>
          <w:p w14:paraId="0F7FC534" w14:textId="77777777" w:rsidR="00D70AF7" w:rsidRDefault="00D70AF7" w:rsidP="003E674F">
            <w:pPr>
              <w:pStyle w:val="TableParagraph"/>
              <w:spacing w:line="234" w:lineRule="exact"/>
              <w:ind w:left="3332" w:right="3320"/>
              <w:jc w:val="center"/>
              <w:rPr>
                <w:b/>
              </w:rPr>
            </w:pPr>
            <w:r>
              <w:rPr>
                <w:b/>
                <w:spacing w:val="-2"/>
              </w:rPr>
              <w:t>Description</w:t>
            </w:r>
          </w:p>
        </w:tc>
        <w:tc>
          <w:tcPr>
            <w:tcW w:w="1685" w:type="dxa"/>
          </w:tcPr>
          <w:p w14:paraId="33BD2638" w14:textId="77777777" w:rsidR="00D70AF7" w:rsidRDefault="00D70AF7" w:rsidP="003E674F">
            <w:pPr>
              <w:pStyle w:val="TableParagraph"/>
              <w:spacing w:line="234" w:lineRule="exact"/>
              <w:ind w:left="218"/>
              <w:rPr>
                <w:b/>
              </w:rPr>
            </w:pPr>
            <w:r>
              <w:rPr>
                <w:b/>
              </w:rPr>
              <w:t xml:space="preserve">Bid </w:t>
            </w:r>
            <w:r>
              <w:rPr>
                <w:b/>
                <w:spacing w:val="-2"/>
              </w:rPr>
              <w:t>Amount</w:t>
            </w:r>
          </w:p>
        </w:tc>
      </w:tr>
      <w:tr w:rsidR="00D70AF7" w14:paraId="7F20C2E1" w14:textId="77777777" w:rsidTr="003E674F">
        <w:trPr>
          <w:trHeight w:val="1770"/>
        </w:trPr>
        <w:tc>
          <w:tcPr>
            <w:tcW w:w="7891" w:type="dxa"/>
          </w:tcPr>
          <w:p w14:paraId="38A42C55" w14:textId="77777777" w:rsidR="00D70AF7" w:rsidRDefault="00D70AF7" w:rsidP="003E674F">
            <w:pPr>
              <w:pStyle w:val="TableParagraph"/>
              <w:numPr>
                <w:ilvl w:val="0"/>
                <w:numId w:val="6"/>
              </w:numPr>
              <w:tabs>
                <w:tab w:val="left" w:pos="368"/>
              </w:tabs>
              <w:spacing w:line="248" w:lineRule="exact"/>
              <w:ind w:hanging="261"/>
              <w:rPr>
                <w:b/>
              </w:rPr>
            </w:pPr>
            <w:r>
              <w:rPr>
                <w:b/>
              </w:rPr>
              <w:t>Jester</w:t>
            </w:r>
            <w:r>
              <w:rPr>
                <w:b/>
                <w:spacing w:val="-6"/>
              </w:rPr>
              <w:t xml:space="preserve"> </w:t>
            </w:r>
            <w:r>
              <w:rPr>
                <w:b/>
              </w:rPr>
              <w:t>Park</w:t>
            </w:r>
            <w:r>
              <w:rPr>
                <w:b/>
                <w:spacing w:val="-7"/>
              </w:rPr>
              <w:t xml:space="preserve"> </w:t>
            </w:r>
            <w:r>
              <w:rPr>
                <w:b/>
              </w:rPr>
              <w:t>Equestrian</w:t>
            </w:r>
            <w:r>
              <w:rPr>
                <w:b/>
                <w:spacing w:val="-6"/>
              </w:rPr>
              <w:t xml:space="preserve"> </w:t>
            </w:r>
            <w:r>
              <w:rPr>
                <w:b/>
                <w:spacing w:val="-2"/>
              </w:rPr>
              <w:t>Center:</w:t>
            </w:r>
          </w:p>
          <w:p w14:paraId="0D45866F" w14:textId="60406521" w:rsidR="00D70AF7" w:rsidRDefault="00D70AF7" w:rsidP="00471D25">
            <w:pPr>
              <w:pStyle w:val="TableParagraph"/>
              <w:numPr>
                <w:ilvl w:val="1"/>
                <w:numId w:val="6"/>
              </w:numPr>
              <w:tabs>
                <w:tab w:val="left" w:pos="1162"/>
                <w:tab w:val="left" w:pos="3080"/>
                <w:tab w:val="left" w:pos="5585"/>
              </w:tabs>
              <w:spacing w:before="1" w:line="480" w:lineRule="auto"/>
              <w:ind w:right="938" w:hanging="371"/>
            </w:pPr>
            <w:r>
              <w:t>Cleaning</w:t>
            </w:r>
            <w:r>
              <w:rPr>
                <w:spacing w:val="-3"/>
              </w:rPr>
              <w:t xml:space="preserve"> </w:t>
            </w:r>
            <w:r>
              <w:t>Services</w:t>
            </w:r>
            <w:r>
              <w:rPr>
                <w:spacing w:val="-7"/>
              </w:rPr>
              <w:t xml:space="preserve"> </w:t>
            </w:r>
            <w:r w:rsidR="00907242">
              <w:t>(two</w:t>
            </w:r>
            <w:r>
              <w:rPr>
                <w:spacing w:val="-6"/>
              </w:rPr>
              <w:t xml:space="preserve"> </w:t>
            </w:r>
            <w:r w:rsidR="00907242">
              <w:t>cleanings</w:t>
            </w:r>
            <w:r w:rsidR="00471D25">
              <w:t>/</w:t>
            </w:r>
            <w:r>
              <w:t>week)</w:t>
            </w:r>
            <w:r>
              <w:rPr>
                <w:spacing w:val="-6"/>
              </w:rPr>
              <w:t xml:space="preserve"> </w:t>
            </w:r>
            <w:r>
              <w:t>monthly</w:t>
            </w:r>
            <w:r w:rsidR="00471D25">
              <w:rPr>
                <w:spacing w:val="-7"/>
              </w:rPr>
              <w:t xml:space="preserve"> </w:t>
            </w:r>
            <w:r>
              <w:t>charge</w:t>
            </w:r>
            <w:r w:rsidR="00471D25">
              <w:t>:</w:t>
            </w:r>
            <w:r>
              <w:rPr>
                <w:spacing w:val="-4"/>
              </w:rPr>
              <w:t xml:space="preserve"> </w:t>
            </w:r>
          </w:p>
        </w:tc>
        <w:tc>
          <w:tcPr>
            <w:tcW w:w="1685" w:type="dxa"/>
          </w:tcPr>
          <w:p w14:paraId="3F4303BA" w14:textId="77777777" w:rsidR="00D70AF7" w:rsidRDefault="00D70AF7" w:rsidP="003E674F">
            <w:pPr>
              <w:pStyle w:val="TableParagraph"/>
              <w:rPr>
                <w:sz w:val="24"/>
              </w:rPr>
            </w:pPr>
          </w:p>
          <w:p w14:paraId="08F2C147" w14:textId="77777777" w:rsidR="00D70AF7" w:rsidRDefault="00D70AF7" w:rsidP="003E674F">
            <w:pPr>
              <w:pStyle w:val="TableParagraph"/>
              <w:rPr>
                <w:sz w:val="24"/>
              </w:rPr>
            </w:pPr>
          </w:p>
          <w:p w14:paraId="63ED77F0" w14:textId="77777777" w:rsidR="00D70AF7" w:rsidRPr="006423C9" w:rsidRDefault="00D70AF7" w:rsidP="006423C9">
            <w:pPr>
              <w:pStyle w:val="TableParagraph"/>
              <w:tabs>
                <w:tab w:val="left" w:pos="1576"/>
              </w:tabs>
              <w:spacing w:before="203"/>
              <w:ind w:left="108"/>
            </w:pPr>
            <w:r>
              <w:rPr>
                <w:spacing w:val="-10"/>
              </w:rPr>
              <w:t>$</w:t>
            </w:r>
            <w:r>
              <w:rPr>
                <w:u w:val="single"/>
              </w:rPr>
              <w:tab/>
            </w:r>
          </w:p>
          <w:p w14:paraId="281F2667" w14:textId="77777777" w:rsidR="00D70AF7" w:rsidRDefault="00D70AF7" w:rsidP="003E674F">
            <w:pPr>
              <w:pStyle w:val="TableParagraph"/>
              <w:rPr>
                <w:sz w:val="20"/>
              </w:rPr>
            </w:pPr>
          </w:p>
          <w:p w14:paraId="4E110CB1" w14:textId="77777777" w:rsidR="00D70AF7" w:rsidRDefault="00D70AF7" w:rsidP="006423C9">
            <w:pPr>
              <w:pStyle w:val="TableParagraph"/>
              <w:tabs>
                <w:tab w:val="left" w:pos="1575"/>
              </w:tabs>
              <w:spacing w:line="237" w:lineRule="exact"/>
              <w:ind w:left="108"/>
            </w:pPr>
          </w:p>
        </w:tc>
      </w:tr>
    </w:tbl>
    <w:p w14:paraId="26E1371D" w14:textId="77777777" w:rsidR="00D70AF7" w:rsidRDefault="00D70AF7" w:rsidP="00D70AF7">
      <w:pPr>
        <w:pStyle w:val="BodyText"/>
        <w:spacing w:before="10" w:after="1"/>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91"/>
        <w:gridCol w:w="1685"/>
      </w:tblGrid>
      <w:tr w:rsidR="00D70AF7" w14:paraId="60CC1B4C" w14:textId="77777777" w:rsidTr="003E674F">
        <w:trPr>
          <w:trHeight w:val="253"/>
        </w:trPr>
        <w:tc>
          <w:tcPr>
            <w:tcW w:w="7891" w:type="dxa"/>
            <w:tcBorders>
              <w:bottom w:val="nil"/>
            </w:tcBorders>
          </w:tcPr>
          <w:p w14:paraId="290C134D" w14:textId="77777777" w:rsidR="00F753D0" w:rsidRPr="00F753D0" w:rsidRDefault="006F6C21" w:rsidP="00F753D0">
            <w:pPr>
              <w:pStyle w:val="TableParagraph"/>
              <w:numPr>
                <w:ilvl w:val="0"/>
                <w:numId w:val="6"/>
              </w:numPr>
              <w:spacing w:line="234" w:lineRule="exact"/>
              <w:rPr>
                <w:b/>
              </w:rPr>
            </w:pPr>
            <w:r>
              <w:rPr>
                <w:b/>
              </w:rPr>
              <w:t>Jester Park Nature Center:</w:t>
            </w:r>
          </w:p>
        </w:tc>
        <w:tc>
          <w:tcPr>
            <w:tcW w:w="1685" w:type="dxa"/>
          </w:tcPr>
          <w:p w14:paraId="4F4D3A8D" w14:textId="77777777" w:rsidR="00D70AF7" w:rsidRDefault="00D70AF7" w:rsidP="003E674F">
            <w:pPr>
              <w:pStyle w:val="TableParagraph"/>
              <w:rPr>
                <w:rFonts w:ascii="Times New Roman"/>
                <w:sz w:val="18"/>
              </w:rPr>
            </w:pPr>
          </w:p>
        </w:tc>
      </w:tr>
      <w:tr w:rsidR="00D70AF7" w14:paraId="3B4DAFF8" w14:textId="77777777" w:rsidTr="003E674F">
        <w:trPr>
          <w:trHeight w:val="1518"/>
        </w:trPr>
        <w:tc>
          <w:tcPr>
            <w:tcW w:w="7891" w:type="dxa"/>
            <w:tcBorders>
              <w:top w:val="nil"/>
            </w:tcBorders>
          </w:tcPr>
          <w:p w14:paraId="114017EA" w14:textId="77777777" w:rsidR="00D70AF7" w:rsidRPr="009A598E" w:rsidRDefault="00D70AF7" w:rsidP="003E674F">
            <w:pPr>
              <w:pStyle w:val="TableParagraph"/>
              <w:numPr>
                <w:ilvl w:val="0"/>
                <w:numId w:val="5"/>
              </w:numPr>
              <w:tabs>
                <w:tab w:val="left" w:pos="1162"/>
              </w:tabs>
              <w:spacing w:line="250" w:lineRule="exact"/>
              <w:ind w:hanging="335"/>
            </w:pPr>
            <w:r>
              <w:t>Cleaning</w:t>
            </w:r>
            <w:r>
              <w:rPr>
                <w:spacing w:val="-6"/>
              </w:rPr>
              <w:t xml:space="preserve"> </w:t>
            </w:r>
            <w:r>
              <w:t>Services</w:t>
            </w:r>
            <w:r>
              <w:rPr>
                <w:spacing w:val="-9"/>
              </w:rPr>
              <w:t xml:space="preserve"> </w:t>
            </w:r>
            <w:r>
              <w:t>monthly</w:t>
            </w:r>
            <w:r>
              <w:rPr>
                <w:spacing w:val="-9"/>
              </w:rPr>
              <w:t xml:space="preserve"> </w:t>
            </w:r>
            <w:r>
              <w:rPr>
                <w:spacing w:val="-2"/>
              </w:rPr>
              <w:t>charge</w:t>
            </w:r>
            <w:r w:rsidR="009A598E">
              <w:rPr>
                <w:spacing w:val="-2"/>
              </w:rPr>
              <w:t xml:space="preserve"> April-October</w:t>
            </w:r>
            <w:r w:rsidR="00F753D0">
              <w:rPr>
                <w:spacing w:val="-2"/>
              </w:rPr>
              <w:t xml:space="preserve"> (see 3.2.2-3.2.4)</w:t>
            </w:r>
          </w:p>
          <w:p w14:paraId="62E235A9" w14:textId="77777777" w:rsidR="009A598E" w:rsidRDefault="009A598E" w:rsidP="003E674F">
            <w:pPr>
              <w:pStyle w:val="TableParagraph"/>
              <w:numPr>
                <w:ilvl w:val="0"/>
                <w:numId w:val="5"/>
              </w:numPr>
              <w:tabs>
                <w:tab w:val="left" w:pos="1162"/>
              </w:tabs>
              <w:spacing w:line="250" w:lineRule="exact"/>
              <w:ind w:hanging="335"/>
            </w:pPr>
            <w:r>
              <w:rPr>
                <w:spacing w:val="-2"/>
              </w:rPr>
              <w:t>Cleaning Services monthly charge November-March (see 3.2.2-3.2.4)</w:t>
            </w:r>
          </w:p>
          <w:p w14:paraId="1B318371" w14:textId="77777777" w:rsidR="00D70AF7" w:rsidRDefault="00D70AF7" w:rsidP="003E674F">
            <w:pPr>
              <w:pStyle w:val="TableParagraph"/>
              <w:spacing w:before="11"/>
              <w:rPr>
                <w:sz w:val="21"/>
              </w:rPr>
            </w:pPr>
          </w:p>
          <w:p w14:paraId="558C40DE" w14:textId="77777777" w:rsidR="00D70AF7" w:rsidRDefault="00D70AF7" w:rsidP="003E674F">
            <w:pPr>
              <w:pStyle w:val="TableParagraph"/>
              <w:numPr>
                <w:ilvl w:val="0"/>
                <w:numId w:val="5"/>
              </w:numPr>
              <w:tabs>
                <w:tab w:val="left" w:pos="1174"/>
              </w:tabs>
              <w:spacing w:line="237" w:lineRule="exact"/>
              <w:ind w:left="1173" w:hanging="347"/>
            </w:pPr>
            <w:r>
              <w:t>Carpet</w:t>
            </w:r>
            <w:r>
              <w:rPr>
                <w:spacing w:val="-7"/>
              </w:rPr>
              <w:t xml:space="preserve"> </w:t>
            </w:r>
            <w:r>
              <w:t>Cleaning</w:t>
            </w:r>
            <w:r>
              <w:rPr>
                <w:spacing w:val="-6"/>
              </w:rPr>
              <w:t xml:space="preserve"> </w:t>
            </w:r>
            <w:r>
              <w:t>(single</w:t>
            </w:r>
            <w:r>
              <w:rPr>
                <w:spacing w:val="-6"/>
              </w:rPr>
              <w:t xml:space="preserve"> </w:t>
            </w:r>
            <w:r>
              <w:t>charge</w:t>
            </w:r>
            <w:r>
              <w:rPr>
                <w:spacing w:val="-6"/>
              </w:rPr>
              <w:t xml:space="preserve"> </w:t>
            </w:r>
            <w:r>
              <w:t>as</w:t>
            </w:r>
            <w:r>
              <w:rPr>
                <w:spacing w:val="-8"/>
              </w:rPr>
              <w:t xml:space="preserve"> </w:t>
            </w:r>
            <w:r>
              <w:rPr>
                <w:spacing w:val="-2"/>
              </w:rPr>
              <w:t>requested)</w:t>
            </w:r>
          </w:p>
        </w:tc>
        <w:tc>
          <w:tcPr>
            <w:tcW w:w="1685" w:type="dxa"/>
          </w:tcPr>
          <w:p w14:paraId="00A1750C" w14:textId="77777777" w:rsidR="009A598E" w:rsidRPr="009A598E" w:rsidRDefault="006423C9" w:rsidP="006423C9">
            <w:pPr>
              <w:pStyle w:val="TableParagraph"/>
              <w:tabs>
                <w:tab w:val="left" w:pos="1575"/>
              </w:tabs>
              <w:spacing w:line="250" w:lineRule="exact"/>
              <w:rPr>
                <w:u w:val="single"/>
              </w:rPr>
            </w:pPr>
            <w:r>
              <w:rPr>
                <w:spacing w:val="-10"/>
              </w:rPr>
              <w:t xml:space="preserve">  </w:t>
            </w:r>
            <w:r w:rsidR="00D70AF7">
              <w:rPr>
                <w:spacing w:val="-10"/>
              </w:rPr>
              <w:t>$</w:t>
            </w:r>
            <w:r w:rsidR="009A598E">
              <w:t>___________</w:t>
            </w:r>
          </w:p>
          <w:p w14:paraId="4D13EC28" w14:textId="0D305F54" w:rsidR="00D70AF7" w:rsidRDefault="009A598E" w:rsidP="003E674F">
            <w:pPr>
              <w:pStyle w:val="TableParagraph"/>
            </w:pPr>
            <w:r>
              <w:t xml:space="preserve"> $___________</w:t>
            </w:r>
          </w:p>
          <w:p w14:paraId="1057871D" w14:textId="77777777" w:rsidR="00D70AF7" w:rsidRDefault="00D70AF7" w:rsidP="003E674F">
            <w:pPr>
              <w:pStyle w:val="TableParagraph"/>
              <w:tabs>
                <w:tab w:val="left" w:pos="1575"/>
              </w:tabs>
              <w:ind w:left="108"/>
            </w:pPr>
            <w:r>
              <w:rPr>
                <w:spacing w:val="-10"/>
              </w:rPr>
              <w:t>$</w:t>
            </w:r>
            <w:r>
              <w:rPr>
                <w:u w:val="single"/>
              </w:rPr>
              <w:tab/>
            </w:r>
          </w:p>
          <w:p w14:paraId="08E7148B" w14:textId="77777777" w:rsidR="00D70AF7" w:rsidRDefault="00D70AF7" w:rsidP="003E674F">
            <w:pPr>
              <w:pStyle w:val="TableParagraph"/>
              <w:rPr>
                <w:sz w:val="24"/>
              </w:rPr>
            </w:pPr>
          </w:p>
          <w:p w14:paraId="240BC408" w14:textId="77777777" w:rsidR="00D70AF7" w:rsidRDefault="00D70AF7" w:rsidP="003E674F">
            <w:pPr>
              <w:pStyle w:val="TableParagraph"/>
              <w:spacing w:before="11"/>
              <w:rPr>
                <w:sz w:val="19"/>
              </w:rPr>
            </w:pPr>
          </w:p>
          <w:p w14:paraId="726C2ED6" w14:textId="77777777" w:rsidR="00D70AF7" w:rsidRDefault="00D70AF7" w:rsidP="003E674F">
            <w:pPr>
              <w:pStyle w:val="TableParagraph"/>
              <w:tabs>
                <w:tab w:val="left" w:pos="1575"/>
              </w:tabs>
              <w:spacing w:line="237" w:lineRule="exact"/>
              <w:ind w:left="108"/>
            </w:pPr>
            <w:r>
              <w:rPr>
                <w:spacing w:val="-10"/>
              </w:rPr>
              <w:t>$</w:t>
            </w:r>
            <w:r>
              <w:rPr>
                <w:u w:val="single"/>
              </w:rPr>
              <w:tab/>
            </w:r>
          </w:p>
        </w:tc>
      </w:tr>
    </w:tbl>
    <w:p w14:paraId="2E648A0C" w14:textId="77777777" w:rsidR="00D70AF7" w:rsidRDefault="00D70AF7" w:rsidP="00D70AF7">
      <w:pPr>
        <w:pStyle w:val="BodyText"/>
        <w:spacing w:before="7"/>
        <w:rPr>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91"/>
        <w:gridCol w:w="1685"/>
      </w:tblGrid>
      <w:tr w:rsidR="006F6C21" w14:paraId="37C60365" w14:textId="77777777" w:rsidTr="005F410F">
        <w:trPr>
          <w:trHeight w:val="253"/>
        </w:trPr>
        <w:tc>
          <w:tcPr>
            <w:tcW w:w="7891" w:type="dxa"/>
            <w:tcBorders>
              <w:bottom w:val="nil"/>
            </w:tcBorders>
          </w:tcPr>
          <w:p w14:paraId="6210B6BD" w14:textId="77777777" w:rsidR="006F6C21" w:rsidRDefault="006F6C21" w:rsidP="006F6C21">
            <w:pPr>
              <w:pStyle w:val="TableParagraph"/>
              <w:spacing w:line="234" w:lineRule="exact"/>
              <w:ind w:left="107"/>
              <w:rPr>
                <w:b/>
              </w:rPr>
            </w:pPr>
            <w:r>
              <w:rPr>
                <w:b/>
              </w:rPr>
              <w:t>3)</w:t>
            </w:r>
            <w:r>
              <w:rPr>
                <w:b/>
                <w:spacing w:val="-7"/>
              </w:rPr>
              <w:t xml:space="preserve"> </w:t>
            </w:r>
            <w:r>
              <w:rPr>
                <w:b/>
              </w:rPr>
              <w:t>Outdoor Recreation &amp; Wellness Center</w:t>
            </w:r>
            <w:r>
              <w:rPr>
                <w:b/>
                <w:spacing w:val="-2"/>
              </w:rPr>
              <w:t>:</w:t>
            </w:r>
          </w:p>
        </w:tc>
        <w:tc>
          <w:tcPr>
            <w:tcW w:w="1685" w:type="dxa"/>
          </w:tcPr>
          <w:p w14:paraId="363F5C55" w14:textId="77777777" w:rsidR="006F6C21" w:rsidRDefault="006F6C21" w:rsidP="005F410F">
            <w:pPr>
              <w:pStyle w:val="TableParagraph"/>
              <w:rPr>
                <w:rFonts w:ascii="Times New Roman"/>
                <w:sz w:val="18"/>
              </w:rPr>
            </w:pPr>
          </w:p>
        </w:tc>
      </w:tr>
      <w:tr w:rsidR="006F6C21" w14:paraId="018EAB74" w14:textId="77777777" w:rsidTr="005F410F">
        <w:trPr>
          <w:trHeight w:val="1518"/>
        </w:trPr>
        <w:tc>
          <w:tcPr>
            <w:tcW w:w="7891" w:type="dxa"/>
            <w:tcBorders>
              <w:top w:val="nil"/>
            </w:tcBorders>
          </w:tcPr>
          <w:p w14:paraId="427CFD5A" w14:textId="77777777" w:rsidR="009A598E" w:rsidRDefault="009A598E" w:rsidP="009A598E">
            <w:pPr>
              <w:pStyle w:val="TableParagraph"/>
              <w:numPr>
                <w:ilvl w:val="0"/>
                <w:numId w:val="38"/>
              </w:numPr>
              <w:tabs>
                <w:tab w:val="left" w:pos="1162"/>
              </w:tabs>
              <w:spacing w:line="250" w:lineRule="exact"/>
            </w:pPr>
            <w:r>
              <w:t>Cleaning</w:t>
            </w:r>
            <w:r>
              <w:rPr>
                <w:spacing w:val="-6"/>
              </w:rPr>
              <w:t xml:space="preserve"> </w:t>
            </w:r>
            <w:r>
              <w:t>Services</w:t>
            </w:r>
            <w:r>
              <w:rPr>
                <w:spacing w:val="-9"/>
              </w:rPr>
              <w:t xml:space="preserve"> </w:t>
            </w:r>
            <w:r>
              <w:t>monthly</w:t>
            </w:r>
            <w:r>
              <w:rPr>
                <w:spacing w:val="-9"/>
              </w:rPr>
              <w:t xml:space="preserve"> </w:t>
            </w:r>
            <w:r>
              <w:rPr>
                <w:spacing w:val="-2"/>
              </w:rPr>
              <w:t>charge April-October</w:t>
            </w:r>
          </w:p>
          <w:p w14:paraId="5010405C" w14:textId="77777777" w:rsidR="009A598E" w:rsidRPr="009A598E" w:rsidRDefault="009A598E" w:rsidP="009A598E">
            <w:pPr>
              <w:pStyle w:val="TableParagraph"/>
              <w:numPr>
                <w:ilvl w:val="0"/>
                <w:numId w:val="38"/>
              </w:numPr>
              <w:tabs>
                <w:tab w:val="left" w:pos="1162"/>
              </w:tabs>
              <w:spacing w:line="250" w:lineRule="exact"/>
            </w:pPr>
            <w:r w:rsidRPr="009A598E">
              <w:rPr>
                <w:spacing w:val="-2"/>
              </w:rPr>
              <w:t>Cleaning Services monthly charge November-March</w:t>
            </w:r>
          </w:p>
          <w:p w14:paraId="1A81DB05" w14:textId="77777777" w:rsidR="006F6C21" w:rsidRPr="009A598E" w:rsidRDefault="006F6C21" w:rsidP="009A598E">
            <w:pPr>
              <w:pStyle w:val="TableParagraph"/>
              <w:tabs>
                <w:tab w:val="left" w:pos="1162"/>
              </w:tabs>
              <w:spacing w:line="250" w:lineRule="exact"/>
              <w:ind w:left="1161"/>
            </w:pPr>
          </w:p>
          <w:p w14:paraId="02BC213E" w14:textId="77777777" w:rsidR="006F6C21" w:rsidRDefault="008C5DC6" w:rsidP="006F6C21">
            <w:pPr>
              <w:pStyle w:val="TableParagraph"/>
              <w:numPr>
                <w:ilvl w:val="0"/>
                <w:numId w:val="23"/>
              </w:numPr>
              <w:tabs>
                <w:tab w:val="left" w:pos="1174"/>
              </w:tabs>
              <w:spacing w:line="237" w:lineRule="exact"/>
              <w:ind w:left="1173" w:hanging="347"/>
            </w:pPr>
            <w:r>
              <w:t>Concrete Floor Steam Cleaning</w:t>
            </w:r>
            <w:r w:rsidR="006F6C21">
              <w:rPr>
                <w:spacing w:val="-6"/>
              </w:rPr>
              <w:t xml:space="preserve"> </w:t>
            </w:r>
            <w:r w:rsidR="006F6C21">
              <w:t>(single</w:t>
            </w:r>
            <w:r w:rsidR="006F6C21">
              <w:rPr>
                <w:spacing w:val="-6"/>
              </w:rPr>
              <w:t xml:space="preserve"> </w:t>
            </w:r>
            <w:r w:rsidR="006F6C21">
              <w:t>charge</w:t>
            </w:r>
            <w:r w:rsidR="006F6C21">
              <w:rPr>
                <w:spacing w:val="-6"/>
              </w:rPr>
              <w:t xml:space="preserve"> </w:t>
            </w:r>
            <w:r w:rsidR="006F6C21">
              <w:t>as</w:t>
            </w:r>
            <w:r w:rsidR="006F6C21">
              <w:rPr>
                <w:spacing w:val="-8"/>
              </w:rPr>
              <w:t xml:space="preserve"> </w:t>
            </w:r>
            <w:r w:rsidR="006F6C21">
              <w:rPr>
                <w:spacing w:val="-2"/>
              </w:rPr>
              <w:t>requested)</w:t>
            </w:r>
          </w:p>
        </w:tc>
        <w:tc>
          <w:tcPr>
            <w:tcW w:w="1685" w:type="dxa"/>
          </w:tcPr>
          <w:p w14:paraId="0653F383" w14:textId="77777777" w:rsidR="009A598E" w:rsidRDefault="006F6C21" w:rsidP="009A598E">
            <w:pPr>
              <w:pStyle w:val="TableParagraph"/>
              <w:tabs>
                <w:tab w:val="left" w:pos="1575"/>
              </w:tabs>
              <w:spacing w:line="250" w:lineRule="exact"/>
              <w:ind w:left="108"/>
              <w:rPr>
                <w:u w:val="single"/>
              </w:rPr>
            </w:pPr>
            <w:r>
              <w:rPr>
                <w:spacing w:val="-10"/>
              </w:rPr>
              <w:t>$</w:t>
            </w:r>
            <w:r>
              <w:rPr>
                <w:u w:val="single"/>
              </w:rPr>
              <w:tab/>
            </w:r>
          </w:p>
          <w:p w14:paraId="5DB18D9B" w14:textId="77777777" w:rsidR="009A598E" w:rsidRPr="009A598E" w:rsidRDefault="009A598E" w:rsidP="009A598E">
            <w:pPr>
              <w:pStyle w:val="TableParagraph"/>
              <w:tabs>
                <w:tab w:val="left" w:pos="1575"/>
              </w:tabs>
              <w:spacing w:line="250" w:lineRule="exact"/>
              <w:ind w:left="108"/>
              <w:rPr>
                <w:u w:val="single"/>
              </w:rPr>
            </w:pPr>
            <w:r w:rsidRPr="009A598E">
              <w:t>$</w:t>
            </w:r>
            <w:r>
              <w:rPr>
                <w:u w:val="single"/>
              </w:rPr>
              <w:t>___________</w:t>
            </w:r>
          </w:p>
          <w:p w14:paraId="7F9259CC" w14:textId="77777777" w:rsidR="006F6C21" w:rsidRDefault="006F6C21" w:rsidP="005F410F">
            <w:pPr>
              <w:pStyle w:val="TableParagraph"/>
            </w:pPr>
          </w:p>
          <w:p w14:paraId="2C8BEA9C" w14:textId="77777777" w:rsidR="006F6C21" w:rsidRDefault="006F6C21" w:rsidP="005F410F">
            <w:pPr>
              <w:pStyle w:val="TableParagraph"/>
              <w:tabs>
                <w:tab w:val="left" w:pos="1575"/>
              </w:tabs>
              <w:ind w:left="108"/>
            </w:pPr>
            <w:r>
              <w:rPr>
                <w:spacing w:val="-10"/>
              </w:rPr>
              <w:t>$</w:t>
            </w:r>
            <w:r>
              <w:rPr>
                <w:u w:val="single"/>
              </w:rPr>
              <w:tab/>
            </w:r>
          </w:p>
          <w:p w14:paraId="0EB4341F" w14:textId="77777777" w:rsidR="006F6C21" w:rsidRDefault="006F6C21" w:rsidP="005F410F">
            <w:pPr>
              <w:pStyle w:val="TableParagraph"/>
              <w:rPr>
                <w:sz w:val="24"/>
              </w:rPr>
            </w:pPr>
          </w:p>
          <w:p w14:paraId="32404DBF" w14:textId="77777777" w:rsidR="006F6C21" w:rsidRDefault="006F6C21" w:rsidP="005F410F">
            <w:pPr>
              <w:pStyle w:val="TableParagraph"/>
              <w:spacing w:before="11"/>
              <w:rPr>
                <w:sz w:val="19"/>
              </w:rPr>
            </w:pPr>
          </w:p>
          <w:p w14:paraId="67F372F9" w14:textId="77777777" w:rsidR="006F6C21" w:rsidRDefault="006F6C21" w:rsidP="005F410F">
            <w:pPr>
              <w:pStyle w:val="TableParagraph"/>
              <w:tabs>
                <w:tab w:val="left" w:pos="1575"/>
              </w:tabs>
              <w:spacing w:line="237" w:lineRule="exact"/>
              <w:ind w:left="108"/>
            </w:pPr>
            <w:r>
              <w:rPr>
                <w:spacing w:val="-10"/>
              </w:rPr>
              <w:t>$</w:t>
            </w:r>
            <w:r>
              <w:rPr>
                <w:u w:val="single"/>
              </w:rPr>
              <w:tab/>
            </w:r>
          </w:p>
        </w:tc>
      </w:tr>
    </w:tbl>
    <w:p w14:paraId="2184A559" w14:textId="77777777" w:rsidR="00D70AF7" w:rsidRDefault="00D70AF7" w:rsidP="006423C9">
      <w:pPr>
        <w:spacing w:before="94"/>
        <w:ind w:right="293"/>
      </w:pPr>
      <w:r>
        <w:t>By execution and completion of this proposal, Contractor certifies that he/she possesses the professional</w:t>
      </w:r>
      <w:r>
        <w:rPr>
          <w:spacing w:val="-5"/>
        </w:rPr>
        <w:t xml:space="preserve"> </w:t>
      </w:r>
      <w:r>
        <w:t>knowledge,</w:t>
      </w:r>
      <w:r>
        <w:rPr>
          <w:spacing w:val="-5"/>
        </w:rPr>
        <w:t xml:space="preserve"> </w:t>
      </w:r>
      <w:r>
        <w:t>skills</w:t>
      </w:r>
      <w:r>
        <w:rPr>
          <w:spacing w:val="-1"/>
        </w:rPr>
        <w:t xml:space="preserve"> </w:t>
      </w:r>
      <w:r>
        <w:t>and</w:t>
      </w:r>
      <w:r>
        <w:rPr>
          <w:spacing w:val="-4"/>
        </w:rPr>
        <w:t xml:space="preserve"> </w:t>
      </w:r>
      <w:r>
        <w:t>equipment</w:t>
      </w:r>
      <w:r>
        <w:rPr>
          <w:spacing w:val="-2"/>
        </w:rPr>
        <w:t xml:space="preserve"> </w:t>
      </w:r>
      <w:r>
        <w:t>to</w:t>
      </w:r>
      <w:r>
        <w:rPr>
          <w:spacing w:val="-4"/>
        </w:rPr>
        <w:t xml:space="preserve"> </w:t>
      </w:r>
      <w:r>
        <w:t>perform</w:t>
      </w:r>
      <w:r>
        <w:rPr>
          <w:spacing w:val="-3"/>
        </w:rPr>
        <w:t xml:space="preserve"> </w:t>
      </w:r>
      <w:r>
        <w:t>the</w:t>
      </w:r>
      <w:r>
        <w:rPr>
          <w:spacing w:val="-4"/>
        </w:rPr>
        <w:t xml:space="preserve"> </w:t>
      </w:r>
      <w:r>
        <w:t>work</w:t>
      </w:r>
      <w:r>
        <w:rPr>
          <w:spacing w:val="-1"/>
        </w:rPr>
        <w:t xml:space="preserve"> </w:t>
      </w:r>
      <w:r>
        <w:t>and</w:t>
      </w:r>
      <w:r>
        <w:rPr>
          <w:spacing w:val="-2"/>
        </w:rPr>
        <w:t xml:space="preserve"> </w:t>
      </w:r>
      <w:r>
        <w:t>will</w:t>
      </w:r>
      <w:r>
        <w:rPr>
          <w:spacing w:val="-2"/>
        </w:rPr>
        <w:t xml:space="preserve"> </w:t>
      </w:r>
      <w:r>
        <w:t>do</w:t>
      </w:r>
      <w:r>
        <w:rPr>
          <w:spacing w:val="-2"/>
        </w:rPr>
        <w:t xml:space="preserve"> </w:t>
      </w:r>
      <w:r>
        <w:t>so</w:t>
      </w:r>
      <w:r>
        <w:rPr>
          <w:spacing w:val="-1"/>
        </w:rPr>
        <w:t xml:space="preserve"> </w:t>
      </w:r>
      <w:r>
        <w:t>in</w:t>
      </w:r>
      <w:r>
        <w:rPr>
          <w:spacing w:val="-2"/>
        </w:rPr>
        <w:t xml:space="preserve"> </w:t>
      </w:r>
      <w:r>
        <w:t>a</w:t>
      </w:r>
      <w:r>
        <w:rPr>
          <w:spacing w:val="-4"/>
        </w:rPr>
        <w:t xml:space="preserve"> </w:t>
      </w:r>
      <w:r>
        <w:t>competent manner.</w:t>
      </w:r>
      <w:r>
        <w:rPr>
          <w:spacing w:val="40"/>
        </w:rPr>
        <w:t xml:space="preserve"> </w:t>
      </w:r>
      <w:r>
        <w:t>This signed proposal and accompanying ITB constitutes a formal contract to perform said services listed in the Invitation to Bid.</w:t>
      </w:r>
    </w:p>
    <w:p w14:paraId="78C817E0" w14:textId="77777777" w:rsidR="00D70AF7" w:rsidRDefault="00D70AF7" w:rsidP="00D70AF7">
      <w:pPr>
        <w:pStyle w:val="BodyText"/>
        <w:rPr>
          <w:sz w:val="22"/>
        </w:rPr>
      </w:pPr>
    </w:p>
    <w:p w14:paraId="2F48F6B2" w14:textId="73ACDC3E" w:rsidR="00D70AF7" w:rsidRDefault="00D70AF7" w:rsidP="00D70AF7">
      <w:pPr>
        <w:tabs>
          <w:tab w:val="left" w:pos="5626"/>
          <w:tab w:val="left" w:pos="5934"/>
          <w:tab w:val="left" w:pos="6700"/>
          <w:tab w:val="left" w:pos="8745"/>
        </w:tabs>
        <w:ind w:left="940" w:right="1052" w:hanging="721"/>
      </w:pPr>
      <w:r>
        <w:t>For:</w:t>
      </w:r>
      <w:r>
        <w:rPr>
          <w:spacing w:val="62"/>
        </w:rPr>
        <w:t xml:space="preserve"> </w:t>
      </w:r>
      <w:r>
        <w:rPr>
          <w:u w:val="single"/>
        </w:rPr>
        <w:tab/>
      </w:r>
      <w:r>
        <w:rPr>
          <w:u w:val="single"/>
        </w:rPr>
        <w:tab/>
      </w:r>
      <w:r>
        <w:tab/>
      </w:r>
      <w:r>
        <w:rPr>
          <w:u w:val="single"/>
        </w:rPr>
        <w:tab/>
      </w:r>
      <w:r>
        <w:rPr>
          <w:u w:val="single"/>
        </w:rPr>
        <w:tab/>
      </w:r>
      <w:r>
        <w:t xml:space="preserve"> Company Name</w:t>
      </w:r>
      <w:r>
        <w:tab/>
      </w:r>
      <w:r>
        <w:tab/>
      </w:r>
      <w:r>
        <w:tab/>
      </w:r>
      <w:r w:rsidR="007C6859">
        <w:t xml:space="preserve">       </w:t>
      </w:r>
      <w:r>
        <w:rPr>
          <w:spacing w:val="-4"/>
        </w:rPr>
        <w:t>Date</w:t>
      </w:r>
    </w:p>
    <w:p w14:paraId="1D2CCA21" w14:textId="77777777" w:rsidR="00D70AF7" w:rsidRDefault="00D70AF7" w:rsidP="00D70AF7">
      <w:pPr>
        <w:pStyle w:val="BodyText"/>
        <w:spacing w:before="10"/>
        <w:rPr>
          <w:sz w:val="21"/>
        </w:rPr>
      </w:pPr>
    </w:p>
    <w:p w14:paraId="5A53280E" w14:textId="77777777" w:rsidR="00D70AF7" w:rsidRDefault="00D70AF7" w:rsidP="00D70AF7">
      <w:pPr>
        <w:tabs>
          <w:tab w:val="left" w:pos="5674"/>
          <w:tab w:val="left" w:pos="5922"/>
          <w:tab w:val="left" w:pos="6700"/>
          <w:tab w:val="left" w:pos="8733"/>
        </w:tabs>
        <w:spacing w:before="1"/>
        <w:ind w:left="940" w:right="1064" w:hanging="721"/>
      </w:pPr>
      <w:r>
        <w:t>By:</w:t>
      </w:r>
      <w:r>
        <w:rPr>
          <w:spacing w:val="64"/>
        </w:rPr>
        <w:t xml:space="preserve"> </w:t>
      </w:r>
      <w:r>
        <w:rPr>
          <w:u w:val="single"/>
        </w:rPr>
        <w:tab/>
      </w:r>
      <w:r>
        <w:rPr>
          <w:u w:val="single"/>
        </w:rPr>
        <w:tab/>
      </w:r>
      <w:r>
        <w:tab/>
      </w:r>
      <w:r>
        <w:rPr>
          <w:u w:val="single"/>
        </w:rPr>
        <w:tab/>
      </w:r>
      <w:r>
        <w:rPr>
          <w:u w:val="single"/>
        </w:rPr>
        <w:tab/>
      </w:r>
      <w:r>
        <w:t xml:space="preserve"> Name, Title</w:t>
      </w:r>
      <w:r>
        <w:tab/>
      </w:r>
      <w:r>
        <w:tab/>
      </w:r>
      <w:r>
        <w:tab/>
        <w:t>Printed Name</w:t>
      </w:r>
    </w:p>
    <w:p w14:paraId="433499A5" w14:textId="77777777" w:rsidR="00D70AF7" w:rsidRDefault="00D70AF7" w:rsidP="00D70AF7">
      <w:pPr>
        <w:pStyle w:val="BodyText"/>
        <w:spacing w:before="10"/>
        <w:rPr>
          <w:sz w:val="21"/>
        </w:rPr>
      </w:pPr>
    </w:p>
    <w:p w14:paraId="53F732BF" w14:textId="6A4FFA69" w:rsidR="00D70AF7" w:rsidRDefault="00D70AF7" w:rsidP="00D70AF7">
      <w:pPr>
        <w:ind w:left="220"/>
      </w:pPr>
      <w:r>
        <w:t>For</w:t>
      </w:r>
      <w:r>
        <w:rPr>
          <w:spacing w:val="-7"/>
        </w:rPr>
        <w:t xml:space="preserve"> </w:t>
      </w:r>
      <w:r>
        <w:t>Polk</w:t>
      </w:r>
      <w:r>
        <w:rPr>
          <w:spacing w:val="-2"/>
        </w:rPr>
        <w:t xml:space="preserve"> </w:t>
      </w:r>
      <w:r>
        <w:t>County</w:t>
      </w:r>
      <w:r>
        <w:rPr>
          <w:spacing w:val="-7"/>
        </w:rPr>
        <w:t xml:space="preserve"> </w:t>
      </w:r>
      <w:r>
        <w:t>Conservation</w:t>
      </w:r>
      <w:r>
        <w:rPr>
          <w:spacing w:val="-5"/>
        </w:rPr>
        <w:t xml:space="preserve"> </w:t>
      </w:r>
      <w:r>
        <w:rPr>
          <w:spacing w:val="-2"/>
        </w:rPr>
        <w:t>Board:</w:t>
      </w:r>
    </w:p>
    <w:p w14:paraId="4D62A121" w14:textId="77777777" w:rsidR="00D70AF7" w:rsidRDefault="00D70AF7" w:rsidP="00D70AF7">
      <w:pPr>
        <w:pStyle w:val="BodyText"/>
        <w:spacing w:before="1"/>
        <w:rPr>
          <w:sz w:val="22"/>
        </w:rPr>
      </w:pPr>
    </w:p>
    <w:p w14:paraId="5BCC3D5D" w14:textId="77777777" w:rsidR="00D70AF7" w:rsidRDefault="00D70AF7" w:rsidP="006F6C21">
      <w:pPr>
        <w:tabs>
          <w:tab w:val="left" w:pos="5674"/>
          <w:tab w:val="left" w:pos="5982"/>
          <w:tab w:val="left" w:pos="6700"/>
          <w:tab w:val="left" w:pos="8793"/>
        </w:tabs>
        <w:ind w:left="940" w:right="1004" w:hanging="721"/>
        <w:rPr>
          <w:spacing w:val="-4"/>
        </w:rPr>
      </w:pPr>
      <w:r>
        <w:t>By:</w:t>
      </w:r>
      <w:r>
        <w:rPr>
          <w:spacing w:val="64"/>
        </w:rPr>
        <w:t xml:space="preserve"> </w:t>
      </w:r>
      <w:r>
        <w:rPr>
          <w:u w:val="single"/>
        </w:rPr>
        <w:tab/>
      </w:r>
      <w:r>
        <w:rPr>
          <w:u w:val="single"/>
        </w:rPr>
        <w:tab/>
      </w:r>
      <w:r>
        <w:tab/>
      </w:r>
      <w:r>
        <w:rPr>
          <w:u w:val="single"/>
        </w:rPr>
        <w:tab/>
      </w:r>
      <w:r>
        <w:rPr>
          <w:u w:val="single"/>
        </w:rPr>
        <w:tab/>
      </w:r>
      <w:r>
        <w:t xml:space="preserve"> </w:t>
      </w:r>
      <w:r>
        <w:rPr>
          <w:spacing w:val="-2"/>
        </w:rPr>
        <w:t>Director</w:t>
      </w:r>
      <w:r>
        <w:tab/>
      </w:r>
      <w:r>
        <w:tab/>
      </w:r>
      <w:r>
        <w:tab/>
      </w:r>
      <w:r w:rsidR="006F6C21">
        <w:rPr>
          <w:spacing w:val="-4"/>
        </w:rPr>
        <w:t>Date</w:t>
      </w:r>
    </w:p>
    <w:p w14:paraId="455AF279" w14:textId="77777777" w:rsidR="006F6C21" w:rsidRDefault="006F6C21" w:rsidP="006F6C21">
      <w:pPr>
        <w:tabs>
          <w:tab w:val="left" w:pos="5674"/>
          <w:tab w:val="left" w:pos="5982"/>
          <w:tab w:val="left" w:pos="6700"/>
          <w:tab w:val="left" w:pos="8793"/>
        </w:tabs>
        <w:ind w:left="940" w:right="1004" w:hanging="721"/>
        <w:rPr>
          <w:spacing w:val="-4"/>
        </w:rPr>
      </w:pPr>
    </w:p>
    <w:p w14:paraId="4D14F60E" w14:textId="77777777" w:rsidR="006F6C21" w:rsidRDefault="006F6C21" w:rsidP="006F6C21">
      <w:pPr>
        <w:pStyle w:val="BodyText"/>
        <w:rPr>
          <w:b/>
        </w:rPr>
      </w:pPr>
    </w:p>
    <w:p w14:paraId="383058B8" w14:textId="77777777" w:rsidR="006F6C21" w:rsidRDefault="006F6C21" w:rsidP="007C6859">
      <w:pPr>
        <w:pStyle w:val="BodyText"/>
        <w:tabs>
          <w:tab w:val="left" w:pos="9453"/>
        </w:tabs>
        <w:ind w:left="220" w:right="344"/>
      </w:pPr>
      <w:r>
        <w:t xml:space="preserve">The undersigned, an authorized representative of </w:t>
      </w:r>
      <w:r>
        <w:rPr>
          <w:u w:val="single"/>
        </w:rPr>
        <w:tab/>
      </w:r>
      <w:r>
        <w:t xml:space="preserve"> (bidder), does hereby state that the Bidder acknowledges, understands and certifies compliance with the following requirements.</w:t>
      </w:r>
    </w:p>
    <w:p w14:paraId="31C85852" w14:textId="77777777" w:rsidR="006F6C21" w:rsidRDefault="006F6C21" w:rsidP="006F6C21">
      <w:pPr>
        <w:pStyle w:val="BodyText"/>
      </w:pPr>
    </w:p>
    <w:p w14:paraId="6DF11495" w14:textId="40E4341E" w:rsidR="006F6C21" w:rsidRDefault="006F6C21" w:rsidP="006F6C21">
      <w:pPr>
        <w:pStyle w:val="ListParagraph"/>
        <w:numPr>
          <w:ilvl w:val="0"/>
          <w:numId w:val="4"/>
        </w:numPr>
        <w:tabs>
          <w:tab w:val="left" w:pos="939"/>
          <w:tab w:val="left" w:pos="940"/>
        </w:tabs>
        <w:spacing w:before="1"/>
        <w:rPr>
          <w:sz w:val="24"/>
        </w:rPr>
      </w:pPr>
      <w:r>
        <w:rPr>
          <w:b/>
          <w:spacing w:val="-2"/>
          <w:sz w:val="24"/>
        </w:rPr>
        <w:t>NONCOLL</w:t>
      </w:r>
      <w:r w:rsidR="007C6859">
        <w:rPr>
          <w:b/>
          <w:spacing w:val="-2"/>
          <w:sz w:val="24"/>
        </w:rPr>
        <w:t>U</w:t>
      </w:r>
      <w:r>
        <w:rPr>
          <w:b/>
          <w:spacing w:val="-2"/>
          <w:sz w:val="24"/>
        </w:rPr>
        <w:t>SION</w:t>
      </w:r>
    </w:p>
    <w:p w14:paraId="54AF8D51" w14:textId="77777777" w:rsidR="006F6C21" w:rsidRDefault="006F6C21" w:rsidP="006F6C21">
      <w:pPr>
        <w:pStyle w:val="BodyText"/>
        <w:spacing w:before="11"/>
        <w:rPr>
          <w:b/>
          <w:sz w:val="23"/>
        </w:rPr>
      </w:pPr>
    </w:p>
    <w:p w14:paraId="6DCD398F" w14:textId="77777777" w:rsidR="006F6C21" w:rsidRDefault="006F6C21" w:rsidP="006F6C21">
      <w:pPr>
        <w:pStyle w:val="BodyText"/>
        <w:ind w:left="940" w:right="248"/>
      </w:pPr>
      <w:r>
        <w:t>This proposal or bid is genuine and not collusive or sham; that said bidder has not colluded, conspired, connived, or agreed, directly or indirectly, with any</w:t>
      </w:r>
      <w:r>
        <w:rPr>
          <w:spacing w:val="40"/>
        </w:rPr>
        <w:t xml:space="preserve"> </w:t>
      </w:r>
      <w:r>
        <w:t>bidder</w:t>
      </w:r>
      <w:r>
        <w:rPr>
          <w:spacing w:val="-5"/>
        </w:rPr>
        <w:t xml:space="preserve"> </w:t>
      </w:r>
      <w:r>
        <w:t>or</w:t>
      </w:r>
      <w:r>
        <w:rPr>
          <w:spacing w:val="-3"/>
        </w:rPr>
        <w:t xml:space="preserve"> </w:t>
      </w:r>
      <w:r>
        <w:t>person</w:t>
      </w:r>
      <w:r>
        <w:rPr>
          <w:spacing w:val="-1"/>
        </w:rPr>
        <w:t xml:space="preserve"> </w:t>
      </w:r>
      <w:r>
        <w:t>to</w:t>
      </w:r>
      <w:r>
        <w:rPr>
          <w:spacing w:val="-1"/>
        </w:rPr>
        <w:t xml:space="preserve"> </w:t>
      </w:r>
      <w:r>
        <w:t>put</w:t>
      </w:r>
      <w:r>
        <w:rPr>
          <w:spacing w:val="-4"/>
        </w:rPr>
        <w:t xml:space="preserve"> </w:t>
      </w:r>
      <w:r>
        <w:t>in</w:t>
      </w:r>
      <w:r>
        <w:rPr>
          <w:spacing w:val="-1"/>
        </w:rPr>
        <w:t xml:space="preserve"> </w:t>
      </w:r>
      <w:r>
        <w:t>a</w:t>
      </w:r>
      <w:r>
        <w:rPr>
          <w:spacing w:val="-1"/>
        </w:rPr>
        <w:t xml:space="preserve"> </w:t>
      </w:r>
      <w:r>
        <w:t>sham bid</w:t>
      </w:r>
      <w:r>
        <w:rPr>
          <w:spacing w:val="-3"/>
        </w:rPr>
        <w:t xml:space="preserve"> </w:t>
      </w:r>
      <w:r>
        <w:t>or</w:t>
      </w:r>
      <w:r>
        <w:rPr>
          <w:spacing w:val="-3"/>
        </w:rPr>
        <w:t xml:space="preserve"> </w:t>
      </w:r>
      <w:r>
        <w:t>to</w:t>
      </w:r>
      <w:r>
        <w:rPr>
          <w:spacing w:val="-3"/>
        </w:rPr>
        <w:t xml:space="preserve"> </w:t>
      </w:r>
      <w:r>
        <w:t>refrain</w:t>
      </w:r>
      <w:r>
        <w:rPr>
          <w:spacing w:val="-3"/>
        </w:rPr>
        <w:t xml:space="preserve"> </w:t>
      </w:r>
      <w:r>
        <w:t>from</w:t>
      </w:r>
      <w:r>
        <w:rPr>
          <w:spacing w:val="-3"/>
        </w:rPr>
        <w:t xml:space="preserve"> </w:t>
      </w:r>
      <w:r>
        <w:t>bidding</w:t>
      </w:r>
      <w:r>
        <w:rPr>
          <w:spacing w:val="-3"/>
        </w:rPr>
        <w:t xml:space="preserve"> </w:t>
      </w:r>
      <w:r>
        <w:t>and</w:t>
      </w:r>
      <w:r>
        <w:rPr>
          <w:spacing w:val="-3"/>
        </w:rPr>
        <w:t xml:space="preserve"> </w:t>
      </w:r>
      <w:r>
        <w:t>has</w:t>
      </w:r>
      <w:r>
        <w:rPr>
          <w:spacing w:val="-2"/>
        </w:rPr>
        <w:t xml:space="preserve"> </w:t>
      </w:r>
      <w:r>
        <w:t>not</w:t>
      </w:r>
      <w:r>
        <w:rPr>
          <w:spacing w:val="-1"/>
        </w:rPr>
        <w:t xml:space="preserve"> </w:t>
      </w:r>
      <w:r>
        <w:t>in</w:t>
      </w:r>
      <w:r>
        <w:rPr>
          <w:spacing w:val="-3"/>
        </w:rPr>
        <w:t xml:space="preserve"> </w:t>
      </w:r>
      <w:r>
        <w:t>any manner, directly or indirectly, sought by agreement or collusion, or communication or conference with any person, to fix the bid price of affiant or of any other bidder and that all statements in said proposal or bid are true.</w:t>
      </w:r>
    </w:p>
    <w:p w14:paraId="75261AAF" w14:textId="77777777" w:rsidR="006F6C21" w:rsidRDefault="006F6C21" w:rsidP="006F6C21">
      <w:pPr>
        <w:pStyle w:val="BodyText"/>
      </w:pPr>
    </w:p>
    <w:p w14:paraId="51DA8F9A" w14:textId="77777777" w:rsidR="006F6C21" w:rsidRDefault="006F6C21" w:rsidP="006F6C21">
      <w:pPr>
        <w:pStyle w:val="ListParagraph"/>
        <w:numPr>
          <w:ilvl w:val="0"/>
          <w:numId w:val="4"/>
        </w:numPr>
        <w:tabs>
          <w:tab w:val="left" w:pos="939"/>
          <w:tab w:val="left" w:pos="940"/>
        </w:tabs>
        <w:ind w:hanging="721"/>
        <w:rPr>
          <w:b/>
          <w:sz w:val="24"/>
        </w:rPr>
      </w:pPr>
      <w:r>
        <w:rPr>
          <w:b/>
          <w:sz w:val="24"/>
        </w:rPr>
        <w:t>EQUAL</w:t>
      </w:r>
      <w:r>
        <w:rPr>
          <w:b/>
          <w:spacing w:val="-9"/>
          <w:sz w:val="24"/>
        </w:rPr>
        <w:t xml:space="preserve"> </w:t>
      </w:r>
      <w:r>
        <w:rPr>
          <w:b/>
          <w:sz w:val="24"/>
        </w:rPr>
        <w:t>EMPLOYMENT</w:t>
      </w:r>
      <w:r>
        <w:rPr>
          <w:b/>
          <w:spacing w:val="-7"/>
          <w:sz w:val="24"/>
        </w:rPr>
        <w:t xml:space="preserve"> </w:t>
      </w:r>
      <w:r>
        <w:rPr>
          <w:b/>
          <w:sz w:val="24"/>
        </w:rPr>
        <w:t>AND</w:t>
      </w:r>
      <w:r>
        <w:rPr>
          <w:b/>
          <w:spacing w:val="-9"/>
          <w:sz w:val="24"/>
        </w:rPr>
        <w:t xml:space="preserve"> </w:t>
      </w:r>
      <w:r>
        <w:rPr>
          <w:b/>
          <w:spacing w:val="-2"/>
          <w:sz w:val="24"/>
        </w:rPr>
        <w:t>NONDISCRIMINATION</w:t>
      </w:r>
    </w:p>
    <w:p w14:paraId="48C3F3AB" w14:textId="77777777" w:rsidR="006F6C21" w:rsidRDefault="006F6C21" w:rsidP="006F6C21">
      <w:pPr>
        <w:pStyle w:val="BodyText"/>
        <w:rPr>
          <w:b/>
        </w:rPr>
      </w:pPr>
    </w:p>
    <w:p w14:paraId="2067B01A" w14:textId="77777777" w:rsidR="006F6C21" w:rsidRDefault="006F6C21" w:rsidP="006F6C21">
      <w:pPr>
        <w:pStyle w:val="BodyText"/>
        <w:ind w:left="939" w:right="347"/>
      </w:pPr>
      <w:r>
        <w:t xml:space="preserve">Bidder and his subcontractors shall comply with the relevant provisions of federal, state, and local laws and regulations to </w:t>
      </w:r>
      <w:proofErr w:type="gramStart"/>
      <w:r>
        <w:t>insure</w:t>
      </w:r>
      <w:proofErr w:type="gramEnd"/>
      <w:r>
        <w:t xml:space="preserve"> that no employee or applicant</w:t>
      </w:r>
      <w:r>
        <w:rPr>
          <w:spacing w:val="-6"/>
        </w:rPr>
        <w:t xml:space="preserve"> </w:t>
      </w:r>
      <w:r>
        <w:t>for</w:t>
      </w:r>
      <w:r>
        <w:rPr>
          <w:spacing w:val="-7"/>
        </w:rPr>
        <w:t xml:space="preserve"> </w:t>
      </w:r>
      <w:r>
        <w:t>employment</w:t>
      </w:r>
      <w:r>
        <w:rPr>
          <w:spacing w:val="-4"/>
        </w:rPr>
        <w:t xml:space="preserve"> </w:t>
      </w:r>
      <w:r>
        <w:t>is</w:t>
      </w:r>
      <w:r>
        <w:rPr>
          <w:spacing w:val="-6"/>
        </w:rPr>
        <w:t xml:space="preserve"> </w:t>
      </w:r>
      <w:r>
        <w:t>discriminated</w:t>
      </w:r>
      <w:r>
        <w:rPr>
          <w:spacing w:val="-5"/>
        </w:rPr>
        <w:t xml:space="preserve"> </w:t>
      </w:r>
      <w:r>
        <w:t>against</w:t>
      </w:r>
      <w:r>
        <w:rPr>
          <w:spacing w:val="-4"/>
        </w:rPr>
        <w:t xml:space="preserve"> </w:t>
      </w:r>
      <w:r>
        <w:t>because</w:t>
      </w:r>
      <w:r>
        <w:rPr>
          <w:spacing w:val="-3"/>
        </w:rPr>
        <w:t xml:space="preserve"> </w:t>
      </w:r>
      <w:r>
        <w:t>of</w:t>
      </w:r>
      <w:r>
        <w:rPr>
          <w:spacing w:val="-3"/>
        </w:rPr>
        <w:t xml:space="preserve"> </w:t>
      </w:r>
      <w:r>
        <w:t>race,</w:t>
      </w:r>
      <w:r>
        <w:rPr>
          <w:spacing w:val="-6"/>
        </w:rPr>
        <w:t xml:space="preserve"> </w:t>
      </w:r>
      <w:r>
        <w:t>religion, color, sex, age, national origin or disability.</w:t>
      </w:r>
    </w:p>
    <w:p w14:paraId="44DBAC23" w14:textId="77777777" w:rsidR="006F6C21" w:rsidRDefault="006F6C21" w:rsidP="006F6C21">
      <w:pPr>
        <w:pStyle w:val="BodyText"/>
      </w:pPr>
    </w:p>
    <w:p w14:paraId="3A679AA0" w14:textId="77777777" w:rsidR="006F6C21" w:rsidRDefault="006F6C21" w:rsidP="006F6C21">
      <w:pPr>
        <w:pStyle w:val="BodyText"/>
        <w:ind w:left="219"/>
      </w:pPr>
      <w:r>
        <w:t xml:space="preserve">The above statement regarding </w:t>
      </w:r>
      <w:r>
        <w:rPr>
          <w:b/>
        </w:rPr>
        <w:t xml:space="preserve">NONCOLLUSION, EQUAL EMPLOYMENT AND NONDISCRIMINATION </w:t>
      </w:r>
      <w:r>
        <w:t>are condensed versions of the requirements of this bid or proposal.</w:t>
      </w:r>
      <w:r>
        <w:rPr>
          <w:spacing w:val="40"/>
        </w:rPr>
        <w:t xml:space="preserve"> </w:t>
      </w:r>
      <w:r>
        <w:t>The</w:t>
      </w:r>
      <w:r>
        <w:rPr>
          <w:spacing w:val="-1"/>
        </w:rPr>
        <w:t xml:space="preserve"> </w:t>
      </w:r>
      <w:r>
        <w:t>complete</w:t>
      </w:r>
      <w:r>
        <w:rPr>
          <w:spacing w:val="-1"/>
        </w:rPr>
        <w:t xml:space="preserve"> </w:t>
      </w:r>
      <w:r>
        <w:t>texts</w:t>
      </w:r>
      <w:r>
        <w:rPr>
          <w:spacing w:val="-2"/>
        </w:rPr>
        <w:t xml:space="preserve"> </w:t>
      </w:r>
      <w:r>
        <w:t>of</w:t>
      </w:r>
      <w:r>
        <w:rPr>
          <w:spacing w:val="-1"/>
        </w:rPr>
        <w:t xml:space="preserve"> </w:t>
      </w:r>
      <w:r>
        <w:t>these</w:t>
      </w:r>
      <w:r>
        <w:rPr>
          <w:spacing w:val="-1"/>
        </w:rPr>
        <w:t xml:space="preserve"> </w:t>
      </w:r>
      <w:r>
        <w:t>requirements</w:t>
      </w:r>
      <w:r>
        <w:rPr>
          <w:spacing w:val="-2"/>
        </w:rPr>
        <w:t xml:space="preserve"> </w:t>
      </w:r>
      <w:r>
        <w:t>are</w:t>
      </w:r>
      <w:r>
        <w:rPr>
          <w:spacing w:val="-3"/>
        </w:rPr>
        <w:t xml:space="preserve"> </w:t>
      </w:r>
      <w:r>
        <w:t>on</w:t>
      </w:r>
      <w:r>
        <w:rPr>
          <w:spacing w:val="-6"/>
        </w:rPr>
        <w:t xml:space="preserve"> </w:t>
      </w:r>
      <w:r>
        <w:t>file</w:t>
      </w:r>
      <w:r>
        <w:rPr>
          <w:spacing w:val="-1"/>
        </w:rPr>
        <w:t xml:space="preserve"> </w:t>
      </w:r>
      <w:r>
        <w:t>and</w:t>
      </w:r>
      <w:r>
        <w:rPr>
          <w:spacing w:val="-3"/>
        </w:rPr>
        <w:t xml:space="preserve"> </w:t>
      </w:r>
      <w:r>
        <w:t>may</w:t>
      </w:r>
      <w:r>
        <w:rPr>
          <w:spacing w:val="-4"/>
        </w:rPr>
        <w:t xml:space="preserve"> </w:t>
      </w:r>
      <w:r>
        <w:t>be</w:t>
      </w:r>
      <w:r>
        <w:rPr>
          <w:spacing w:val="-3"/>
        </w:rPr>
        <w:t xml:space="preserve"> </w:t>
      </w:r>
      <w:r>
        <w:t>examined</w:t>
      </w:r>
      <w:r>
        <w:rPr>
          <w:spacing w:val="-1"/>
        </w:rPr>
        <w:t xml:space="preserve"> </w:t>
      </w:r>
      <w:r>
        <w:t>at the Polk County Administrative Office Building, 111 Court Avenue, Room 365, and Des Moines, Iowa.</w:t>
      </w:r>
    </w:p>
    <w:p w14:paraId="33A3B2C9" w14:textId="77777777" w:rsidR="006F6C21" w:rsidRDefault="006F6C21" w:rsidP="006F6C21">
      <w:pPr>
        <w:pStyle w:val="BodyText"/>
      </w:pPr>
    </w:p>
    <w:p w14:paraId="2A0E8783" w14:textId="77777777" w:rsidR="006F6C21" w:rsidRDefault="006F6C21" w:rsidP="006F6C21">
      <w:pPr>
        <w:pStyle w:val="BodyText"/>
        <w:tabs>
          <w:tab w:val="left" w:pos="7051"/>
          <w:tab w:val="left" w:pos="9468"/>
        </w:tabs>
        <w:spacing w:before="1"/>
        <w:ind w:left="939"/>
      </w:pPr>
      <w:r>
        <w:t>I</w:t>
      </w:r>
      <w:r>
        <w:rPr>
          <w:spacing w:val="-2"/>
        </w:rPr>
        <w:t xml:space="preserve"> </w:t>
      </w:r>
      <w:r>
        <w:t>further</w:t>
      </w:r>
      <w:r>
        <w:rPr>
          <w:spacing w:val="-1"/>
        </w:rPr>
        <w:t xml:space="preserve"> </w:t>
      </w:r>
      <w:r>
        <w:t>acknowledge receipt</w:t>
      </w:r>
      <w:r>
        <w:rPr>
          <w:spacing w:val="-2"/>
        </w:rPr>
        <w:t xml:space="preserve"> </w:t>
      </w:r>
      <w:r>
        <w:t>of Addenda #</w:t>
      </w:r>
      <w:r>
        <w:rPr>
          <w:spacing w:val="-1"/>
        </w:rPr>
        <w:t xml:space="preserve"> </w:t>
      </w:r>
      <w:r>
        <w:rPr>
          <w:u w:val="single"/>
        </w:rPr>
        <w:tab/>
      </w:r>
      <w:r>
        <w:t xml:space="preserve"> through #</w:t>
      </w:r>
      <w:r>
        <w:rPr>
          <w:u w:val="single"/>
        </w:rPr>
        <w:tab/>
      </w:r>
    </w:p>
    <w:p w14:paraId="0A7172CD" w14:textId="77777777" w:rsidR="006F6C21" w:rsidRDefault="006F6C21" w:rsidP="006F6C21">
      <w:pPr>
        <w:pStyle w:val="BodyText"/>
        <w:spacing w:before="11"/>
        <w:rPr>
          <w:sz w:val="15"/>
        </w:rPr>
      </w:pPr>
    </w:p>
    <w:p w14:paraId="3D4DDD84" w14:textId="77777777" w:rsidR="006F6C21" w:rsidRDefault="006F6C21" w:rsidP="006F6C21">
      <w:pPr>
        <w:pStyle w:val="BodyText"/>
        <w:tabs>
          <w:tab w:val="left" w:pos="9577"/>
        </w:tabs>
        <w:spacing w:before="92"/>
        <w:ind w:left="939"/>
      </w:pPr>
      <w:r>
        <w:t xml:space="preserve">Name (Please Print) </w:t>
      </w:r>
      <w:r>
        <w:rPr>
          <w:u w:val="single"/>
        </w:rPr>
        <w:tab/>
      </w:r>
    </w:p>
    <w:p w14:paraId="6F37EFE2" w14:textId="77777777" w:rsidR="006F6C21" w:rsidRDefault="006F6C21" w:rsidP="006F6C21">
      <w:pPr>
        <w:pStyle w:val="BodyText"/>
        <w:spacing w:before="9"/>
        <w:rPr>
          <w:sz w:val="15"/>
        </w:rPr>
      </w:pPr>
    </w:p>
    <w:p w14:paraId="4FFAB6A0" w14:textId="77777777" w:rsidR="006F6C21" w:rsidRDefault="006F6C21" w:rsidP="006F6C21">
      <w:pPr>
        <w:pStyle w:val="BodyText"/>
        <w:tabs>
          <w:tab w:val="left" w:pos="9521"/>
        </w:tabs>
        <w:spacing w:before="92"/>
        <w:ind w:left="939"/>
      </w:pPr>
      <w:r>
        <w:t xml:space="preserve">Authorized Signature </w:t>
      </w:r>
      <w:r>
        <w:rPr>
          <w:u w:val="single"/>
        </w:rPr>
        <w:tab/>
      </w:r>
    </w:p>
    <w:p w14:paraId="603CE5F9" w14:textId="77777777" w:rsidR="006F6C21" w:rsidRDefault="006F6C21" w:rsidP="006F6C21">
      <w:pPr>
        <w:pStyle w:val="BodyText"/>
        <w:rPr>
          <w:sz w:val="16"/>
        </w:rPr>
      </w:pPr>
    </w:p>
    <w:p w14:paraId="1B4F7719" w14:textId="65859183" w:rsidR="006F6C21" w:rsidRDefault="006F6C21" w:rsidP="006F6C21">
      <w:pPr>
        <w:pStyle w:val="BodyText"/>
        <w:tabs>
          <w:tab w:val="left" w:pos="6264"/>
          <w:tab w:val="left" w:pos="9494"/>
        </w:tabs>
        <w:spacing w:before="92"/>
        <w:ind w:left="939"/>
        <w:sectPr w:rsidR="006F6C21">
          <w:type w:val="continuous"/>
          <w:pgSz w:w="12240" w:h="15840"/>
          <w:pgMar w:top="1500" w:right="1220" w:bottom="680" w:left="1220" w:header="0" w:footer="493" w:gutter="0"/>
          <w:cols w:space="720"/>
        </w:sectPr>
      </w:pPr>
      <w:r>
        <w:t xml:space="preserve">Title </w:t>
      </w:r>
      <w:r>
        <w:rPr>
          <w:u w:val="single"/>
        </w:rPr>
        <w:tab/>
      </w:r>
      <w:r>
        <w:t xml:space="preserve"> Phone </w:t>
      </w:r>
      <w:r w:rsidR="006423C9">
        <w:rPr>
          <w:u w:val="single"/>
        </w:rPr>
        <w:t>___________</w:t>
      </w:r>
      <w:r w:rsidR="00FB618A">
        <w:rPr>
          <w:u w:val="single"/>
        </w:rPr>
        <w:t>_______</w:t>
      </w:r>
    </w:p>
    <w:p w14:paraId="5298B44D" w14:textId="77777777" w:rsidR="00D70AF7" w:rsidRDefault="00D70AF7" w:rsidP="007C6859">
      <w:pPr>
        <w:spacing w:before="71"/>
        <w:ind w:right="12"/>
      </w:pPr>
    </w:p>
    <w:sectPr w:rsidR="00D70AF7" w:rsidSect="006F6C21">
      <w:pgSz w:w="12240" w:h="15840"/>
      <w:pgMar w:top="920" w:right="1220" w:bottom="720" w:left="1220" w:header="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F69F" w14:textId="77777777" w:rsidR="00291ABE" w:rsidRDefault="00291ABE">
      <w:r>
        <w:separator/>
      </w:r>
    </w:p>
  </w:endnote>
  <w:endnote w:type="continuationSeparator" w:id="0">
    <w:p w14:paraId="4D2F6419" w14:textId="77777777" w:rsidR="00291ABE" w:rsidRDefault="0029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C62A" w14:textId="77777777" w:rsidR="00291ABE" w:rsidRDefault="00291ABE">
    <w:pPr>
      <w:pStyle w:val="BodyText"/>
      <w:spacing w:line="14" w:lineRule="auto"/>
      <w:rPr>
        <w:sz w:val="17"/>
      </w:rPr>
    </w:pPr>
    <w:r>
      <w:rPr>
        <w:noProof/>
      </w:rPr>
      <mc:AlternateContent>
        <mc:Choice Requires="wps">
          <w:drawing>
            <wp:anchor distT="0" distB="0" distL="114300" distR="114300" simplePos="0" relativeHeight="251659264" behindDoc="1" locked="0" layoutInCell="1" allowOverlap="1" wp14:anchorId="4929F9A4" wp14:editId="6A5AE08B">
              <wp:simplePos x="0" y="0"/>
              <wp:positionH relativeFrom="page">
                <wp:posOffset>6706870</wp:posOffset>
              </wp:positionH>
              <wp:positionV relativeFrom="page">
                <wp:posOffset>9586595</wp:posOffset>
              </wp:positionV>
              <wp:extent cx="20193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517C7" w14:textId="77777777" w:rsidR="00291ABE" w:rsidRDefault="00291ABE">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sidR="009A598E">
                            <w:rPr>
                              <w:noProof/>
                              <w:spacing w:val="-5"/>
                              <w:sz w:val="16"/>
                            </w:rPr>
                            <w:t>12</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9F9A4" id="_x0000_t202" coordsize="21600,21600" o:spt="202" path="m,l,21600r21600,l21600,xe">
              <v:stroke joinstyle="miter"/>
              <v:path gradientshapeok="t" o:connecttype="rect"/>
            </v:shapetype>
            <v:shape id="Text Box 2" o:spid="_x0000_s1026" type="#_x0000_t202" style="position:absolute;margin-left:528.1pt;margin-top:754.85pt;width:15.9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" filled="f" stroked="f">
              <v:textbox inset="0,0,0,0">
                <w:txbxContent>
                  <w:p w14:paraId="3B6517C7" w14:textId="77777777" w:rsidR="00291ABE" w:rsidRDefault="00291ABE">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sidR="009A598E">
                      <w:rPr>
                        <w:noProof/>
                        <w:spacing w:val="-5"/>
                        <w:sz w:val="16"/>
                      </w:rPr>
                      <w:t>12</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89A5" w14:textId="77777777" w:rsidR="00291ABE" w:rsidRDefault="00291ABE">
      <w:r>
        <w:separator/>
      </w:r>
    </w:p>
  </w:footnote>
  <w:footnote w:type="continuationSeparator" w:id="0">
    <w:p w14:paraId="2E54EBB7" w14:textId="77777777" w:rsidR="00291ABE" w:rsidRDefault="0029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C11"/>
    <w:multiLevelType w:val="hybridMultilevel"/>
    <w:tmpl w:val="F09088AA"/>
    <w:lvl w:ilvl="0" w:tplc="04090001">
      <w:start w:val="1"/>
      <w:numFmt w:val="bullet"/>
      <w:lvlText w:val=""/>
      <w:lvlJc w:val="left"/>
      <w:pPr>
        <w:ind w:left="2380" w:hanging="360"/>
      </w:pPr>
      <w:rPr>
        <w:rFonts w:ascii="Symbol" w:hAnsi="Symbol" w:hint="default"/>
      </w:rPr>
    </w:lvl>
    <w:lvl w:ilvl="1" w:tplc="04090003" w:tentative="1">
      <w:start w:val="1"/>
      <w:numFmt w:val="bullet"/>
      <w:lvlText w:val="o"/>
      <w:lvlJc w:val="left"/>
      <w:pPr>
        <w:ind w:left="3100" w:hanging="360"/>
      </w:pPr>
      <w:rPr>
        <w:rFonts w:ascii="Courier New" w:hAnsi="Courier New" w:cs="Courier New" w:hint="default"/>
      </w:rPr>
    </w:lvl>
    <w:lvl w:ilvl="2" w:tplc="04090005" w:tentative="1">
      <w:start w:val="1"/>
      <w:numFmt w:val="bullet"/>
      <w:lvlText w:val=""/>
      <w:lvlJc w:val="left"/>
      <w:pPr>
        <w:ind w:left="3820" w:hanging="360"/>
      </w:pPr>
      <w:rPr>
        <w:rFonts w:ascii="Wingdings" w:hAnsi="Wingdings" w:hint="default"/>
      </w:rPr>
    </w:lvl>
    <w:lvl w:ilvl="3" w:tplc="04090001" w:tentative="1">
      <w:start w:val="1"/>
      <w:numFmt w:val="bullet"/>
      <w:lvlText w:val=""/>
      <w:lvlJc w:val="left"/>
      <w:pPr>
        <w:ind w:left="4540" w:hanging="360"/>
      </w:pPr>
      <w:rPr>
        <w:rFonts w:ascii="Symbol" w:hAnsi="Symbol" w:hint="default"/>
      </w:rPr>
    </w:lvl>
    <w:lvl w:ilvl="4" w:tplc="04090003" w:tentative="1">
      <w:start w:val="1"/>
      <w:numFmt w:val="bullet"/>
      <w:lvlText w:val="o"/>
      <w:lvlJc w:val="left"/>
      <w:pPr>
        <w:ind w:left="5260" w:hanging="360"/>
      </w:pPr>
      <w:rPr>
        <w:rFonts w:ascii="Courier New" w:hAnsi="Courier New" w:cs="Courier New" w:hint="default"/>
      </w:rPr>
    </w:lvl>
    <w:lvl w:ilvl="5" w:tplc="04090005" w:tentative="1">
      <w:start w:val="1"/>
      <w:numFmt w:val="bullet"/>
      <w:lvlText w:val=""/>
      <w:lvlJc w:val="left"/>
      <w:pPr>
        <w:ind w:left="5980" w:hanging="360"/>
      </w:pPr>
      <w:rPr>
        <w:rFonts w:ascii="Wingdings" w:hAnsi="Wingdings" w:hint="default"/>
      </w:rPr>
    </w:lvl>
    <w:lvl w:ilvl="6" w:tplc="04090001" w:tentative="1">
      <w:start w:val="1"/>
      <w:numFmt w:val="bullet"/>
      <w:lvlText w:val=""/>
      <w:lvlJc w:val="left"/>
      <w:pPr>
        <w:ind w:left="6700" w:hanging="360"/>
      </w:pPr>
      <w:rPr>
        <w:rFonts w:ascii="Symbol" w:hAnsi="Symbol" w:hint="default"/>
      </w:rPr>
    </w:lvl>
    <w:lvl w:ilvl="7" w:tplc="04090003" w:tentative="1">
      <w:start w:val="1"/>
      <w:numFmt w:val="bullet"/>
      <w:lvlText w:val="o"/>
      <w:lvlJc w:val="left"/>
      <w:pPr>
        <w:ind w:left="7420" w:hanging="360"/>
      </w:pPr>
      <w:rPr>
        <w:rFonts w:ascii="Courier New" w:hAnsi="Courier New" w:cs="Courier New" w:hint="default"/>
      </w:rPr>
    </w:lvl>
    <w:lvl w:ilvl="8" w:tplc="04090005" w:tentative="1">
      <w:start w:val="1"/>
      <w:numFmt w:val="bullet"/>
      <w:lvlText w:val=""/>
      <w:lvlJc w:val="left"/>
      <w:pPr>
        <w:ind w:left="8140" w:hanging="360"/>
      </w:pPr>
      <w:rPr>
        <w:rFonts w:ascii="Wingdings" w:hAnsi="Wingdings" w:hint="default"/>
      </w:rPr>
    </w:lvl>
  </w:abstractNum>
  <w:abstractNum w:abstractNumId="1" w15:restartNumberingAfterBreak="0">
    <w:nsid w:val="055A08F8"/>
    <w:multiLevelType w:val="hybridMultilevel"/>
    <w:tmpl w:val="30FCA95C"/>
    <w:lvl w:ilvl="0" w:tplc="C622836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5C04773"/>
    <w:multiLevelType w:val="hybridMultilevel"/>
    <w:tmpl w:val="2954DEDE"/>
    <w:lvl w:ilvl="0" w:tplc="929CEA8A">
      <w:start w:val="1"/>
      <w:numFmt w:val="upperRoman"/>
      <w:lvlText w:val="%1."/>
      <w:lvlJc w:val="left"/>
      <w:pPr>
        <w:ind w:left="90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65867"/>
    <w:multiLevelType w:val="multilevel"/>
    <w:tmpl w:val="3B70C4FE"/>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F4884"/>
    <w:multiLevelType w:val="multilevel"/>
    <w:tmpl w:val="78D2A66E"/>
    <w:lvl w:ilvl="0">
      <w:start w:val="1"/>
      <w:numFmt w:val="upperLetter"/>
      <w:lvlText w:val="%1."/>
      <w:lvlJc w:val="left"/>
      <w:pPr>
        <w:tabs>
          <w:tab w:val="num" w:pos="1440"/>
        </w:tabs>
        <w:ind w:left="1440" w:hanging="720"/>
      </w:pPr>
      <w:rPr>
        <w:b/>
        <w:i w:val="0"/>
      </w:rPr>
    </w:lvl>
    <w:lvl w:ilvl="1" w:tentative="1">
      <w:start w:val="1"/>
      <w:numFmt w:val="lowerLetter"/>
      <w:lvlText w:val="%2."/>
      <w:lvlJc w:val="left"/>
      <w:pPr>
        <w:tabs>
          <w:tab w:val="num" w:pos="3690"/>
        </w:tabs>
        <w:ind w:left="3690" w:hanging="360"/>
      </w:pPr>
    </w:lvl>
    <w:lvl w:ilvl="2" w:tentative="1">
      <w:start w:val="1"/>
      <w:numFmt w:val="lowerRoman"/>
      <w:lvlText w:val="%3."/>
      <w:lvlJc w:val="right"/>
      <w:pPr>
        <w:tabs>
          <w:tab w:val="num" w:pos="4410"/>
        </w:tabs>
        <w:ind w:left="4410" w:hanging="180"/>
      </w:pPr>
    </w:lvl>
    <w:lvl w:ilvl="3" w:tentative="1">
      <w:start w:val="1"/>
      <w:numFmt w:val="decimal"/>
      <w:lvlText w:val="%4."/>
      <w:lvlJc w:val="left"/>
      <w:pPr>
        <w:tabs>
          <w:tab w:val="num" w:pos="5130"/>
        </w:tabs>
        <w:ind w:left="5130" w:hanging="360"/>
      </w:pPr>
    </w:lvl>
    <w:lvl w:ilvl="4" w:tentative="1">
      <w:start w:val="1"/>
      <w:numFmt w:val="lowerLetter"/>
      <w:lvlText w:val="%5."/>
      <w:lvlJc w:val="left"/>
      <w:pPr>
        <w:tabs>
          <w:tab w:val="num" w:pos="5850"/>
        </w:tabs>
        <w:ind w:left="5850" w:hanging="360"/>
      </w:pPr>
    </w:lvl>
    <w:lvl w:ilvl="5" w:tentative="1">
      <w:start w:val="1"/>
      <w:numFmt w:val="lowerRoman"/>
      <w:lvlText w:val="%6."/>
      <w:lvlJc w:val="right"/>
      <w:pPr>
        <w:tabs>
          <w:tab w:val="num" w:pos="6570"/>
        </w:tabs>
        <w:ind w:left="6570" w:hanging="180"/>
      </w:pPr>
    </w:lvl>
    <w:lvl w:ilvl="6" w:tentative="1">
      <w:start w:val="1"/>
      <w:numFmt w:val="decimal"/>
      <w:lvlText w:val="%7."/>
      <w:lvlJc w:val="left"/>
      <w:pPr>
        <w:tabs>
          <w:tab w:val="num" w:pos="7290"/>
        </w:tabs>
        <w:ind w:left="7290" w:hanging="360"/>
      </w:pPr>
    </w:lvl>
    <w:lvl w:ilvl="7" w:tentative="1">
      <w:start w:val="1"/>
      <w:numFmt w:val="lowerLetter"/>
      <w:lvlText w:val="%8."/>
      <w:lvlJc w:val="left"/>
      <w:pPr>
        <w:tabs>
          <w:tab w:val="num" w:pos="8010"/>
        </w:tabs>
        <w:ind w:left="8010" w:hanging="360"/>
      </w:pPr>
    </w:lvl>
    <w:lvl w:ilvl="8" w:tentative="1">
      <w:start w:val="1"/>
      <w:numFmt w:val="lowerRoman"/>
      <w:lvlText w:val="%9."/>
      <w:lvlJc w:val="right"/>
      <w:pPr>
        <w:tabs>
          <w:tab w:val="num" w:pos="8730"/>
        </w:tabs>
        <w:ind w:left="8730" w:hanging="180"/>
      </w:pPr>
    </w:lvl>
  </w:abstractNum>
  <w:abstractNum w:abstractNumId="5" w15:restartNumberingAfterBreak="0">
    <w:nsid w:val="0C303056"/>
    <w:multiLevelType w:val="hybridMultilevel"/>
    <w:tmpl w:val="45AC286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0CF83356"/>
    <w:multiLevelType w:val="hybridMultilevel"/>
    <w:tmpl w:val="75DAAE36"/>
    <w:lvl w:ilvl="0" w:tplc="EC620282">
      <w:start w:val="1"/>
      <w:numFmt w:val="upperLetter"/>
      <w:lvlText w:val="%1."/>
      <w:lvlJc w:val="left"/>
      <w:pPr>
        <w:ind w:left="1161" w:hanging="334"/>
      </w:pPr>
      <w:rPr>
        <w:rFonts w:ascii="Arial" w:eastAsia="Arial" w:hAnsi="Arial" w:cs="Arial" w:hint="default"/>
        <w:b w:val="0"/>
        <w:bCs w:val="0"/>
        <w:i w:val="0"/>
        <w:iCs w:val="0"/>
        <w:spacing w:val="-1"/>
        <w:w w:val="100"/>
        <w:sz w:val="22"/>
        <w:szCs w:val="22"/>
      </w:rPr>
    </w:lvl>
    <w:lvl w:ilvl="1" w:tplc="8A14BFF4">
      <w:numFmt w:val="bullet"/>
      <w:lvlText w:val="•"/>
      <w:lvlJc w:val="left"/>
      <w:pPr>
        <w:ind w:left="1832" w:hanging="334"/>
      </w:pPr>
      <w:rPr>
        <w:rFonts w:hint="default"/>
      </w:rPr>
    </w:lvl>
    <w:lvl w:ilvl="2" w:tplc="9C3C5766">
      <w:numFmt w:val="bullet"/>
      <w:lvlText w:val="•"/>
      <w:lvlJc w:val="left"/>
      <w:pPr>
        <w:ind w:left="2504" w:hanging="334"/>
      </w:pPr>
      <w:rPr>
        <w:rFonts w:hint="default"/>
      </w:rPr>
    </w:lvl>
    <w:lvl w:ilvl="3" w:tplc="5A76D78C">
      <w:numFmt w:val="bullet"/>
      <w:lvlText w:val="•"/>
      <w:lvlJc w:val="left"/>
      <w:pPr>
        <w:ind w:left="3176" w:hanging="334"/>
      </w:pPr>
      <w:rPr>
        <w:rFonts w:hint="default"/>
      </w:rPr>
    </w:lvl>
    <w:lvl w:ilvl="4" w:tplc="C80E4370">
      <w:numFmt w:val="bullet"/>
      <w:lvlText w:val="•"/>
      <w:lvlJc w:val="left"/>
      <w:pPr>
        <w:ind w:left="3848" w:hanging="334"/>
      </w:pPr>
      <w:rPr>
        <w:rFonts w:hint="default"/>
      </w:rPr>
    </w:lvl>
    <w:lvl w:ilvl="5" w:tplc="A754C942">
      <w:numFmt w:val="bullet"/>
      <w:lvlText w:val="•"/>
      <w:lvlJc w:val="left"/>
      <w:pPr>
        <w:ind w:left="4520" w:hanging="334"/>
      </w:pPr>
      <w:rPr>
        <w:rFonts w:hint="default"/>
      </w:rPr>
    </w:lvl>
    <w:lvl w:ilvl="6" w:tplc="7A3A6BE8">
      <w:numFmt w:val="bullet"/>
      <w:lvlText w:val="•"/>
      <w:lvlJc w:val="left"/>
      <w:pPr>
        <w:ind w:left="5192" w:hanging="334"/>
      </w:pPr>
      <w:rPr>
        <w:rFonts w:hint="default"/>
      </w:rPr>
    </w:lvl>
    <w:lvl w:ilvl="7" w:tplc="0BF4E17A">
      <w:numFmt w:val="bullet"/>
      <w:lvlText w:val="•"/>
      <w:lvlJc w:val="left"/>
      <w:pPr>
        <w:ind w:left="5864" w:hanging="334"/>
      </w:pPr>
      <w:rPr>
        <w:rFonts w:hint="default"/>
      </w:rPr>
    </w:lvl>
    <w:lvl w:ilvl="8" w:tplc="C1602E1E">
      <w:numFmt w:val="bullet"/>
      <w:lvlText w:val="•"/>
      <w:lvlJc w:val="left"/>
      <w:pPr>
        <w:ind w:left="6536" w:hanging="334"/>
      </w:pPr>
      <w:rPr>
        <w:rFonts w:hint="default"/>
      </w:rPr>
    </w:lvl>
  </w:abstractNum>
  <w:abstractNum w:abstractNumId="7" w15:restartNumberingAfterBreak="0">
    <w:nsid w:val="0D5A5A55"/>
    <w:multiLevelType w:val="singleLevel"/>
    <w:tmpl w:val="80467566"/>
    <w:lvl w:ilvl="0">
      <w:start w:val="1"/>
      <w:numFmt w:val="lowerLetter"/>
      <w:lvlText w:val="%1."/>
      <w:lvlJc w:val="left"/>
      <w:pPr>
        <w:tabs>
          <w:tab w:val="num" w:pos="2880"/>
        </w:tabs>
        <w:ind w:left="2880" w:hanging="720"/>
      </w:pPr>
      <w:rPr>
        <w:rFonts w:hint="default"/>
        <w:b/>
      </w:rPr>
    </w:lvl>
  </w:abstractNum>
  <w:abstractNum w:abstractNumId="8" w15:restartNumberingAfterBreak="0">
    <w:nsid w:val="0DC3190C"/>
    <w:multiLevelType w:val="hybridMultilevel"/>
    <w:tmpl w:val="251C26BC"/>
    <w:lvl w:ilvl="0" w:tplc="2278DFC4">
      <w:start w:val="3"/>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1B57ED"/>
    <w:multiLevelType w:val="hybridMultilevel"/>
    <w:tmpl w:val="BA4808DE"/>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0" w15:restartNumberingAfterBreak="0">
    <w:nsid w:val="12E5135A"/>
    <w:multiLevelType w:val="hybridMultilevel"/>
    <w:tmpl w:val="4E42CA82"/>
    <w:lvl w:ilvl="0" w:tplc="7BF617E0">
      <w:start w:val="1"/>
      <w:numFmt w:val="upperLetter"/>
      <w:lvlText w:val="%1."/>
      <w:lvlJc w:val="left"/>
      <w:pPr>
        <w:ind w:left="1660" w:hanging="720"/>
      </w:pPr>
      <w:rPr>
        <w:rFonts w:ascii="Arial" w:eastAsia="Arial" w:hAnsi="Arial" w:cs="Arial" w:hint="default"/>
        <w:b/>
        <w:bCs/>
        <w:i w:val="0"/>
        <w:iCs w:val="0"/>
        <w:spacing w:val="-6"/>
        <w:w w:val="100"/>
        <w:sz w:val="22"/>
        <w:szCs w:val="22"/>
      </w:rPr>
    </w:lvl>
    <w:lvl w:ilvl="1" w:tplc="3A5C377A">
      <w:start w:val="1"/>
      <w:numFmt w:val="decimal"/>
      <w:lvlText w:val="%2."/>
      <w:lvlJc w:val="left"/>
      <w:pPr>
        <w:ind w:left="2380" w:hanging="721"/>
      </w:pPr>
      <w:rPr>
        <w:rFonts w:ascii="Arial" w:eastAsia="Arial" w:hAnsi="Arial" w:cs="Arial" w:hint="default"/>
        <w:b/>
        <w:bCs/>
        <w:i w:val="0"/>
        <w:iCs w:val="0"/>
        <w:spacing w:val="-1"/>
        <w:w w:val="100"/>
        <w:sz w:val="22"/>
        <w:szCs w:val="22"/>
      </w:rPr>
    </w:lvl>
    <w:lvl w:ilvl="2" w:tplc="C762B4F0">
      <w:start w:val="1"/>
      <w:numFmt w:val="lowerLetter"/>
      <w:lvlText w:val="%3."/>
      <w:lvlJc w:val="left"/>
      <w:pPr>
        <w:ind w:left="3100" w:hanging="721"/>
      </w:pPr>
      <w:rPr>
        <w:rFonts w:ascii="Arial" w:eastAsia="Arial" w:hAnsi="Arial" w:cs="Arial" w:hint="default"/>
        <w:b/>
        <w:bCs/>
        <w:i w:val="0"/>
        <w:iCs w:val="0"/>
        <w:spacing w:val="-1"/>
        <w:w w:val="100"/>
        <w:sz w:val="22"/>
        <w:szCs w:val="22"/>
      </w:rPr>
    </w:lvl>
    <w:lvl w:ilvl="3" w:tplc="F5766584">
      <w:numFmt w:val="bullet"/>
      <w:lvlText w:val="•"/>
      <w:lvlJc w:val="left"/>
      <w:pPr>
        <w:ind w:left="3937" w:hanging="721"/>
      </w:pPr>
      <w:rPr>
        <w:rFonts w:hint="default"/>
      </w:rPr>
    </w:lvl>
    <w:lvl w:ilvl="4" w:tplc="07CA1B00">
      <w:numFmt w:val="bullet"/>
      <w:lvlText w:val="•"/>
      <w:lvlJc w:val="left"/>
      <w:pPr>
        <w:ind w:left="4775" w:hanging="721"/>
      </w:pPr>
      <w:rPr>
        <w:rFonts w:hint="default"/>
      </w:rPr>
    </w:lvl>
    <w:lvl w:ilvl="5" w:tplc="5562FDCA">
      <w:numFmt w:val="bullet"/>
      <w:lvlText w:val="•"/>
      <w:lvlJc w:val="left"/>
      <w:pPr>
        <w:ind w:left="5612" w:hanging="721"/>
      </w:pPr>
      <w:rPr>
        <w:rFonts w:hint="default"/>
      </w:rPr>
    </w:lvl>
    <w:lvl w:ilvl="6" w:tplc="DB107D90">
      <w:numFmt w:val="bullet"/>
      <w:lvlText w:val="•"/>
      <w:lvlJc w:val="left"/>
      <w:pPr>
        <w:ind w:left="6450" w:hanging="721"/>
      </w:pPr>
      <w:rPr>
        <w:rFonts w:hint="default"/>
      </w:rPr>
    </w:lvl>
    <w:lvl w:ilvl="7" w:tplc="7464843A">
      <w:numFmt w:val="bullet"/>
      <w:lvlText w:val="•"/>
      <w:lvlJc w:val="left"/>
      <w:pPr>
        <w:ind w:left="7287" w:hanging="721"/>
      </w:pPr>
      <w:rPr>
        <w:rFonts w:hint="default"/>
      </w:rPr>
    </w:lvl>
    <w:lvl w:ilvl="8" w:tplc="1324A442">
      <w:numFmt w:val="bullet"/>
      <w:lvlText w:val="•"/>
      <w:lvlJc w:val="left"/>
      <w:pPr>
        <w:ind w:left="8125" w:hanging="721"/>
      </w:pPr>
      <w:rPr>
        <w:rFonts w:hint="default"/>
      </w:rPr>
    </w:lvl>
  </w:abstractNum>
  <w:abstractNum w:abstractNumId="11" w15:restartNumberingAfterBreak="0">
    <w:nsid w:val="150E6158"/>
    <w:multiLevelType w:val="singleLevel"/>
    <w:tmpl w:val="676ACFC4"/>
    <w:lvl w:ilvl="0">
      <w:start w:val="1"/>
      <w:numFmt w:val="upperLetter"/>
      <w:lvlText w:val="%1."/>
      <w:lvlJc w:val="left"/>
      <w:pPr>
        <w:tabs>
          <w:tab w:val="num" w:pos="1440"/>
        </w:tabs>
        <w:ind w:left="1440" w:hanging="720"/>
      </w:pPr>
      <w:rPr>
        <w:b/>
        <w:i w:val="0"/>
      </w:rPr>
    </w:lvl>
  </w:abstractNum>
  <w:abstractNum w:abstractNumId="12" w15:restartNumberingAfterBreak="0">
    <w:nsid w:val="1EFB33BC"/>
    <w:multiLevelType w:val="hybridMultilevel"/>
    <w:tmpl w:val="532AD7CC"/>
    <w:lvl w:ilvl="0" w:tplc="8C529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6E1564"/>
    <w:multiLevelType w:val="hybridMultilevel"/>
    <w:tmpl w:val="D4E621FC"/>
    <w:lvl w:ilvl="0" w:tplc="118696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F0FEE"/>
    <w:multiLevelType w:val="hybridMultilevel"/>
    <w:tmpl w:val="12A82B74"/>
    <w:lvl w:ilvl="0" w:tplc="51F46D12">
      <w:start w:val="1"/>
      <w:numFmt w:val="upperLetter"/>
      <w:lvlText w:val="%1."/>
      <w:lvlJc w:val="left"/>
      <w:pPr>
        <w:ind w:left="1161" w:hanging="334"/>
      </w:pPr>
      <w:rPr>
        <w:rFonts w:ascii="Arial" w:eastAsia="Arial" w:hAnsi="Arial" w:cs="Arial" w:hint="default"/>
        <w:b w:val="0"/>
        <w:bCs w:val="0"/>
        <w:i w:val="0"/>
        <w:iCs w:val="0"/>
        <w:spacing w:val="-1"/>
        <w:w w:val="100"/>
        <w:sz w:val="22"/>
        <w:szCs w:val="22"/>
      </w:rPr>
    </w:lvl>
    <w:lvl w:ilvl="1" w:tplc="BCB895D6">
      <w:numFmt w:val="bullet"/>
      <w:lvlText w:val="•"/>
      <w:lvlJc w:val="left"/>
      <w:pPr>
        <w:ind w:left="1832" w:hanging="334"/>
      </w:pPr>
      <w:rPr>
        <w:rFonts w:hint="default"/>
      </w:rPr>
    </w:lvl>
    <w:lvl w:ilvl="2" w:tplc="BE208BF4">
      <w:numFmt w:val="bullet"/>
      <w:lvlText w:val="•"/>
      <w:lvlJc w:val="left"/>
      <w:pPr>
        <w:ind w:left="2504" w:hanging="334"/>
      </w:pPr>
      <w:rPr>
        <w:rFonts w:hint="default"/>
      </w:rPr>
    </w:lvl>
    <w:lvl w:ilvl="3" w:tplc="82FECE2E">
      <w:numFmt w:val="bullet"/>
      <w:lvlText w:val="•"/>
      <w:lvlJc w:val="left"/>
      <w:pPr>
        <w:ind w:left="3176" w:hanging="334"/>
      </w:pPr>
      <w:rPr>
        <w:rFonts w:hint="default"/>
      </w:rPr>
    </w:lvl>
    <w:lvl w:ilvl="4" w:tplc="387C6188">
      <w:numFmt w:val="bullet"/>
      <w:lvlText w:val="•"/>
      <w:lvlJc w:val="left"/>
      <w:pPr>
        <w:ind w:left="3848" w:hanging="334"/>
      </w:pPr>
      <w:rPr>
        <w:rFonts w:hint="default"/>
      </w:rPr>
    </w:lvl>
    <w:lvl w:ilvl="5" w:tplc="FEF6BFE4">
      <w:numFmt w:val="bullet"/>
      <w:lvlText w:val="•"/>
      <w:lvlJc w:val="left"/>
      <w:pPr>
        <w:ind w:left="4520" w:hanging="334"/>
      </w:pPr>
      <w:rPr>
        <w:rFonts w:hint="default"/>
      </w:rPr>
    </w:lvl>
    <w:lvl w:ilvl="6" w:tplc="409CFDE0">
      <w:numFmt w:val="bullet"/>
      <w:lvlText w:val="•"/>
      <w:lvlJc w:val="left"/>
      <w:pPr>
        <w:ind w:left="5192" w:hanging="334"/>
      </w:pPr>
      <w:rPr>
        <w:rFonts w:hint="default"/>
      </w:rPr>
    </w:lvl>
    <w:lvl w:ilvl="7" w:tplc="2938C5A4">
      <w:numFmt w:val="bullet"/>
      <w:lvlText w:val="•"/>
      <w:lvlJc w:val="left"/>
      <w:pPr>
        <w:ind w:left="5864" w:hanging="334"/>
      </w:pPr>
      <w:rPr>
        <w:rFonts w:hint="default"/>
      </w:rPr>
    </w:lvl>
    <w:lvl w:ilvl="8" w:tplc="CFC66E14">
      <w:numFmt w:val="bullet"/>
      <w:lvlText w:val="•"/>
      <w:lvlJc w:val="left"/>
      <w:pPr>
        <w:ind w:left="6536" w:hanging="334"/>
      </w:pPr>
      <w:rPr>
        <w:rFonts w:hint="default"/>
      </w:rPr>
    </w:lvl>
  </w:abstractNum>
  <w:abstractNum w:abstractNumId="15" w15:restartNumberingAfterBreak="0">
    <w:nsid w:val="22BA7534"/>
    <w:multiLevelType w:val="hybridMultilevel"/>
    <w:tmpl w:val="41FCD3E0"/>
    <w:lvl w:ilvl="0" w:tplc="CBEEE378">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7C32ACF"/>
    <w:multiLevelType w:val="hybridMultilevel"/>
    <w:tmpl w:val="F3940650"/>
    <w:lvl w:ilvl="0" w:tplc="CE7E6D3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E20D7"/>
    <w:multiLevelType w:val="singleLevel"/>
    <w:tmpl w:val="A3964600"/>
    <w:lvl w:ilvl="0">
      <w:start w:val="1"/>
      <w:numFmt w:val="decimal"/>
      <w:lvlText w:val="%1."/>
      <w:lvlJc w:val="left"/>
      <w:pPr>
        <w:tabs>
          <w:tab w:val="num" w:pos="2160"/>
        </w:tabs>
        <w:ind w:left="2160" w:hanging="720"/>
      </w:pPr>
      <w:rPr>
        <w:b/>
        <w:i w:val="0"/>
      </w:rPr>
    </w:lvl>
  </w:abstractNum>
  <w:abstractNum w:abstractNumId="18" w15:restartNumberingAfterBreak="0">
    <w:nsid w:val="335C152D"/>
    <w:multiLevelType w:val="hybridMultilevel"/>
    <w:tmpl w:val="3C7CB5C4"/>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19" w15:restartNumberingAfterBreak="0">
    <w:nsid w:val="34AF4A72"/>
    <w:multiLevelType w:val="hybridMultilevel"/>
    <w:tmpl w:val="12A82B74"/>
    <w:lvl w:ilvl="0" w:tplc="51F46D12">
      <w:start w:val="1"/>
      <w:numFmt w:val="upperLetter"/>
      <w:lvlText w:val="%1."/>
      <w:lvlJc w:val="left"/>
      <w:pPr>
        <w:ind w:left="1161" w:hanging="334"/>
      </w:pPr>
      <w:rPr>
        <w:rFonts w:ascii="Arial" w:eastAsia="Arial" w:hAnsi="Arial" w:cs="Arial" w:hint="default"/>
        <w:b w:val="0"/>
        <w:bCs w:val="0"/>
        <w:i w:val="0"/>
        <w:iCs w:val="0"/>
        <w:spacing w:val="-1"/>
        <w:w w:val="100"/>
        <w:sz w:val="22"/>
        <w:szCs w:val="22"/>
      </w:rPr>
    </w:lvl>
    <w:lvl w:ilvl="1" w:tplc="BCB895D6">
      <w:numFmt w:val="bullet"/>
      <w:lvlText w:val="•"/>
      <w:lvlJc w:val="left"/>
      <w:pPr>
        <w:ind w:left="1832" w:hanging="334"/>
      </w:pPr>
      <w:rPr>
        <w:rFonts w:hint="default"/>
      </w:rPr>
    </w:lvl>
    <w:lvl w:ilvl="2" w:tplc="BE208BF4">
      <w:numFmt w:val="bullet"/>
      <w:lvlText w:val="•"/>
      <w:lvlJc w:val="left"/>
      <w:pPr>
        <w:ind w:left="2504" w:hanging="334"/>
      </w:pPr>
      <w:rPr>
        <w:rFonts w:hint="default"/>
      </w:rPr>
    </w:lvl>
    <w:lvl w:ilvl="3" w:tplc="82FECE2E">
      <w:numFmt w:val="bullet"/>
      <w:lvlText w:val="•"/>
      <w:lvlJc w:val="left"/>
      <w:pPr>
        <w:ind w:left="3176" w:hanging="334"/>
      </w:pPr>
      <w:rPr>
        <w:rFonts w:hint="default"/>
      </w:rPr>
    </w:lvl>
    <w:lvl w:ilvl="4" w:tplc="387C6188">
      <w:numFmt w:val="bullet"/>
      <w:lvlText w:val="•"/>
      <w:lvlJc w:val="left"/>
      <w:pPr>
        <w:ind w:left="3848" w:hanging="334"/>
      </w:pPr>
      <w:rPr>
        <w:rFonts w:hint="default"/>
      </w:rPr>
    </w:lvl>
    <w:lvl w:ilvl="5" w:tplc="FEF6BFE4">
      <w:numFmt w:val="bullet"/>
      <w:lvlText w:val="•"/>
      <w:lvlJc w:val="left"/>
      <w:pPr>
        <w:ind w:left="4520" w:hanging="334"/>
      </w:pPr>
      <w:rPr>
        <w:rFonts w:hint="default"/>
      </w:rPr>
    </w:lvl>
    <w:lvl w:ilvl="6" w:tplc="409CFDE0">
      <w:numFmt w:val="bullet"/>
      <w:lvlText w:val="•"/>
      <w:lvlJc w:val="left"/>
      <w:pPr>
        <w:ind w:left="5192" w:hanging="334"/>
      </w:pPr>
      <w:rPr>
        <w:rFonts w:hint="default"/>
      </w:rPr>
    </w:lvl>
    <w:lvl w:ilvl="7" w:tplc="2938C5A4">
      <w:numFmt w:val="bullet"/>
      <w:lvlText w:val="•"/>
      <w:lvlJc w:val="left"/>
      <w:pPr>
        <w:ind w:left="5864" w:hanging="334"/>
      </w:pPr>
      <w:rPr>
        <w:rFonts w:hint="default"/>
      </w:rPr>
    </w:lvl>
    <w:lvl w:ilvl="8" w:tplc="CFC66E14">
      <w:numFmt w:val="bullet"/>
      <w:lvlText w:val="•"/>
      <w:lvlJc w:val="left"/>
      <w:pPr>
        <w:ind w:left="6536" w:hanging="334"/>
      </w:pPr>
      <w:rPr>
        <w:rFonts w:hint="default"/>
      </w:rPr>
    </w:lvl>
  </w:abstractNum>
  <w:abstractNum w:abstractNumId="20" w15:restartNumberingAfterBreak="0">
    <w:nsid w:val="34CE735B"/>
    <w:multiLevelType w:val="hybridMultilevel"/>
    <w:tmpl w:val="62408CF6"/>
    <w:lvl w:ilvl="0" w:tplc="401863CA">
      <w:start w:val="7"/>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97D2E5E"/>
    <w:multiLevelType w:val="hybridMultilevel"/>
    <w:tmpl w:val="253CCE56"/>
    <w:lvl w:ilvl="0" w:tplc="75083AA8">
      <w:start w:val="1"/>
      <w:numFmt w:val="upperLetter"/>
      <w:lvlText w:val="%1."/>
      <w:lvlJc w:val="left"/>
      <w:pPr>
        <w:ind w:left="940" w:hanging="720"/>
      </w:pPr>
      <w:rPr>
        <w:rFonts w:hint="default"/>
        <w:w w:val="100"/>
      </w:rPr>
    </w:lvl>
    <w:lvl w:ilvl="1" w:tplc="B3C8B2B6">
      <w:numFmt w:val="bullet"/>
      <w:lvlText w:val="•"/>
      <w:lvlJc w:val="left"/>
      <w:pPr>
        <w:ind w:left="1826" w:hanging="720"/>
      </w:pPr>
      <w:rPr>
        <w:rFonts w:hint="default"/>
      </w:rPr>
    </w:lvl>
    <w:lvl w:ilvl="2" w:tplc="766C85A8">
      <w:numFmt w:val="bullet"/>
      <w:lvlText w:val="•"/>
      <w:lvlJc w:val="left"/>
      <w:pPr>
        <w:ind w:left="2712" w:hanging="720"/>
      </w:pPr>
      <w:rPr>
        <w:rFonts w:hint="default"/>
      </w:rPr>
    </w:lvl>
    <w:lvl w:ilvl="3" w:tplc="F1BA1F90">
      <w:numFmt w:val="bullet"/>
      <w:lvlText w:val="•"/>
      <w:lvlJc w:val="left"/>
      <w:pPr>
        <w:ind w:left="3598" w:hanging="720"/>
      </w:pPr>
      <w:rPr>
        <w:rFonts w:hint="default"/>
      </w:rPr>
    </w:lvl>
    <w:lvl w:ilvl="4" w:tplc="38162824">
      <w:numFmt w:val="bullet"/>
      <w:lvlText w:val="•"/>
      <w:lvlJc w:val="left"/>
      <w:pPr>
        <w:ind w:left="4484" w:hanging="720"/>
      </w:pPr>
      <w:rPr>
        <w:rFonts w:hint="default"/>
      </w:rPr>
    </w:lvl>
    <w:lvl w:ilvl="5" w:tplc="474A502A">
      <w:numFmt w:val="bullet"/>
      <w:lvlText w:val="•"/>
      <w:lvlJc w:val="left"/>
      <w:pPr>
        <w:ind w:left="5370" w:hanging="720"/>
      </w:pPr>
      <w:rPr>
        <w:rFonts w:hint="default"/>
      </w:rPr>
    </w:lvl>
    <w:lvl w:ilvl="6" w:tplc="BB72A696">
      <w:numFmt w:val="bullet"/>
      <w:lvlText w:val="•"/>
      <w:lvlJc w:val="left"/>
      <w:pPr>
        <w:ind w:left="6256" w:hanging="720"/>
      </w:pPr>
      <w:rPr>
        <w:rFonts w:hint="default"/>
      </w:rPr>
    </w:lvl>
    <w:lvl w:ilvl="7" w:tplc="37BEE45A">
      <w:numFmt w:val="bullet"/>
      <w:lvlText w:val="•"/>
      <w:lvlJc w:val="left"/>
      <w:pPr>
        <w:ind w:left="7142" w:hanging="720"/>
      </w:pPr>
      <w:rPr>
        <w:rFonts w:hint="default"/>
      </w:rPr>
    </w:lvl>
    <w:lvl w:ilvl="8" w:tplc="CBA04356">
      <w:numFmt w:val="bullet"/>
      <w:lvlText w:val="•"/>
      <w:lvlJc w:val="left"/>
      <w:pPr>
        <w:ind w:left="8028" w:hanging="720"/>
      </w:pPr>
      <w:rPr>
        <w:rFonts w:hint="default"/>
      </w:rPr>
    </w:lvl>
  </w:abstractNum>
  <w:abstractNum w:abstractNumId="22" w15:restartNumberingAfterBreak="0">
    <w:nsid w:val="3A3A0673"/>
    <w:multiLevelType w:val="multilevel"/>
    <w:tmpl w:val="B3F8DCBC"/>
    <w:lvl w:ilvl="0">
      <w:start w:val="3"/>
      <w:numFmt w:val="decimal"/>
      <w:lvlText w:val="%1"/>
      <w:lvlJc w:val="left"/>
      <w:pPr>
        <w:ind w:left="1660" w:hanging="720"/>
      </w:pPr>
      <w:rPr>
        <w:rFonts w:hint="default"/>
      </w:rPr>
    </w:lvl>
    <w:lvl w:ilvl="1">
      <w:start w:val="2"/>
      <w:numFmt w:val="decimal"/>
      <w:lvlText w:val="%1.%2"/>
      <w:lvlJc w:val="left"/>
      <w:pPr>
        <w:ind w:left="1660" w:hanging="720"/>
      </w:pPr>
      <w:rPr>
        <w:rFonts w:hint="default"/>
      </w:rPr>
    </w:lvl>
    <w:lvl w:ilvl="2">
      <w:start w:val="1"/>
      <w:numFmt w:val="decimal"/>
      <w:lvlText w:val="%1.%2.%3"/>
      <w:lvlJc w:val="left"/>
      <w:pPr>
        <w:ind w:left="1660" w:hanging="720"/>
        <w:jc w:val="right"/>
      </w:pPr>
      <w:rPr>
        <w:rFonts w:ascii="Arial" w:eastAsia="Arial" w:hAnsi="Arial" w:cs="Arial" w:hint="default"/>
        <w:b/>
        <w:bCs/>
        <w:i w:val="0"/>
        <w:iCs w:val="0"/>
        <w:spacing w:val="-2"/>
        <w:w w:val="99"/>
        <w:sz w:val="24"/>
        <w:szCs w:val="24"/>
      </w:rPr>
    </w:lvl>
    <w:lvl w:ilvl="3">
      <w:start w:val="1"/>
      <w:numFmt w:val="upperLetter"/>
      <w:lvlText w:val="%4."/>
      <w:lvlJc w:val="left"/>
      <w:pPr>
        <w:ind w:left="2020" w:hanging="360"/>
      </w:pPr>
      <w:rPr>
        <w:rFonts w:ascii="Arial" w:eastAsia="Arial" w:hAnsi="Arial" w:cs="Arial" w:hint="default"/>
        <w:b/>
        <w:bCs/>
        <w:i w:val="0"/>
        <w:iCs w:val="0"/>
        <w:spacing w:val="-6"/>
        <w:w w:val="100"/>
        <w:sz w:val="24"/>
        <w:szCs w:val="24"/>
      </w:rPr>
    </w:lvl>
    <w:lvl w:ilvl="4">
      <w:numFmt w:val="bullet"/>
      <w:lvlText w:val=""/>
      <w:lvlJc w:val="left"/>
      <w:pPr>
        <w:ind w:left="2380" w:hanging="360"/>
      </w:pPr>
      <w:rPr>
        <w:rFonts w:ascii="Symbol" w:eastAsia="Symbol" w:hAnsi="Symbol" w:cs="Symbol" w:hint="default"/>
        <w:b w:val="0"/>
        <w:bCs w:val="0"/>
        <w:i w:val="0"/>
        <w:iCs w:val="0"/>
        <w:w w:val="100"/>
        <w:sz w:val="24"/>
        <w:szCs w:val="24"/>
      </w:rPr>
    </w:lvl>
    <w:lvl w:ilvl="5">
      <w:numFmt w:val="bullet"/>
      <w:lvlText w:val="•"/>
      <w:lvlJc w:val="left"/>
      <w:pPr>
        <w:ind w:left="5162" w:hanging="360"/>
      </w:pPr>
      <w:rPr>
        <w:rFonts w:hint="default"/>
      </w:rPr>
    </w:lvl>
    <w:lvl w:ilvl="6">
      <w:numFmt w:val="bullet"/>
      <w:lvlText w:val="•"/>
      <w:lvlJc w:val="left"/>
      <w:pPr>
        <w:ind w:left="6090" w:hanging="360"/>
      </w:pPr>
      <w:rPr>
        <w:rFonts w:hint="default"/>
      </w:rPr>
    </w:lvl>
    <w:lvl w:ilvl="7">
      <w:numFmt w:val="bullet"/>
      <w:lvlText w:val="•"/>
      <w:lvlJc w:val="left"/>
      <w:pPr>
        <w:ind w:left="7017" w:hanging="360"/>
      </w:pPr>
      <w:rPr>
        <w:rFonts w:hint="default"/>
      </w:rPr>
    </w:lvl>
    <w:lvl w:ilvl="8">
      <w:numFmt w:val="bullet"/>
      <w:lvlText w:val="•"/>
      <w:lvlJc w:val="left"/>
      <w:pPr>
        <w:ind w:left="7945" w:hanging="360"/>
      </w:pPr>
      <w:rPr>
        <w:rFonts w:hint="default"/>
      </w:rPr>
    </w:lvl>
  </w:abstractNum>
  <w:abstractNum w:abstractNumId="23" w15:restartNumberingAfterBreak="0">
    <w:nsid w:val="3E697536"/>
    <w:multiLevelType w:val="multilevel"/>
    <w:tmpl w:val="C236284E"/>
    <w:lvl w:ilvl="0">
      <w:start w:val="3"/>
      <w:numFmt w:val="decimal"/>
      <w:lvlText w:val="%1"/>
      <w:lvlJc w:val="left"/>
      <w:pPr>
        <w:ind w:left="525" w:hanging="525"/>
      </w:pPr>
      <w:rPr>
        <w:rFonts w:hint="default"/>
        <w:u w:val="single"/>
      </w:rPr>
    </w:lvl>
    <w:lvl w:ilvl="1">
      <w:start w:val="3"/>
      <w:numFmt w:val="decimal"/>
      <w:lvlText w:val="%1.%2"/>
      <w:lvlJc w:val="left"/>
      <w:pPr>
        <w:ind w:left="995" w:hanging="525"/>
      </w:pPr>
      <w:rPr>
        <w:rFonts w:hint="default"/>
        <w:u w:val="none"/>
      </w:rPr>
    </w:lvl>
    <w:lvl w:ilvl="2">
      <w:start w:val="3"/>
      <w:numFmt w:val="decimal"/>
      <w:lvlText w:val="%1.%2.%3"/>
      <w:lvlJc w:val="left"/>
      <w:pPr>
        <w:ind w:left="1660" w:hanging="720"/>
      </w:pPr>
      <w:rPr>
        <w:rFonts w:hint="default"/>
        <w:u w:val="none"/>
      </w:rPr>
    </w:lvl>
    <w:lvl w:ilvl="3">
      <w:start w:val="1"/>
      <w:numFmt w:val="decimal"/>
      <w:lvlText w:val="%1.%2.%3.%4"/>
      <w:lvlJc w:val="left"/>
      <w:pPr>
        <w:ind w:left="2490" w:hanging="1080"/>
      </w:pPr>
      <w:rPr>
        <w:rFonts w:hint="default"/>
        <w:u w:val="single"/>
      </w:rPr>
    </w:lvl>
    <w:lvl w:ilvl="4">
      <w:start w:val="1"/>
      <w:numFmt w:val="decimal"/>
      <w:lvlText w:val="%1.%2.%3.%4.%5"/>
      <w:lvlJc w:val="left"/>
      <w:pPr>
        <w:ind w:left="2960" w:hanging="1080"/>
      </w:pPr>
      <w:rPr>
        <w:rFonts w:hint="default"/>
        <w:u w:val="single"/>
      </w:rPr>
    </w:lvl>
    <w:lvl w:ilvl="5">
      <w:start w:val="1"/>
      <w:numFmt w:val="decimal"/>
      <w:lvlText w:val="%1.%2.%3.%4.%5.%6"/>
      <w:lvlJc w:val="left"/>
      <w:pPr>
        <w:ind w:left="3790" w:hanging="1440"/>
      </w:pPr>
      <w:rPr>
        <w:rFonts w:hint="default"/>
        <w:u w:val="single"/>
      </w:rPr>
    </w:lvl>
    <w:lvl w:ilvl="6">
      <w:start w:val="1"/>
      <w:numFmt w:val="decimal"/>
      <w:lvlText w:val="%1.%2.%3.%4.%5.%6.%7"/>
      <w:lvlJc w:val="left"/>
      <w:pPr>
        <w:ind w:left="4260" w:hanging="1440"/>
      </w:pPr>
      <w:rPr>
        <w:rFonts w:hint="default"/>
        <w:u w:val="single"/>
      </w:rPr>
    </w:lvl>
    <w:lvl w:ilvl="7">
      <w:start w:val="1"/>
      <w:numFmt w:val="decimal"/>
      <w:lvlText w:val="%1.%2.%3.%4.%5.%6.%7.%8"/>
      <w:lvlJc w:val="left"/>
      <w:pPr>
        <w:ind w:left="5090" w:hanging="1800"/>
      </w:pPr>
      <w:rPr>
        <w:rFonts w:hint="default"/>
        <w:u w:val="single"/>
      </w:rPr>
    </w:lvl>
    <w:lvl w:ilvl="8">
      <w:start w:val="1"/>
      <w:numFmt w:val="decimal"/>
      <w:lvlText w:val="%1.%2.%3.%4.%5.%6.%7.%8.%9"/>
      <w:lvlJc w:val="left"/>
      <w:pPr>
        <w:ind w:left="5560" w:hanging="1800"/>
      </w:pPr>
      <w:rPr>
        <w:rFonts w:hint="default"/>
        <w:u w:val="single"/>
      </w:rPr>
    </w:lvl>
  </w:abstractNum>
  <w:abstractNum w:abstractNumId="24" w15:restartNumberingAfterBreak="0">
    <w:nsid w:val="427B283E"/>
    <w:multiLevelType w:val="multilevel"/>
    <w:tmpl w:val="C332FF2A"/>
    <w:lvl w:ilvl="0">
      <w:start w:val="1"/>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cs="Arial" w:hint="default"/>
        <w:b/>
        <w:bCs/>
        <w:i w:val="0"/>
        <w:iCs w:val="0"/>
        <w:w w:val="99"/>
        <w:sz w:val="24"/>
        <w:szCs w:val="24"/>
      </w:rPr>
    </w:lvl>
    <w:lvl w:ilvl="2">
      <w:start w:val="1"/>
      <w:numFmt w:val="upperLetter"/>
      <w:lvlText w:val="%3."/>
      <w:lvlJc w:val="left"/>
      <w:pPr>
        <w:ind w:left="1300" w:hanging="360"/>
      </w:pPr>
      <w:rPr>
        <w:rFonts w:ascii="Arial" w:eastAsia="Arial" w:hAnsi="Arial" w:cs="Arial" w:hint="default"/>
        <w:b w:val="0"/>
        <w:bCs w:val="0"/>
        <w:i w:val="0"/>
        <w:iCs w:val="0"/>
        <w:w w:val="100"/>
        <w:sz w:val="24"/>
        <w:szCs w:val="24"/>
      </w:rPr>
    </w:lvl>
    <w:lvl w:ilvl="3">
      <w:start w:val="1"/>
      <w:numFmt w:val="decimal"/>
      <w:lvlText w:val="%4."/>
      <w:lvlJc w:val="left"/>
      <w:pPr>
        <w:ind w:left="1840" w:hanging="540"/>
      </w:pPr>
      <w:rPr>
        <w:rFonts w:ascii="Arial" w:eastAsia="Arial" w:hAnsi="Arial" w:cs="Arial" w:hint="default"/>
        <w:b w:val="0"/>
        <w:bCs w:val="0"/>
        <w:i w:val="0"/>
        <w:iCs w:val="0"/>
        <w:w w:val="100"/>
        <w:sz w:val="24"/>
        <w:szCs w:val="24"/>
      </w:rPr>
    </w:lvl>
    <w:lvl w:ilvl="4">
      <w:numFmt w:val="bullet"/>
      <w:lvlText w:val="•"/>
      <w:lvlJc w:val="left"/>
      <w:pPr>
        <w:ind w:left="2977" w:hanging="540"/>
      </w:pPr>
      <w:rPr>
        <w:rFonts w:hint="default"/>
      </w:rPr>
    </w:lvl>
    <w:lvl w:ilvl="5">
      <w:numFmt w:val="bullet"/>
      <w:lvlText w:val="•"/>
      <w:lvlJc w:val="left"/>
      <w:pPr>
        <w:ind w:left="4114" w:hanging="540"/>
      </w:pPr>
      <w:rPr>
        <w:rFonts w:hint="default"/>
      </w:rPr>
    </w:lvl>
    <w:lvl w:ilvl="6">
      <w:numFmt w:val="bullet"/>
      <w:lvlText w:val="•"/>
      <w:lvlJc w:val="left"/>
      <w:pPr>
        <w:ind w:left="5251" w:hanging="540"/>
      </w:pPr>
      <w:rPr>
        <w:rFonts w:hint="default"/>
      </w:rPr>
    </w:lvl>
    <w:lvl w:ilvl="7">
      <w:numFmt w:val="bullet"/>
      <w:lvlText w:val="•"/>
      <w:lvlJc w:val="left"/>
      <w:pPr>
        <w:ind w:left="6388" w:hanging="540"/>
      </w:pPr>
      <w:rPr>
        <w:rFonts w:hint="default"/>
      </w:rPr>
    </w:lvl>
    <w:lvl w:ilvl="8">
      <w:numFmt w:val="bullet"/>
      <w:lvlText w:val="•"/>
      <w:lvlJc w:val="left"/>
      <w:pPr>
        <w:ind w:left="7525" w:hanging="540"/>
      </w:pPr>
      <w:rPr>
        <w:rFonts w:hint="default"/>
      </w:rPr>
    </w:lvl>
  </w:abstractNum>
  <w:abstractNum w:abstractNumId="25" w15:restartNumberingAfterBreak="0">
    <w:nsid w:val="446D39F7"/>
    <w:multiLevelType w:val="hybridMultilevel"/>
    <w:tmpl w:val="658C46CC"/>
    <w:lvl w:ilvl="0" w:tplc="3AC636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646413F"/>
    <w:multiLevelType w:val="hybridMultilevel"/>
    <w:tmpl w:val="99D86C56"/>
    <w:lvl w:ilvl="0" w:tplc="84AE7266">
      <w:start w:val="1"/>
      <w:numFmt w:val="decimal"/>
      <w:lvlText w:val="%1)"/>
      <w:lvlJc w:val="left"/>
      <w:pPr>
        <w:ind w:left="367" w:hanging="260"/>
      </w:pPr>
      <w:rPr>
        <w:rFonts w:ascii="Arial" w:eastAsia="Arial" w:hAnsi="Arial" w:cs="Arial" w:hint="default"/>
        <w:b/>
        <w:bCs/>
        <w:i w:val="0"/>
        <w:iCs w:val="0"/>
        <w:spacing w:val="-1"/>
        <w:w w:val="100"/>
        <w:sz w:val="22"/>
        <w:szCs w:val="22"/>
      </w:rPr>
    </w:lvl>
    <w:lvl w:ilvl="1" w:tplc="21C601A2">
      <w:start w:val="1"/>
      <w:numFmt w:val="upperLetter"/>
      <w:lvlText w:val="%2."/>
      <w:lvlJc w:val="left"/>
      <w:pPr>
        <w:ind w:left="1197" w:hanging="334"/>
      </w:pPr>
      <w:rPr>
        <w:rFonts w:ascii="Arial" w:eastAsia="Arial" w:hAnsi="Arial" w:cs="Arial" w:hint="default"/>
        <w:b w:val="0"/>
        <w:bCs w:val="0"/>
        <w:i w:val="0"/>
        <w:iCs w:val="0"/>
        <w:spacing w:val="-1"/>
        <w:w w:val="100"/>
        <w:sz w:val="22"/>
        <w:szCs w:val="22"/>
      </w:rPr>
    </w:lvl>
    <w:lvl w:ilvl="2" w:tplc="FA46F4F4">
      <w:numFmt w:val="bullet"/>
      <w:lvlText w:val="•"/>
      <w:lvlJc w:val="left"/>
      <w:pPr>
        <w:ind w:left="1942" w:hanging="334"/>
      </w:pPr>
      <w:rPr>
        <w:rFonts w:hint="default"/>
      </w:rPr>
    </w:lvl>
    <w:lvl w:ilvl="3" w:tplc="CD9A12C4">
      <w:numFmt w:val="bullet"/>
      <w:lvlText w:val="•"/>
      <w:lvlJc w:val="left"/>
      <w:pPr>
        <w:ind w:left="2684" w:hanging="334"/>
      </w:pPr>
      <w:rPr>
        <w:rFonts w:hint="default"/>
      </w:rPr>
    </w:lvl>
    <w:lvl w:ilvl="4" w:tplc="25105408">
      <w:numFmt w:val="bullet"/>
      <w:lvlText w:val="•"/>
      <w:lvlJc w:val="left"/>
      <w:pPr>
        <w:ind w:left="3427" w:hanging="334"/>
      </w:pPr>
      <w:rPr>
        <w:rFonts w:hint="default"/>
      </w:rPr>
    </w:lvl>
    <w:lvl w:ilvl="5" w:tplc="3FD2A5AE">
      <w:numFmt w:val="bullet"/>
      <w:lvlText w:val="•"/>
      <w:lvlJc w:val="left"/>
      <w:pPr>
        <w:ind w:left="4169" w:hanging="334"/>
      </w:pPr>
      <w:rPr>
        <w:rFonts w:hint="default"/>
      </w:rPr>
    </w:lvl>
    <w:lvl w:ilvl="6" w:tplc="ABEC3134">
      <w:numFmt w:val="bullet"/>
      <w:lvlText w:val="•"/>
      <w:lvlJc w:val="left"/>
      <w:pPr>
        <w:ind w:left="4911" w:hanging="334"/>
      </w:pPr>
      <w:rPr>
        <w:rFonts w:hint="default"/>
      </w:rPr>
    </w:lvl>
    <w:lvl w:ilvl="7" w:tplc="18805342">
      <w:numFmt w:val="bullet"/>
      <w:lvlText w:val="•"/>
      <w:lvlJc w:val="left"/>
      <w:pPr>
        <w:ind w:left="5654" w:hanging="334"/>
      </w:pPr>
      <w:rPr>
        <w:rFonts w:hint="default"/>
      </w:rPr>
    </w:lvl>
    <w:lvl w:ilvl="8" w:tplc="89424C76">
      <w:numFmt w:val="bullet"/>
      <w:lvlText w:val="•"/>
      <w:lvlJc w:val="left"/>
      <w:pPr>
        <w:ind w:left="6396" w:hanging="334"/>
      </w:pPr>
      <w:rPr>
        <w:rFonts w:hint="default"/>
      </w:rPr>
    </w:lvl>
  </w:abstractNum>
  <w:abstractNum w:abstractNumId="27" w15:restartNumberingAfterBreak="0">
    <w:nsid w:val="4CB86F9E"/>
    <w:multiLevelType w:val="hybridMultilevel"/>
    <w:tmpl w:val="AE127E2A"/>
    <w:lvl w:ilvl="0" w:tplc="9490E534">
      <w:start w:val="1"/>
      <w:numFmt w:val="decimal"/>
      <w:lvlText w:val="%1)"/>
      <w:lvlJc w:val="left"/>
      <w:pPr>
        <w:ind w:left="2020" w:hanging="360"/>
      </w:pPr>
      <w:rPr>
        <w:rFonts w:ascii="Arial" w:eastAsia="Arial" w:hAnsi="Arial" w:cs="Arial" w:hint="default"/>
        <w:b w:val="0"/>
        <w:bCs w:val="0"/>
        <w:i w:val="0"/>
        <w:iCs w:val="0"/>
        <w:w w:val="99"/>
        <w:sz w:val="24"/>
        <w:szCs w:val="24"/>
      </w:rPr>
    </w:lvl>
    <w:lvl w:ilvl="1" w:tplc="7EB086A8">
      <w:numFmt w:val="bullet"/>
      <w:lvlText w:val="•"/>
      <w:lvlJc w:val="left"/>
      <w:pPr>
        <w:ind w:left="2798" w:hanging="360"/>
      </w:pPr>
      <w:rPr>
        <w:rFonts w:hint="default"/>
      </w:rPr>
    </w:lvl>
    <w:lvl w:ilvl="2" w:tplc="58B6D022">
      <w:numFmt w:val="bullet"/>
      <w:lvlText w:val="•"/>
      <w:lvlJc w:val="left"/>
      <w:pPr>
        <w:ind w:left="3576" w:hanging="360"/>
      </w:pPr>
      <w:rPr>
        <w:rFonts w:hint="default"/>
      </w:rPr>
    </w:lvl>
    <w:lvl w:ilvl="3" w:tplc="32ECEDFE">
      <w:numFmt w:val="bullet"/>
      <w:lvlText w:val="•"/>
      <w:lvlJc w:val="left"/>
      <w:pPr>
        <w:ind w:left="4354" w:hanging="360"/>
      </w:pPr>
      <w:rPr>
        <w:rFonts w:hint="default"/>
      </w:rPr>
    </w:lvl>
    <w:lvl w:ilvl="4" w:tplc="A7BA0990">
      <w:numFmt w:val="bullet"/>
      <w:lvlText w:val="•"/>
      <w:lvlJc w:val="left"/>
      <w:pPr>
        <w:ind w:left="5132" w:hanging="360"/>
      </w:pPr>
      <w:rPr>
        <w:rFonts w:hint="default"/>
      </w:rPr>
    </w:lvl>
    <w:lvl w:ilvl="5" w:tplc="1B6418FE">
      <w:numFmt w:val="bullet"/>
      <w:lvlText w:val="•"/>
      <w:lvlJc w:val="left"/>
      <w:pPr>
        <w:ind w:left="5910" w:hanging="360"/>
      </w:pPr>
      <w:rPr>
        <w:rFonts w:hint="default"/>
      </w:rPr>
    </w:lvl>
    <w:lvl w:ilvl="6" w:tplc="12164AD0">
      <w:numFmt w:val="bullet"/>
      <w:lvlText w:val="•"/>
      <w:lvlJc w:val="left"/>
      <w:pPr>
        <w:ind w:left="6688" w:hanging="360"/>
      </w:pPr>
      <w:rPr>
        <w:rFonts w:hint="default"/>
      </w:rPr>
    </w:lvl>
    <w:lvl w:ilvl="7" w:tplc="61A43866">
      <w:numFmt w:val="bullet"/>
      <w:lvlText w:val="•"/>
      <w:lvlJc w:val="left"/>
      <w:pPr>
        <w:ind w:left="7466" w:hanging="360"/>
      </w:pPr>
      <w:rPr>
        <w:rFonts w:hint="default"/>
      </w:rPr>
    </w:lvl>
    <w:lvl w:ilvl="8" w:tplc="FB9E76E0">
      <w:numFmt w:val="bullet"/>
      <w:lvlText w:val="•"/>
      <w:lvlJc w:val="left"/>
      <w:pPr>
        <w:ind w:left="8244" w:hanging="360"/>
      </w:pPr>
      <w:rPr>
        <w:rFonts w:hint="default"/>
      </w:rPr>
    </w:lvl>
  </w:abstractNum>
  <w:abstractNum w:abstractNumId="28" w15:restartNumberingAfterBreak="0">
    <w:nsid w:val="4E305B25"/>
    <w:multiLevelType w:val="hybridMultilevel"/>
    <w:tmpl w:val="B9325DAA"/>
    <w:lvl w:ilvl="0" w:tplc="D36683E4">
      <w:start w:val="1"/>
      <w:numFmt w:val="upperLetter"/>
      <w:lvlText w:val="%1."/>
      <w:lvlJc w:val="left"/>
      <w:pPr>
        <w:ind w:left="940" w:hanging="720"/>
      </w:pPr>
      <w:rPr>
        <w:rFonts w:hint="default"/>
        <w:w w:val="100"/>
      </w:rPr>
    </w:lvl>
    <w:lvl w:ilvl="1" w:tplc="36CC9C6E">
      <w:numFmt w:val="bullet"/>
      <w:lvlText w:val="•"/>
      <w:lvlJc w:val="left"/>
      <w:pPr>
        <w:ind w:left="1826" w:hanging="720"/>
      </w:pPr>
      <w:rPr>
        <w:rFonts w:hint="default"/>
      </w:rPr>
    </w:lvl>
    <w:lvl w:ilvl="2" w:tplc="A5B23ADC">
      <w:numFmt w:val="bullet"/>
      <w:lvlText w:val="•"/>
      <w:lvlJc w:val="left"/>
      <w:pPr>
        <w:ind w:left="2712" w:hanging="720"/>
      </w:pPr>
      <w:rPr>
        <w:rFonts w:hint="default"/>
      </w:rPr>
    </w:lvl>
    <w:lvl w:ilvl="3" w:tplc="8E166E36">
      <w:numFmt w:val="bullet"/>
      <w:lvlText w:val="•"/>
      <w:lvlJc w:val="left"/>
      <w:pPr>
        <w:ind w:left="3598" w:hanging="720"/>
      </w:pPr>
      <w:rPr>
        <w:rFonts w:hint="default"/>
      </w:rPr>
    </w:lvl>
    <w:lvl w:ilvl="4" w:tplc="75FE1AA6">
      <w:numFmt w:val="bullet"/>
      <w:lvlText w:val="•"/>
      <w:lvlJc w:val="left"/>
      <w:pPr>
        <w:ind w:left="4484" w:hanging="720"/>
      </w:pPr>
      <w:rPr>
        <w:rFonts w:hint="default"/>
      </w:rPr>
    </w:lvl>
    <w:lvl w:ilvl="5" w:tplc="C870E342">
      <w:numFmt w:val="bullet"/>
      <w:lvlText w:val="•"/>
      <w:lvlJc w:val="left"/>
      <w:pPr>
        <w:ind w:left="5370" w:hanging="720"/>
      </w:pPr>
      <w:rPr>
        <w:rFonts w:hint="default"/>
      </w:rPr>
    </w:lvl>
    <w:lvl w:ilvl="6" w:tplc="0D5A87AE">
      <w:numFmt w:val="bullet"/>
      <w:lvlText w:val="•"/>
      <w:lvlJc w:val="left"/>
      <w:pPr>
        <w:ind w:left="6256" w:hanging="720"/>
      </w:pPr>
      <w:rPr>
        <w:rFonts w:hint="default"/>
      </w:rPr>
    </w:lvl>
    <w:lvl w:ilvl="7" w:tplc="9D6CD908">
      <w:numFmt w:val="bullet"/>
      <w:lvlText w:val="•"/>
      <w:lvlJc w:val="left"/>
      <w:pPr>
        <w:ind w:left="7142" w:hanging="720"/>
      </w:pPr>
      <w:rPr>
        <w:rFonts w:hint="default"/>
      </w:rPr>
    </w:lvl>
    <w:lvl w:ilvl="8" w:tplc="AF0AB44A">
      <w:numFmt w:val="bullet"/>
      <w:lvlText w:val="•"/>
      <w:lvlJc w:val="left"/>
      <w:pPr>
        <w:ind w:left="8028" w:hanging="720"/>
      </w:pPr>
      <w:rPr>
        <w:rFonts w:hint="default"/>
      </w:rPr>
    </w:lvl>
  </w:abstractNum>
  <w:abstractNum w:abstractNumId="29" w15:restartNumberingAfterBreak="0">
    <w:nsid w:val="531C1443"/>
    <w:multiLevelType w:val="hybridMultilevel"/>
    <w:tmpl w:val="12A82B74"/>
    <w:lvl w:ilvl="0" w:tplc="51F46D12">
      <w:start w:val="1"/>
      <w:numFmt w:val="upperLetter"/>
      <w:lvlText w:val="%1."/>
      <w:lvlJc w:val="left"/>
      <w:pPr>
        <w:ind w:left="1161" w:hanging="334"/>
      </w:pPr>
      <w:rPr>
        <w:rFonts w:ascii="Arial" w:eastAsia="Arial" w:hAnsi="Arial" w:cs="Arial" w:hint="default"/>
        <w:b w:val="0"/>
        <w:bCs w:val="0"/>
        <w:i w:val="0"/>
        <w:iCs w:val="0"/>
        <w:spacing w:val="-1"/>
        <w:w w:val="100"/>
        <w:sz w:val="22"/>
        <w:szCs w:val="22"/>
      </w:rPr>
    </w:lvl>
    <w:lvl w:ilvl="1" w:tplc="BCB895D6">
      <w:numFmt w:val="bullet"/>
      <w:lvlText w:val="•"/>
      <w:lvlJc w:val="left"/>
      <w:pPr>
        <w:ind w:left="1832" w:hanging="334"/>
      </w:pPr>
      <w:rPr>
        <w:rFonts w:hint="default"/>
      </w:rPr>
    </w:lvl>
    <w:lvl w:ilvl="2" w:tplc="BE208BF4">
      <w:numFmt w:val="bullet"/>
      <w:lvlText w:val="•"/>
      <w:lvlJc w:val="left"/>
      <w:pPr>
        <w:ind w:left="2504" w:hanging="334"/>
      </w:pPr>
      <w:rPr>
        <w:rFonts w:hint="default"/>
      </w:rPr>
    </w:lvl>
    <w:lvl w:ilvl="3" w:tplc="82FECE2E">
      <w:numFmt w:val="bullet"/>
      <w:lvlText w:val="•"/>
      <w:lvlJc w:val="left"/>
      <w:pPr>
        <w:ind w:left="3176" w:hanging="334"/>
      </w:pPr>
      <w:rPr>
        <w:rFonts w:hint="default"/>
      </w:rPr>
    </w:lvl>
    <w:lvl w:ilvl="4" w:tplc="387C6188">
      <w:numFmt w:val="bullet"/>
      <w:lvlText w:val="•"/>
      <w:lvlJc w:val="left"/>
      <w:pPr>
        <w:ind w:left="3848" w:hanging="334"/>
      </w:pPr>
      <w:rPr>
        <w:rFonts w:hint="default"/>
      </w:rPr>
    </w:lvl>
    <w:lvl w:ilvl="5" w:tplc="FEF6BFE4">
      <w:numFmt w:val="bullet"/>
      <w:lvlText w:val="•"/>
      <w:lvlJc w:val="left"/>
      <w:pPr>
        <w:ind w:left="4520" w:hanging="334"/>
      </w:pPr>
      <w:rPr>
        <w:rFonts w:hint="default"/>
      </w:rPr>
    </w:lvl>
    <w:lvl w:ilvl="6" w:tplc="409CFDE0">
      <w:numFmt w:val="bullet"/>
      <w:lvlText w:val="•"/>
      <w:lvlJc w:val="left"/>
      <w:pPr>
        <w:ind w:left="5192" w:hanging="334"/>
      </w:pPr>
      <w:rPr>
        <w:rFonts w:hint="default"/>
      </w:rPr>
    </w:lvl>
    <w:lvl w:ilvl="7" w:tplc="2938C5A4">
      <w:numFmt w:val="bullet"/>
      <w:lvlText w:val="•"/>
      <w:lvlJc w:val="left"/>
      <w:pPr>
        <w:ind w:left="5864" w:hanging="334"/>
      </w:pPr>
      <w:rPr>
        <w:rFonts w:hint="default"/>
      </w:rPr>
    </w:lvl>
    <w:lvl w:ilvl="8" w:tplc="CFC66E14">
      <w:numFmt w:val="bullet"/>
      <w:lvlText w:val="•"/>
      <w:lvlJc w:val="left"/>
      <w:pPr>
        <w:ind w:left="6536" w:hanging="334"/>
      </w:pPr>
      <w:rPr>
        <w:rFonts w:hint="default"/>
      </w:rPr>
    </w:lvl>
  </w:abstractNum>
  <w:abstractNum w:abstractNumId="30" w15:restartNumberingAfterBreak="0">
    <w:nsid w:val="54AD271F"/>
    <w:multiLevelType w:val="hybridMultilevel"/>
    <w:tmpl w:val="218EB19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562C1AF7"/>
    <w:multiLevelType w:val="multilevel"/>
    <w:tmpl w:val="501A849E"/>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15:restartNumberingAfterBreak="0">
    <w:nsid w:val="56DA2142"/>
    <w:multiLevelType w:val="hybridMultilevel"/>
    <w:tmpl w:val="158E56D8"/>
    <w:lvl w:ilvl="0" w:tplc="EEAA749A">
      <w:start w:val="1"/>
      <w:numFmt w:val="decimal"/>
      <w:lvlText w:val="%1)"/>
      <w:lvlJc w:val="left"/>
      <w:pPr>
        <w:ind w:left="367" w:hanging="260"/>
      </w:pPr>
      <w:rPr>
        <w:rFonts w:ascii="Arial" w:eastAsia="Arial" w:hAnsi="Arial" w:cs="Arial" w:hint="default"/>
        <w:b/>
        <w:bCs/>
        <w:i w:val="0"/>
        <w:iCs w:val="0"/>
        <w:spacing w:val="-1"/>
        <w:w w:val="100"/>
        <w:sz w:val="22"/>
        <w:szCs w:val="22"/>
      </w:rPr>
    </w:lvl>
    <w:lvl w:ilvl="1" w:tplc="D0CCBE9C">
      <w:start w:val="1"/>
      <w:numFmt w:val="upperLetter"/>
      <w:lvlText w:val="%2."/>
      <w:lvlJc w:val="left"/>
      <w:pPr>
        <w:ind w:left="1197" w:hanging="334"/>
      </w:pPr>
      <w:rPr>
        <w:rFonts w:ascii="Arial" w:eastAsia="Arial" w:hAnsi="Arial" w:cs="Arial" w:hint="default"/>
        <w:b w:val="0"/>
        <w:bCs w:val="0"/>
        <w:i w:val="0"/>
        <w:iCs w:val="0"/>
        <w:spacing w:val="-1"/>
        <w:w w:val="100"/>
        <w:sz w:val="22"/>
        <w:szCs w:val="22"/>
      </w:rPr>
    </w:lvl>
    <w:lvl w:ilvl="2" w:tplc="0E3208D8">
      <w:numFmt w:val="bullet"/>
      <w:lvlText w:val="•"/>
      <w:lvlJc w:val="left"/>
      <w:pPr>
        <w:ind w:left="1942" w:hanging="334"/>
      </w:pPr>
      <w:rPr>
        <w:rFonts w:hint="default"/>
      </w:rPr>
    </w:lvl>
    <w:lvl w:ilvl="3" w:tplc="B2A870C2">
      <w:numFmt w:val="bullet"/>
      <w:lvlText w:val="•"/>
      <w:lvlJc w:val="left"/>
      <w:pPr>
        <w:ind w:left="2684" w:hanging="334"/>
      </w:pPr>
      <w:rPr>
        <w:rFonts w:hint="default"/>
      </w:rPr>
    </w:lvl>
    <w:lvl w:ilvl="4" w:tplc="233E6866">
      <w:numFmt w:val="bullet"/>
      <w:lvlText w:val="•"/>
      <w:lvlJc w:val="left"/>
      <w:pPr>
        <w:ind w:left="3427" w:hanging="334"/>
      </w:pPr>
      <w:rPr>
        <w:rFonts w:hint="default"/>
      </w:rPr>
    </w:lvl>
    <w:lvl w:ilvl="5" w:tplc="88C219EE">
      <w:numFmt w:val="bullet"/>
      <w:lvlText w:val="•"/>
      <w:lvlJc w:val="left"/>
      <w:pPr>
        <w:ind w:left="4169" w:hanging="334"/>
      </w:pPr>
      <w:rPr>
        <w:rFonts w:hint="default"/>
      </w:rPr>
    </w:lvl>
    <w:lvl w:ilvl="6" w:tplc="33B87994">
      <w:numFmt w:val="bullet"/>
      <w:lvlText w:val="•"/>
      <w:lvlJc w:val="left"/>
      <w:pPr>
        <w:ind w:left="4911" w:hanging="334"/>
      </w:pPr>
      <w:rPr>
        <w:rFonts w:hint="default"/>
      </w:rPr>
    </w:lvl>
    <w:lvl w:ilvl="7" w:tplc="B1AA42C4">
      <w:numFmt w:val="bullet"/>
      <w:lvlText w:val="•"/>
      <w:lvlJc w:val="left"/>
      <w:pPr>
        <w:ind w:left="5654" w:hanging="334"/>
      </w:pPr>
      <w:rPr>
        <w:rFonts w:hint="default"/>
      </w:rPr>
    </w:lvl>
    <w:lvl w:ilvl="8" w:tplc="BF70BDC2">
      <w:numFmt w:val="bullet"/>
      <w:lvlText w:val="•"/>
      <w:lvlJc w:val="left"/>
      <w:pPr>
        <w:ind w:left="6396" w:hanging="334"/>
      </w:pPr>
      <w:rPr>
        <w:rFonts w:hint="default"/>
      </w:rPr>
    </w:lvl>
  </w:abstractNum>
  <w:abstractNum w:abstractNumId="33" w15:restartNumberingAfterBreak="0">
    <w:nsid w:val="58AD2510"/>
    <w:multiLevelType w:val="hybridMultilevel"/>
    <w:tmpl w:val="28EAE458"/>
    <w:lvl w:ilvl="0" w:tplc="97B47410">
      <w:start w:val="1"/>
      <w:numFmt w:val="upperLetter"/>
      <w:lvlText w:val="%1."/>
      <w:lvlJc w:val="left"/>
      <w:pPr>
        <w:ind w:left="1660" w:hanging="720"/>
      </w:pPr>
      <w:rPr>
        <w:rFonts w:ascii="Arial" w:eastAsia="Arial" w:hAnsi="Arial" w:cs="Arial" w:hint="default"/>
        <w:b/>
        <w:bCs/>
        <w:i w:val="0"/>
        <w:iCs w:val="0"/>
        <w:spacing w:val="-6"/>
        <w:w w:val="100"/>
        <w:sz w:val="22"/>
        <w:szCs w:val="22"/>
      </w:rPr>
    </w:lvl>
    <w:lvl w:ilvl="1" w:tplc="2DF44714">
      <w:numFmt w:val="bullet"/>
      <w:lvlText w:val="•"/>
      <w:lvlJc w:val="left"/>
      <w:pPr>
        <w:ind w:left="2474" w:hanging="720"/>
      </w:pPr>
      <w:rPr>
        <w:rFonts w:hint="default"/>
      </w:rPr>
    </w:lvl>
    <w:lvl w:ilvl="2" w:tplc="239215D4">
      <w:numFmt w:val="bullet"/>
      <w:lvlText w:val="•"/>
      <w:lvlJc w:val="left"/>
      <w:pPr>
        <w:ind w:left="3288" w:hanging="720"/>
      </w:pPr>
      <w:rPr>
        <w:rFonts w:hint="default"/>
      </w:rPr>
    </w:lvl>
    <w:lvl w:ilvl="3" w:tplc="D8BC61E4">
      <w:numFmt w:val="bullet"/>
      <w:lvlText w:val="•"/>
      <w:lvlJc w:val="left"/>
      <w:pPr>
        <w:ind w:left="4102" w:hanging="720"/>
      </w:pPr>
      <w:rPr>
        <w:rFonts w:hint="default"/>
      </w:rPr>
    </w:lvl>
    <w:lvl w:ilvl="4" w:tplc="BFDA8A5A">
      <w:numFmt w:val="bullet"/>
      <w:lvlText w:val="•"/>
      <w:lvlJc w:val="left"/>
      <w:pPr>
        <w:ind w:left="4916" w:hanging="720"/>
      </w:pPr>
      <w:rPr>
        <w:rFonts w:hint="default"/>
      </w:rPr>
    </w:lvl>
    <w:lvl w:ilvl="5" w:tplc="35DC998C">
      <w:numFmt w:val="bullet"/>
      <w:lvlText w:val="•"/>
      <w:lvlJc w:val="left"/>
      <w:pPr>
        <w:ind w:left="5730" w:hanging="720"/>
      </w:pPr>
      <w:rPr>
        <w:rFonts w:hint="default"/>
      </w:rPr>
    </w:lvl>
    <w:lvl w:ilvl="6" w:tplc="1D721BA8">
      <w:numFmt w:val="bullet"/>
      <w:lvlText w:val="•"/>
      <w:lvlJc w:val="left"/>
      <w:pPr>
        <w:ind w:left="6544" w:hanging="720"/>
      </w:pPr>
      <w:rPr>
        <w:rFonts w:hint="default"/>
      </w:rPr>
    </w:lvl>
    <w:lvl w:ilvl="7" w:tplc="4A72692A">
      <w:numFmt w:val="bullet"/>
      <w:lvlText w:val="•"/>
      <w:lvlJc w:val="left"/>
      <w:pPr>
        <w:ind w:left="7358" w:hanging="720"/>
      </w:pPr>
      <w:rPr>
        <w:rFonts w:hint="default"/>
      </w:rPr>
    </w:lvl>
    <w:lvl w:ilvl="8" w:tplc="DDDCFE6C">
      <w:numFmt w:val="bullet"/>
      <w:lvlText w:val="•"/>
      <w:lvlJc w:val="left"/>
      <w:pPr>
        <w:ind w:left="8172" w:hanging="720"/>
      </w:pPr>
      <w:rPr>
        <w:rFonts w:hint="default"/>
      </w:rPr>
    </w:lvl>
  </w:abstractNum>
  <w:abstractNum w:abstractNumId="34" w15:restartNumberingAfterBreak="0">
    <w:nsid w:val="5966713D"/>
    <w:multiLevelType w:val="hybridMultilevel"/>
    <w:tmpl w:val="12A82B74"/>
    <w:lvl w:ilvl="0" w:tplc="51F46D12">
      <w:start w:val="1"/>
      <w:numFmt w:val="upperLetter"/>
      <w:lvlText w:val="%1."/>
      <w:lvlJc w:val="left"/>
      <w:pPr>
        <w:ind w:left="1161" w:hanging="334"/>
      </w:pPr>
      <w:rPr>
        <w:rFonts w:ascii="Arial" w:eastAsia="Arial" w:hAnsi="Arial" w:cs="Arial" w:hint="default"/>
        <w:b w:val="0"/>
        <w:bCs w:val="0"/>
        <w:i w:val="0"/>
        <w:iCs w:val="0"/>
        <w:spacing w:val="-1"/>
        <w:w w:val="100"/>
        <w:sz w:val="22"/>
        <w:szCs w:val="22"/>
      </w:rPr>
    </w:lvl>
    <w:lvl w:ilvl="1" w:tplc="BCB895D6">
      <w:numFmt w:val="bullet"/>
      <w:lvlText w:val="•"/>
      <w:lvlJc w:val="left"/>
      <w:pPr>
        <w:ind w:left="1832" w:hanging="334"/>
      </w:pPr>
      <w:rPr>
        <w:rFonts w:hint="default"/>
      </w:rPr>
    </w:lvl>
    <w:lvl w:ilvl="2" w:tplc="BE208BF4">
      <w:numFmt w:val="bullet"/>
      <w:lvlText w:val="•"/>
      <w:lvlJc w:val="left"/>
      <w:pPr>
        <w:ind w:left="2504" w:hanging="334"/>
      </w:pPr>
      <w:rPr>
        <w:rFonts w:hint="default"/>
      </w:rPr>
    </w:lvl>
    <w:lvl w:ilvl="3" w:tplc="82FECE2E">
      <w:numFmt w:val="bullet"/>
      <w:lvlText w:val="•"/>
      <w:lvlJc w:val="left"/>
      <w:pPr>
        <w:ind w:left="3176" w:hanging="334"/>
      </w:pPr>
      <w:rPr>
        <w:rFonts w:hint="default"/>
      </w:rPr>
    </w:lvl>
    <w:lvl w:ilvl="4" w:tplc="387C6188">
      <w:numFmt w:val="bullet"/>
      <w:lvlText w:val="•"/>
      <w:lvlJc w:val="left"/>
      <w:pPr>
        <w:ind w:left="3848" w:hanging="334"/>
      </w:pPr>
      <w:rPr>
        <w:rFonts w:hint="default"/>
      </w:rPr>
    </w:lvl>
    <w:lvl w:ilvl="5" w:tplc="FEF6BFE4">
      <w:numFmt w:val="bullet"/>
      <w:lvlText w:val="•"/>
      <w:lvlJc w:val="left"/>
      <w:pPr>
        <w:ind w:left="4520" w:hanging="334"/>
      </w:pPr>
      <w:rPr>
        <w:rFonts w:hint="default"/>
      </w:rPr>
    </w:lvl>
    <w:lvl w:ilvl="6" w:tplc="409CFDE0">
      <w:numFmt w:val="bullet"/>
      <w:lvlText w:val="•"/>
      <w:lvlJc w:val="left"/>
      <w:pPr>
        <w:ind w:left="5192" w:hanging="334"/>
      </w:pPr>
      <w:rPr>
        <w:rFonts w:hint="default"/>
      </w:rPr>
    </w:lvl>
    <w:lvl w:ilvl="7" w:tplc="2938C5A4">
      <w:numFmt w:val="bullet"/>
      <w:lvlText w:val="•"/>
      <w:lvlJc w:val="left"/>
      <w:pPr>
        <w:ind w:left="5864" w:hanging="334"/>
      </w:pPr>
      <w:rPr>
        <w:rFonts w:hint="default"/>
      </w:rPr>
    </w:lvl>
    <w:lvl w:ilvl="8" w:tplc="CFC66E14">
      <w:numFmt w:val="bullet"/>
      <w:lvlText w:val="•"/>
      <w:lvlJc w:val="left"/>
      <w:pPr>
        <w:ind w:left="6536" w:hanging="334"/>
      </w:pPr>
      <w:rPr>
        <w:rFonts w:hint="default"/>
      </w:rPr>
    </w:lvl>
  </w:abstractNum>
  <w:abstractNum w:abstractNumId="35" w15:restartNumberingAfterBreak="0">
    <w:nsid w:val="5A925110"/>
    <w:multiLevelType w:val="hybridMultilevel"/>
    <w:tmpl w:val="83D4C148"/>
    <w:lvl w:ilvl="0" w:tplc="A28A16E8">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A604A6"/>
    <w:multiLevelType w:val="hybridMultilevel"/>
    <w:tmpl w:val="01EAB3FC"/>
    <w:lvl w:ilvl="0" w:tplc="04090001">
      <w:start w:val="1"/>
      <w:numFmt w:val="bullet"/>
      <w:lvlText w:val=""/>
      <w:lvlJc w:val="left"/>
      <w:pPr>
        <w:ind w:left="2380" w:hanging="360"/>
      </w:pPr>
      <w:rPr>
        <w:rFonts w:ascii="Symbol" w:hAnsi="Symbol" w:hint="default"/>
      </w:rPr>
    </w:lvl>
    <w:lvl w:ilvl="1" w:tplc="04090003" w:tentative="1">
      <w:start w:val="1"/>
      <w:numFmt w:val="bullet"/>
      <w:lvlText w:val="o"/>
      <w:lvlJc w:val="left"/>
      <w:pPr>
        <w:ind w:left="3100" w:hanging="360"/>
      </w:pPr>
      <w:rPr>
        <w:rFonts w:ascii="Courier New" w:hAnsi="Courier New" w:cs="Courier New" w:hint="default"/>
      </w:rPr>
    </w:lvl>
    <w:lvl w:ilvl="2" w:tplc="04090005" w:tentative="1">
      <w:start w:val="1"/>
      <w:numFmt w:val="bullet"/>
      <w:lvlText w:val=""/>
      <w:lvlJc w:val="left"/>
      <w:pPr>
        <w:ind w:left="3820" w:hanging="360"/>
      </w:pPr>
      <w:rPr>
        <w:rFonts w:ascii="Wingdings" w:hAnsi="Wingdings" w:hint="default"/>
      </w:rPr>
    </w:lvl>
    <w:lvl w:ilvl="3" w:tplc="04090001" w:tentative="1">
      <w:start w:val="1"/>
      <w:numFmt w:val="bullet"/>
      <w:lvlText w:val=""/>
      <w:lvlJc w:val="left"/>
      <w:pPr>
        <w:ind w:left="4540" w:hanging="360"/>
      </w:pPr>
      <w:rPr>
        <w:rFonts w:ascii="Symbol" w:hAnsi="Symbol" w:hint="default"/>
      </w:rPr>
    </w:lvl>
    <w:lvl w:ilvl="4" w:tplc="04090003" w:tentative="1">
      <w:start w:val="1"/>
      <w:numFmt w:val="bullet"/>
      <w:lvlText w:val="o"/>
      <w:lvlJc w:val="left"/>
      <w:pPr>
        <w:ind w:left="5260" w:hanging="360"/>
      </w:pPr>
      <w:rPr>
        <w:rFonts w:ascii="Courier New" w:hAnsi="Courier New" w:cs="Courier New" w:hint="default"/>
      </w:rPr>
    </w:lvl>
    <w:lvl w:ilvl="5" w:tplc="04090005" w:tentative="1">
      <w:start w:val="1"/>
      <w:numFmt w:val="bullet"/>
      <w:lvlText w:val=""/>
      <w:lvlJc w:val="left"/>
      <w:pPr>
        <w:ind w:left="5980" w:hanging="360"/>
      </w:pPr>
      <w:rPr>
        <w:rFonts w:ascii="Wingdings" w:hAnsi="Wingdings" w:hint="default"/>
      </w:rPr>
    </w:lvl>
    <w:lvl w:ilvl="6" w:tplc="04090001" w:tentative="1">
      <w:start w:val="1"/>
      <w:numFmt w:val="bullet"/>
      <w:lvlText w:val=""/>
      <w:lvlJc w:val="left"/>
      <w:pPr>
        <w:ind w:left="6700" w:hanging="360"/>
      </w:pPr>
      <w:rPr>
        <w:rFonts w:ascii="Symbol" w:hAnsi="Symbol" w:hint="default"/>
      </w:rPr>
    </w:lvl>
    <w:lvl w:ilvl="7" w:tplc="04090003" w:tentative="1">
      <w:start w:val="1"/>
      <w:numFmt w:val="bullet"/>
      <w:lvlText w:val="o"/>
      <w:lvlJc w:val="left"/>
      <w:pPr>
        <w:ind w:left="7420" w:hanging="360"/>
      </w:pPr>
      <w:rPr>
        <w:rFonts w:ascii="Courier New" w:hAnsi="Courier New" w:cs="Courier New" w:hint="default"/>
      </w:rPr>
    </w:lvl>
    <w:lvl w:ilvl="8" w:tplc="04090005" w:tentative="1">
      <w:start w:val="1"/>
      <w:numFmt w:val="bullet"/>
      <w:lvlText w:val=""/>
      <w:lvlJc w:val="left"/>
      <w:pPr>
        <w:ind w:left="8140" w:hanging="360"/>
      </w:pPr>
      <w:rPr>
        <w:rFonts w:ascii="Wingdings" w:hAnsi="Wingdings" w:hint="default"/>
      </w:rPr>
    </w:lvl>
  </w:abstractNum>
  <w:abstractNum w:abstractNumId="37" w15:restartNumberingAfterBreak="0">
    <w:nsid w:val="5DB93B54"/>
    <w:multiLevelType w:val="hybridMultilevel"/>
    <w:tmpl w:val="6B3C6F3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8" w15:restartNumberingAfterBreak="0">
    <w:nsid w:val="5F6B4604"/>
    <w:multiLevelType w:val="hybridMultilevel"/>
    <w:tmpl w:val="8C809398"/>
    <w:lvl w:ilvl="0" w:tplc="A0C055C8">
      <w:start w:val="1"/>
      <w:numFmt w:val="decimal"/>
      <w:lvlText w:val="%1."/>
      <w:lvlJc w:val="left"/>
      <w:pPr>
        <w:ind w:left="1660" w:hanging="721"/>
        <w:jc w:val="right"/>
      </w:pPr>
      <w:rPr>
        <w:rFonts w:ascii="Arial" w:eastAsia="Arial" w:hAnsi="Arial" w:cs="Arial" w:hint="default"/>
        <w:b/>
        <w:bCs/>
        <w:i w:val="0"/>
        <w:iCs w:val="0"/>
        <w:spacing w:val="-1"/>
        <w:w w:val="100"/>
        <w:sz w:val="22"/>
        <w:szCs w:val="22"/>
      </w:rPr>
    </w:lvl>
    <w:lvl w:ilvl="1" w:tplc="64FA4912">
      <w:numFmt w:val="bullet"/>
      <w:lvlText w:val="-"/>
      <w:lvlJc w:val="left"/>
      <w:pPr>
        <w:ind w:left="1810" w:hanging="197"/>
      </w:pPr>
      <w:rPr>
        <w:rFonts w:ascii="Arial" w:eastAsia="Arial" w:hAnsi="Arial" w:cs="Arial" w:hint="default"/>
        <w:b w:val="0"/>
        <w:bCs w:val="0"/>
        <w:i w:val="0"/>
        <w:iCs w:val="0"/>
        <w:w w:val="100"/>
        <w:sz w:val="22"/>
        <w:szCs w:val="22"/>
      </w:rPr>
    </w:lvl>
    <w:lvl w:ilvl="2" w:tplc="B71EAE0C">
      <w:numFmt w:val="bullet"/>
      <w:lvlText w:val="•"/>
      <w:lvlJc w:val="left"/>
      <w:pPr>
        <w:ind w:left="2706" w:hanging="197"/>
      </w:pPr>
      <w:rPr>
        <w:rFonts w:hint="default"/>
      </w:rPr>
    </w:lvl>
    <w:lvl w:ilvl="3" w:tplc="B84A9A44">
      <w:numFmt w:val="bullet"/>
      <w:lvlText w:val="•"/>
      <w:lvlJc w:val="left"/>
      <w:pPr>
        <w:ind w:left="3593" w:hanging="197"/>
      </w:pPr>
      <w:rPr>
        <w:rFonts w:hint="default"/>
      </w:rPr>
    </w:lvl>
    <w:lvl w:ilvl="4" w:tplc="9B187C2C">
      <w:numFmt w:val="bullet"/>
      <w:lvlText w:val="•"/>
      <w:lvlJc w:val="left"/>
      <w:pPr>
        <w:ind w:left="4480" w:hanging="197"/>
      </w:pPr>
      <w:rPr>
        <w:rFonts w:hint="default"/>
      </w:rPr>
    </w:lvl>
    <w:lvl w:ilvl="5" w:tplc="1714D50C">
      <w:numFmt w:val="bullet"/>
      <w:lvlText w:val="•"/>
      <w:lvlJc w:val="left"/>
      <w:pPr>
        <w:ind w:left="5366" w:hanging="197"/>
      </w:pPr>
      <w:rPr>
        <w:rFonts w:hint="default"/>
      </w:rPr>
    </w:lvl>
    <w:lvl w:ilvl="6" w:tplc="CAD2751A">
      <w:numFmt w:val="bullet"/>
      <w:lvlText w:val="•"/>
      <w:lvlJc w:val="left"/>
      <w:pPr>
        <w:ind w:left="6253" w:hanging="197"/>
      </w:pPr>
      <w:rPr>
        <w:rFonts w:hint="default"/>
      </w:rPr>
    </w:lvl>
    <w:lvl w:ilvl="7" w:tplc="009A74BA">
      <w:numFmt w:val="bullet"/>
      <w:lvlText w:val="•"/>
      <w:lvlJc w:val="left"/>
      <w:pPr>
        <w:ind w:left="7140" w:hanging="197"/>
      </w:pPr>
      <w:rPr>
        <w:rFonts w:hint="default"/>
      </w:rPr>
    </w:lvl>
    <w:lvl w:ilvl="8" w:tplc="A95803B6">
      <w:numFmt w:val="bullet"/>
      <w:lvlText w:val="•"/>
      <w:lvlJc w:val="left"/>
      <w:pPr>
        <w:ind w:left="8026" w:hanging="197"/>
      </w:pPr>
      <w:rPr>
        <w:rFonts w:hint="default"/>
      </w:rPr>
    </w:lvl>
  </w:abstractNum>
  <w:abstractNum w:abstractNumId="39" w15:restartNumberingAfterBreak="0">
    <w:nsid w:val="62CF6BF0"/>
    <w:multiLevelType w:val="hybridMultilevel"/>
    <w:tmpl w:val="1F2057CA"/>
    <w:lvl w:ilvl="0" w:tplc="8690A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64958B3"/>
    <w:multiLevelType w:val="multilevel"/>
    <w:tmpl w:val="A1166BC2"/>
    <w:lvl w:ilvl="0">
      <w:start w:val="3"/>
      <w:numFmt w:val="decimal"/>
      <w:lvlText w:val="%1"/>
      <w:lvlJc w:val="left"/>
      <w:pPr>
        <w:ind w:left="940" w:hanging="720"/>
      </w:pPr>
      <w:rPr>
        <w:rFonts w:hint="default"/>
      </w:rPr>
    </w:lvl>
    <w:lvl w:ilvl="1">
      <w:numFmt w:val="decimal"/>
      <w:lvlText w:val="%1.%2"/>
      <w:lvlJc w:val="left"/>
      <w:pPr>
        <w:ind w:left="940" w:hanging="720"/>
      </w:pPr>
      <w:rPr>
        <w:rFonts w:ascii="Arial" w:eastAsia="Arial" w:hAnsi="Arial" w:cs="Arial" w:hint="default"/>
        <w:b/>
        <w:bCs/>
        <w:i w:val="0"/>
        <w:iCs w:val="0"/>
        <w:w w:val="99"/>
        <w:sz w:val="24"/>
        <w:szCs w:val="24"/>
      </w:rPr>
    </w:lvl>
    <w:lvl w:ilvl="2">
      <w:numFmt w:val="decimal"/>
      <w:lvlText w:val="%1.%2.%3"/>
      <w:lvlJc w:val="left"/>
      <w:pPr>
        <w:ind w:left="1660" w:hanging="720"/>
      </w:pPr>
      <w:rPr>
        <w:rFonts w:ascii="Arial" w:eastAsia="Arial" w:hAnsi="Arial" w:cs="Arial" w:hint="default"/>
        <w:b/>
        <w:bCs/>
        <w:i w:val="0"/>
        <w:iCs w:val="0"/>
        <w:spacing w:val="-2"/>
        <w:w w:val="99"/>
        <w:sz w:val="24"/>
        <w:szCs w:val="24"/>
      </w:rPr>
    </w:lvl>
    <w:lvl w:ilvl="3">
      <w:start w:val="1"/>
      <w:numFmt w:val="upperLetter"/>
      <w:lvlText w:val="%4."/>
      <w:lvlJc w:val="left"/>
      <w:pPr>
        <w:ind w:left="2020" w:hanging="360"/>
      </w:pPr>
      <w:rPr>
        <w:rFonts w:ascii="Arial" w:eastAsia="Arial" w:hAnsi="Arial" w:cs="Arial" w:hint="default"/>
        <w:b/>
        <w:bCs/>
        <w:i w:val="0"/>
        <w:iCs w:val="0"/>
        <w:spacing w:val="-6"/>
        <w:w w:val="100"/>
        <w:sz w:val="24"/>
        <w:szCs w:val="24"/>
      </w:rPr>
    </w:lvl>
    <w:lvl w:ilvl="4">
      <w:numFmt w:val="bullet"/>
      <w:lvlText w:val=""/>
      <w:lvlJc w:val="left"/>
      <w:pPr>
        <w:ind w:left="2380" w:hanging="360"/>
      </w:pPr>
      <w:rPr>
        <w:rFonts w:ascii="Symbol" w:eastAsia="Symbol" w:hAnsi="Symbol" w:cs="Symbol" w:hint="default"/>
        <w:b w:val="0"/>
        <w:bCs w:val="0"/>
        <w:i w:val="0"/>
        <w:iCs w:val="0"/>
        <w:w w:val="100"/>
        <w:sz w:val="24"/>
        <w:szCs w:val="24"/>
      </w:rPr>
    </w:lvl>
    <w:lvl w:ilvl="5">
      <w:numFmt w:val="bullet"/>
      <w:lvlText w:val="•"/>
      <w:lvlJc w:val="left"/>
      <w:pPr>
        <w:ind w:left="3616" w:hanging="360"/>
      </w:pPr>
      <w:rPr>
        <w:rFonts w:hint="default"/>
      </w:rPr>
    </w:lvl>
    <w:lvl w:ilvl="6">
      <w:numFmt w:val="bullet"/>
      <w:lvlText w:val="•"/>
      <w:lvlJc w:val="left"/>
      <w:pPr>
        <w:ind w:left="4853" w:hanging="360"/>
      </w:pPr>
      <w:rPr>
        <w:rFonts w:hint="default"/>
      </w:rPr>
    </w:lvl>
    <w:lvl w:ilvl="7">
      <w:numFmt w:val="bullet"/>
      <w:lvlText w:val="•"/>
      <w:lvlJc w:val="left"/>
      <w:pPr>
        <w:ind w:left="6090" w:hanging="360"/>
      </w:pPr>
      <w:rPr>
        <w:rFonts w:hint="default"/>
      </w:rPr>
    </w:lvl>
    <w:lvl w:ilvl="8">
      <w:numFmt w:val="bullet"/>
      <w:lvlText w:val="•"/>
      <w:lvlJc w:val="left"/>
      <w:pPr>
        <w:ind w:left="7326" w:hanging="360"/>
      </w:pPr>
      <w:rPr>
        <w:rFonts w:hint="default"/>
      </w:rPr>
    </w:lvl>
  </w:abstractNum>
  <w:abstractNum w:abstractNumId="41" w15:restartNumberingAfterBreak="0">
    <w:nsid w:val="66E246B6"/>
    <w:multiLevelType w:val="hybridMultilevel"/>
    <w:tmpl w:val="AF0E380E"/>
    <w:lvl w:ilvl="0" w:tplc="1B807B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675D3AA5"/>
    <w:multiLevelType w:val="hybridMultilevel"/>
    <w:tmpl w:val="F72CF4C6"/>
    <w:lvl w:ilvl="0" w:tplc="D234C9F0">
      <w:start w:val="1"/>
      <w:numFmt w:val="decimal"/>
      <w:lvlText w:val="%1."/>
      <w:lvlJc w:val="left"/>
      <w:pPr>
        <w:ind w:left="1660" w:hanging="720"/>
      </w:pPr>
      <w:rPr>
        <w:rFonts w:ascii="Arial" w:eastAsia="Arial" w:hAnsi="Arial" w:cs="Arial" w:hint="default"/>
        <w:b w:val="0"/>
        <w:bCs w:val="0"/>
        <w:i w:val="0"/>
        <w:iCs w:val="0"/>
        <w:w w:val="100"/>
        <w:sz w:val="24"/>
        <w:szCs w:val="24"/>
      </w:rPr>
    </w:lvl>
    <w:lvl w:ilvl="1" w:tplc="9640A4D0">
      <w:numFmt w:val="bullet"/>
      <w:lvlText w:val="•"/>
      <w:lvlJc w:val="left"/>
      <w:pPr>
        <w:ind w:left="2474" w:hanging="720"/>
      </w:pPr>
      <w:rPr>
        <w:rFonts w:hint="default"/>
      </w:rPr>
    </w:lvl>
    <w:lvl w:ilvl="2" w:tplc="7194A6CA">
      <w:numFmt w:val="bullet"/>
      <w:lvlText w:val="•"/>
      <w:lvlJc w:val="left"/>
      <w:pPr>
        <w:ind w:left="3288" w:hanging="720"/>
      </w:pPr>
      <w:rPr>
        <w:rFonts w:hint="default"/>
      </w:rPr>
    </w:lvl>
    <w:lvl w:ilvl="3" w:tplc="2A6256C2">
      <w:numFmt w:val="bullet"/>
      <w:lvlText w:val="•"/>
      <w:lvlJc w:val="left"/>
      <w:pPr>
        <w:ind w:left="4102" w:hanging="720"/>
      </w:pPr>
      <w:rPr>
        <w:rFonts w:hint="default"/>
      </w:rPr>
    </w:lvl>
    <w:lvl w:ilvl="4" w:tplc="B928E0F0">
      <w:numFmt w:val="bullet"/>
      <w:lvlText w:val="•"/>
      <w:lvlJc w:val="left"/>
      <w:pPr>
        <w:ind w:left="4916" w:hanging="720"/>
      </w:pPr>
      <w:rPr>
        <w:rFonts w:hint="default"/>
      </w:rPr>
    </w:lvl>
    <w:lvl w:ilvl="5" w:tplc="EA22B7FE">
      <w:numFmt w:val="bullet"/>
      <w:lvlText w:val="•"/>
      <w:lvlJc w:val="left"/>
      <w:pPr>
        <w:ind w:left="5730" w:hanging="720"/>
      </w:pPr>
      <w:rPr>
        <w:rFonts w:hint="default"/>
      </w:rPr>
    </w:lvl>
    <w:lvl w:ilvl="6" w:tplc="4252CE00">
      <w:numFmt w:val="bullet"/>
      <w:lvlText w:val="•"/>
      <w:lvlJc w:val="left"/>
      <w:pPr>
        <w:ind w:left="6544" w:hanging="720"/>
      </w:pPr>
      <w:rPr>
        <w:rFonts w:hint="default"/>
      </w:rPr>
    </w:lvl>
    <w:lvl w:ilvl="7" w:tplc="8C10B4CC">
      <w:numFmt w:val="bullet"/>
      <w:lvlText w:val="•"/>
      <w:lvlJc w:val="left"/>
      <w:pPr>
        <w:ind w:left="7358" w:hanging="720"/>
      </w:pPr>
      <w:rPr>
        <w:rFonts w:hint="default"/>
      </w:rPr>
    </w:lvl>
    <w:lvl w:ilvl="8" w:tplc="98D49BAC">
      <w:numFmt w:val="bullet"/>
      <w:lvlText w:val="•"/>
      <w:lvlJc w:val="left"/>
      <w:pPr>
        <w:ind w:left="8172" w:hanging="720"/>
      </w:pPr>
      <w:rPr>
        <w:rFonts w:hint="default"/>
      </w:rPr>
    </w:lvl>
  </w:abstractNum>
  <w:abstractNum w:abstractNumId="43" w15:restartNumberingAfterBreak="0">
    <w:nsid w:val="68A601C1"/>
    <w:multiLevelType w:val="hybridMultilevel"/>
    <w:tmpl w:val="F6362ACC"/>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44" w15:restartNumberingAfterBreak="0">
    <w:nsid w:val="703C772B"/>
    <w:multiLevelType w:val="hybridMultilevel"/>
    <w:tmpl w:val="D80004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13D0579"/>
    <w:multiLevelType w:val="hybridMultilevel"/>
    <w:tmpl w:val="F518246C"/>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46" w15:restartNumberingAfterBreak="0">
    <w:nsid w:val="7305683B"/>
    <w:multiLevelType w:val="hybridMultilevel"/>
    <w:tmpl w:val="D41498E4"/>
    <w:lvl w:ilvl="0" w:tplc="04090001">
      <w:start w:val="1"/>
      <w:numFmt w:val="bullet"/>
      <w:lvlText w:val=""/>
      <w:lvlJc w:val="left"/>
      <w:pPr>
        <w:ind w:left="2380" w:hanging="360"/>
      </w:pPr>
      <w:rPr>
        <w:rFonts w:ascii="Symbol" w:hAnsi="Symbol" w:hint="default"/>
      </w:rPr>
    </w:lvl>
    <w:lvl w:ilvl="1" w:tplc="04090003" w:tentative="1">
      <w:start w:val="1"/>
      <w:numFmt w:val="bullet"/>
      <w:lvlText w:val="o"/>
      <w:lvlJc w:val="left"/>
      <w:pPr>
        <w:ind w:left="3100" w:hanging="360"/>
      </w:pPr>
      <w:rPr>
        <w:rFonts w:ascii="Courier New" w:hAnsi="Courier New" w:cs="Courier New" w:hint="default"/>
      </w:rPr>
    </w:lvl>
    <w:lvl w:ilvl="2" w:tplc="04090005" w:tentative="1">
      <w:start w:val="1"/>
      <w:numFmt w:val="bullet"/>
      <w:lvlText w:val=""/>
      <w:lvlJc w:val="left"/>
      <w:pPr>
        <w:ind w:left="3820" w:hanging="360"/>
      </w:pPr>
      <w:rPr>
        <w:rFonts w:ascii="Wingdings" w:hAnsi="Wingdings" w:hint="default"/>
      </w:rPr>
    </w:lvl>
    <w:lvl w:ilvl="3" w:tplc="04090001" w:tentative="1">
      <w:start w:val="1"/>
      <w:numFmt w:val="bullet"/>
      <w:lvlText w:val=""/>
      <w:lvlJc w:val="left"/>
      <w:pPr>
        <w:ind w:left="4540" w:hanging="360"/>
      </w:pPr>
      <w:rPr>
        <w:rFonts w:ascii="Symbol" w:hAnsi="Symbol" w:hint="default"/>
      </w:rPr>
    </w:lvl>
    <w:lvl w:ilvl="4" w:tplc="04090003" w:tentative="1">
      <w:start w:val="1"/>
      <w:numFmt w:val="bullet"/>
      <w:lvlText w:val="o"/>
      <w:lvlJc w:val="left"/>
      <w:pPr>
        <w:ind w:left="5260" w:hanging="360"/>
      </w:pPr>
      <w:rPr>
        <w:rFonts w:ascii="Courier New" w:hAnsi="Courier New" w:cs="Courier New" w:hint="default"/>
      </w:rPr>
    </w:lvl>
    <w:lvl w:ilvl="5" w:tplc="04090005" w:tentative="1">
      <w:start w:val="1"/>
      <w:numFmt w:val="bullet"/>
      <w:lvlText w:val=""/>
      <w:lvlJc w:val="left"/>
      <w:pPr>
        <w:ind w:left="5980" w:hanging="360"/>
      </w:pPr>
      <w:rPr>
        <w:rFonts w:ascii="Wingdings" w:hAnsi="Wingdings" w:hint="default"/>
      </w:rPr>
    </w:lvl>
    <w:lvl w:ilvl="6" w:tplc="04090001" w:tentative="1">
      <w:start w:val="1"/>
      <w:numFmt w:val="bullet"/>
      <w:lvlText w:val=""/>
      <w:lvlJc w:val="left"/>
      <w:pPr>
        <w:ind w:left="6700" w:hanging="360"/>
      </w:pPr>
      <w:rPr>
        <w:rFonts w:ascii="Symbol" w:hAnsi="Symbol" w:hint="default"/>
      </w:rPr>
    </w:lvl>
    <w:lvl w:ilvl="7" w:tplc="04090003" w:tentative="1">
      <w:start w:val="1"/>
      <w:numFmt w:val="bullet"/>
      <w:lvlText w:val="o"/>
      <w:lvlJc w:val="left"/>
      <w:pPr>
        <w:ind w:left="7420" w:hanging="360"/>
      </w:pPr>
      <w:rPr>
        <w:rFonts w:ascii="Courier New" w:hAnsi="Courier New" w:cs="Courier New" w:hint="default"/>
      </w:rPr>
    </w:lvl>
    <w:lvl w:ilvl="8" w:tplc="04090005" w:tentative="1">
      <w:start w:val="1"/>
      <w:numFmt w:val="bullet"/>
      <w:lvlText w:val=""/>
      <w:lvlJc w:val="left"/>
      <w:pPr>
        <w:ind w:left="8140" w:hanging="360"/>
      </w:pPr>
      <w:rPr>
        <w:rFonts w:ascii="Wingdings" w:hAnsi="Wingdings" w:hint="default"/>
      </w:rPr>
    </w:lvl>
  </w:abstractNum>
  <w:abstractNum w:abstractNumId="47" w15:restartNumberingAfterBreak="0">
    <w:nsid w:val="76543766"/>
    <w:multiLevelType w:val="hybridMultilevel"/>
    <w:tmpl w:val="25A46F60"/>
    <w:lvl w:ilvl="0" w:tplc="10746E4A">
      <w:start w:val="1"/>
      <w:numFmt w:val="decimal"/>
      <w:lvlText w:val="%1)"/>
      <w:lvlJc w:val="left"/>
      <w:pPr>
        <w:ind w:left="1300" w:hanging="360"/>
      </w:pPr>
      <w:rPr>
        <w:rFonts w:ascii="Arial" w:eastAsia="Arial" w:hAnsi="Arial" w:cs="Arial" w:hint="default"/>
        <w:b w:val="0"/>
        <w:bCs w:val="0"/>
        <w:i w:val="0"/>
        <w:iCs w:val="0"/>
        <w:w w:val="99"/>
        <w:sz w:val="24"/>
        <w:szCs w:val="24"/>
      </w:rPr>
    </w:lvl>
    <w:lvl w:ilvl="1" w:tplc="93E40144">
      <w:numFmt w:val="bullet"/>
      <w:lvlText w:val="•"/>
      <w:lvlJc w:val="left"/>
      <w:pPr>
        <w:ind w:left="2150" w:hanging="360"/>
      </w:pPr>
      <w:rPr>
        <w:rFonts w:hint="default"/>
      </w:rPr>
    </w:lvl>
    <w:lvl w:ilvl="2" w:tplc="0A0A8418">
      <w:numFmt w:val="bullet"/>
      <w:lvlText w:val="•"/>
      <w:lvlJc w:val="left"/>
      <w:pPr>
        <w:ind w:left="3000" w:hanging="360"/>
      </w:pPr>
      <w:rPr>
        <w:rFonts w:hint="default"/>
      </w:rPr>
    </w:lvl>
    <w:lvl w:ilvl="3" w:tplc="F5FC7B8E">
      <w:numFmt w:val="bullet"/>
      <w:lvlText w:val="•"/>
      <w:lvlJc w:val="left"/>
      <w:pPr>
        <w:ind w:left="3850" w:hanging="360"/>
      </w:pPr>
      <w:rPr>
        <w:rFonts w:hint="default"/>
      </w:rPr>
    </w:lvl>
    <w:lvl w:ilvl="4" w:tplc="6A42D03E">
      <w:numFmt w:val="bullet"/>
      <w:lvlText w:val="•"/>
      <w:lvlJc w:val="left"/>
      <w:pPr>
        <w:ind w:left="4700" w:hanging="360"/>
      </w:pPr>
      <w:rPr>
        <w:rFonts w:hint="default"/>
      </w:rPr>
    </w:lvl>
    <w:lvl w:ilvl="5" w:tplc="79BEE95A">
      <w:numFmt w:val="bullet"/>
      <w:lvlText w:val="•"/>
      <w:lvlJc w:val="left"/>
      <w:pPr>
        <w:ind w:left="5550" w:hanging="360"/>
      </w:pPr>
      <w:rPr>
        <w:rFonts w:hint="default"/>
      </w:rPr>
    </w:lvl>
    <w:lvl w:ilvl="6" w:tplc="A7760EA4">
      <w:numFmt w:val="bullet"/>
      <w:lvlText w:val="•"/>
      <w:lvlJc w:val="left"/>
      <w:pPr>
        <w:ind w:left="6400" w:hanging="360"/>
      </w:pPr>
      <w:rPr>
        <w:rFonts w:hint="default"/>
      </w:rPr>
    </w:lvl>
    <w:lvl w:ilvl="7" w:tplc="1C3C8362">
      <w:numFmt w:val="bullet"/>
      <w:lvlText w:val="•"/>
      <w:lvlJc w:val="left"/>
      <w:pPr>
        <w:ind w:left="7250" w:hanging="360"/>
      </w:pPr>
      <w:rPr>
        <w:rFonts w:hint="default"/>
      </w:rPr>
    </w:lvl>
    <w:lvl w:ilvl="8" w:tplc="B63A5968">
      <w:numFmt w:val="bullet"/>
      <w:lvlText w:val="•"/>
      <w:lvlJc w:val="left"/>
      <w:pPr>
        <w:ind w:left="8100" w:hanging="360"/>
      </w:pPr>
      <w:rPr>
        <w:rFonts w:hint="default"/>
      </w:rPr>
    </w:lvl>
  </w:abstractNum>
  <w:abstractNum w:abstractNumId="48" w15:restartNumberingAfterBreak="0">
    <w:nsid w:val="7DE4657B"/>
    <w:multiLevelType w:val="multilevel"/>
    <w:tmpl w:val="76749A44"/>
    <w:lvl w:ilvl="0">
      <w:start w:val="2"/>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cs="Arial" w:hint="default"/>
        <w:b/>
        <w:bCs/>
        <w:i w:val="0"/>
        <w:iCs w:val="0"/>
        <w:w w:val="99"/>
        <w:sz w:val="24"/>
        <w:szCs w:val="24"/>
      </w:rPr>
    </w:lvl>
    <w:lvl w:ilvl="2">
      <w:start w:val="1"/>
      <w:numFmt w:val="upperLetter"/>
      <w:lvlText w:val="%3."/>
      <w:lvlJc w:val="left"/>
      <w:pPr>
        <w:ind w:left="1300" w:hanging="360"/>
      </w:pPr>
      <w:rPr>
        <w:rFonts w:ascii="Arial" w:eastAsia="Arial" w:hAnsi="Arial" w:cs="Arial" w:hint="default"/>
        <w:b w:val="0"/>
        <w:bCs w:val="0"/>
        <w:i w:val="0"/>
        <w:iCs w:val="0"/>
        <w:w w:val="100"/>
        <w:sz w:val="24"/>
        <w:szCs w:val="24"/>
      </w:rPr>
    </w:lvl>
    <w:lvl w:ilvl="3">
      <w:start w:val="1"/>
      <w:numFmt w:val="decimal"/>
      <w:lvlText w:val="%4."/>
      <w:lvlJc w:val="left"/>
      <w:pPr>
        <w:ind w:left="1660" w:hanging="360"/>
      </w:pPr>
      <w:rPr>
        <w:rFonts w:ascii="Arial" w:eastAsia="Arial" w:hAnsi="Arial" w:cs="Arial" w:hint="default"/>
        <w:b w:val="0"/>
        <w:bCs w:val="0"/>
        <w:i w:val="0"/>
        <w:iCs w:val="0"/>
        <w:w w:val="100"/>
        <w:sz w:val="24"/>
        <w:szCs w:val="24"/>
      </w:rPr>
    </w:lvl>
    <w:lvl w:ilvl="4">
      <w:numFmt w:val="bullet"/>
      <w:lvlText w:val="•"/>
      <w:lvlJc w:val="left"/>
      <w:pPr>
        <w:ind w:left="3695" w:hanging="360"/>
      </w:pPr>
      <w:rPr>
        <w:rFonts w:hint="default"/>
      </w:rPr>
    </w:lvl>
    <w:lvl w:ilvl="5">
      <w:numFmt w:val="bullet"/>
      <w:lvlText w:val="•"/>
      <w:lvlJc w:val="left"/>
      <w:pPr>
        <w:ind w:left="4712" w:hanging="360"/>
      </w:pPr>
      <w:rPr>
        <w:rFonts w:hint="default"/>
      </w:rPr>
    </w:lvl>
    <w:lvl w:ilvl="6">
      <w:numFmt w:val="bullet"/>
      <w:lvlText w:val="•"/>
      <w:lvlJc w:val="left"/>
      <w:pPr>
        <w:ind w:left="5730" w:hanging="360"/>
      </w:pPr>
      <w:rPr>
        <w:rFonts w:hint="default"/>
      </w:rPr>
    </w:lvl>
    <w:lvl w:ilvl="7">
      <w:numFmt w:val="bullet"/>
      <w:lvlText w:val="•"/>
      <w:lvlJc w:val="left"/>
      <w:pPr>
        <w:ind w:left="6747" w:hanging="360"/>
      </w:pPr>
      <w:rPr>
        <w:rFonts w:hint="default"/>
      </w:rPr>
    </w:lvl>
    <w:lvl w:ilvl="8">
      <w:numFmt w:val="bullet"/>
      <w:lvlText w:val="•"/>
      <w:lvlJc w:val="left"/>
      <w:pPr>
        <w:ind w:left="7765" w:hanging="360"/>
      </w:pPr>
      <w:rPr>
        <w:rFonts w:hint="default"/>
      </w:rPr>
    </w:lvl>
  </w:abstractNum>
  <w:abstractNum w:abstractNumId="49" w15:restartNumberingAfterBreak="0">
    <w:nsid w:val="7F9C63A4"/>
    <w:multiLevelType w:val="hybridMultilevel"/>
    <w:tmpl w:val="4DE8462E"/>
    <w:lvl w:ilvl="0" w:tplc="B9B872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32"/>
  </w:num>
  <w:num w:numId="4">
    <w:abstractNumId w:val="21"/>
  </w:num>
  <w:num w:numId="5">
    <w:abstractNumId w:val="29"/>
  </w:num>
  <w:num w:numId="6">
    <w:abstractNumId w:val="26"/>
  </w:num>
  <w:num w:numId="7">
    <w:abstractNumId w:val="38"/>
  </w:num>
  <w:num w:numId="8">
    <w:abstractNumId w:val="33"/>
  </w:num>
  <w:num w:numId="9">
    <w:abstractNumId w:val="10"/>
  </w:num>
  <w:num w:numId="10">
    <w:abstractNumId w:val="47"/>
  </w:num>
  <w:num w:numId="11">
    <w:abstractNumId w:val="22"/>
  </w:num>
  <w:num w:numId="12">
    <w:abstractNumId w:val="27"/>
  </w:num>
  <w:num w:numId="13">
    <w:abstractNumId w:val="40"/>
  </w:num>
  <w:num w:numId="14">
    <w:abstractNumId w:val="48"/>
  </w:num>
  <w:num w:numId="15">
    <w:abstractNumId w:val="42"/>
  </w:num>
  <w:num w:numId="16">
    <w:abstractNumId w:val="24"/>
  </w:num>
  <w:num w:numId="17">
    <w:abstractNumId w:val="17"/>
  </w:num>
  <w:num w:numId="18">
    <w:abstractNumId w:val="7"/>
  </w:num>
  <w:num w:numId="19">
    <w:abstractNumId w:val="4"/>
  </w:num>
  <w:num w:numId="20">
    <w:abstractNumId w:val="11"/>
  </w:num>
  <w:num w:numId="21">
    <w:abstractNumId w:val="31"/>
  </w:num>
  <w:num w:numId="22">
    <w:abstractNumId w:val="20"/>
  </w:num>
  <w:num w:numId="23">
    <w:abstractNumId w:val="34"/>
  </w:num>
  <w:num w:numId="24">
    <w:abstractNumId w:val="19"/>
  </w:num>
  <w:num w:numId="25">
    <w:abstractNumId w:val="44"/>
  </w:num>
  <w:num w:numId="26">
    <w:abstractNumId w:val="36"/>
  </w:num>
  <w:num w:numId="27">
    <w:abstractNumId w:val="0"/>
  </w:num>
  <w:num w:numId="28">
    <w:abstractNumId w:val="46"/>
  </w:num>
  <w:num w:numId="29">
    <w:abstractNumId w:val="9"/>
  </w:num>
  <w:num w:numId="30">
    <w:abstractNumId w:val="45"/>
  </w:num>
  <w:num w:numId="31">
    <w:abstractNumId w:val="18"/>
  </w:num>
  <w:num w:numId="32">
    <w:abstractNumId w:val="23"/>
  </w:num>
  <w:num w:numId="33">
    <w:abstractNumId w:val="5"/>
  </w:num>
  <w:num w:numId="34">
    <w:abstractNumId w:val="30"/>
  </w:num>
  <w:num w:numId="35">
    <w:abstractNumId w:val="37"/>
  </w:num>
  <w:num w:numId="36">
    <w:abstractNumId w:val="3"/>
  </w:num>
  <w:num w:numId="37">
    <w:abstractNumId w:val="43"/>
  </w:num>
  <w:num w:numId="38">
    <w:abstractNumId w:val="14"/>
  </w:num>
  <w:num w:numId="39">
    <w:abstractNumId w:val="35"/>
  </w:num>
  <w:num w:numId="40">
    <w:abstractNumId w:val="2"/>
  </w:num>
  <w:num w:numId="41">
    <w:abstractNumId w:val="13"/>
  </w:num>
  <w:num w:numId="42">
    <w:abstractNumId w:val="12"/>
  </w:num>
  <w:num w:numId="43">
    <w:abstractNumId w:val="39"/>
  </w:num>
  <w:num w:numId="44">
    <w:abstractNumId w:val="15"/>
  </w:num>
  <w:num w:numId="45">
    <w:abstractNumId w:val="1"/>
  </w:num>
  <w:num w:numId="46">
    <w:abstractNumId w:val="41"/>
  </w:num>
  <w:num w:numId="47">
    <w:abstractNumId w:val="25"/>
  </w:num>
  <w:num w:numId="48">
    <w:abstractNumId w:val="49"/>
  </w:num>
  <w:num w:numId="49">
    <w:abstractNumId w:val="16"/>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EE8"/>
    <w:rsid w:val="000463A0"/>
    <w:rsid w:val="00067E81"/>
    <w:rsid w:val="00087FCA"/>
    <w:rsid w:val="00117E7F"/>
    <w:rsid w:val="00165BE2"/>
    <w:rsid w:val="00266202"/>
    <w:rsid w:val="00291ABE"/>
    <w:rsid w:val="002D24DD"/>
    <w:rsid w:val="002E0FC4"/>
    <w:rsid w:val="003C507E"/>
    <w:rsid w:val="003E674F"/>
    <w:rsid w:val="00471D25"/>
    <w:rsid w:val="004A3870"/>
    <w:rsid w:val="005E552A"/>
    <w:rsid w:val="005F2494"/>
    <w:rsid w:val="005F410F"/>
    <w:rsid w:val="006423C9"/>
    <w:rsid w:val="0065086E"/>
    <w:rsid w:val="006F6C21"/>
    <w:rsid w:val="00743189"/>
    <w:rsid w:val="007C6859"/>
    <w:rsid w:val="008C5DC6"/>
    <w:rsid w:val="00907242"/>
    <w:rsid w:val="009A598E"/>
    <w:rsid w:val="009B2CFC"/>
    <w:rsid w:val="00AA35F5"/>
    <w:rsid w:val="00B41EE8"/>
    <w:rsid w:val="00CF5D1A"/>
    <w:rsid w:val="00D66B48"/>
    <w:rsid w:val="00D70AF7"/>
    <w:rsid w:val="00D8471D"/>
    <w:rsid w:val="00DB590D"/>
    <w:rsid w:val="00DF5EAA"/>
    <w:rsid w:val="00F753D0"/>
    <w:rsid w:val="00FB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39D68"/>
  <w15:chartTrackingRefBased/>
  <w15:docId w15:val="{C5BCD785-D6A8-488D-AEF9-91B8DE45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41EE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B41EE8"/>
    <w:pPr>
      <w:ind w:left="940"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1EE8"/>
    <w:rPr>
      <w:rFonts w:ascii="Arial" w:eastAsia="Arial" w:hAnsi="Arial" w:cs="Arial"/>
      <w:b/>
      <w:bCs/>
      <w:sz w:val="24"/>
      <w:szCs w:val="24"/>
      <w:u w:val="single" w:color="000000"/>
    </w:rPr>
  </w:style>
  <w:style w:type="paragraph" w:styleId="BodyText">
    <w:name w:val="Body Text"/>
    <w:basedOn w:val="Normal"/>
    <w:link w:val="BodyTextChar"/>
    <w:uiPriority w:val="1"/>
    <w:qFormat/>
    <w:rsid w:val="00B41EE8"/>
    <w:rPr>
      <w:sz w:val="24"/>
      <w:szCs w:val="24"/>
    </w:rPr>
  </w:style>
  <w:style w:type="character" w:customStyle="1" w:styleId="BodyTextChar">
    <w:name w:val="Body Text Char"/>
    <w:basedOn w:val="DefaultParagraphFont"/>
    <w:link w:val="BodyText"/>
    <w:uiPriority w:val="1"/>
    <w:rsid w:val="00B41EE8"/>
    <w:rPr>
      <w:rFonts w:ascii="Arial" w:eastAsia="Arial" w:hAnsi="Arial" w:cs="Arial"/>
      <w:sz w:val="24"/>
      <w:szCs w:val="24"/>
    </w:rPr>
  </w:style>
  <w:style w:type="paragraph" w:styleId="ListParagraph">
    <w:name w:val="List Paragraph"/>
    <w:basedOn w:val="Normal"/>
    <w:uiPriority w:val="34"/>
    <w:qFormat/>
    <w:rsid w:val="00B41EE8"/>
    <w:pPr>
      <w:ind w:left="2380" w:hanging="360"/>
    </w:pPr>
  </w:style>
  <w:style w:type="paragraph" w:customStyle="1" w:styleId="TableParagraph">
    <w:name w:val="Table Paragraph"/>
    <w:basedOn w:val="Normal"/>
    <w:uiPriority w:val="1"/>
    <w:qFormat/>
    <w:rsid w:val="00B41EE8"/>
  </w:style>
  <w:style w:type="paragraph" w:styleId="BodyTextIndent">
    <w:name w:val="Body Text Indent"/>
    <w:basedOn w:val="Normal"/>
    <w:link w:val="BodyTextIndentChar"/>
    <w:uiPriority w:val="99"/>
    <w:semiHidden/>
    <w:unhideWhenUsed/>
    <w:rsid w:val="006F6C21"/>
    <w:pPr>
      <w:spacing w:after="120"/>
      <w:ind w:left="360"/>
    </w:pPr>
  </w:style>
  <w:style w:type="character" w:customStyle="1" w:styleId="BodyTextIndentChar">
    <w:name w:val="Body Text Indent Char"/>
    <w:basedOn w:val="DefaultParagraphFont"/>
    <w:link w:val="BodyTextIndent"/>
    <w:uiPriority w:val="99"/>
    <w:semiHidden/>
    <w:rsid w:val="006F6C21"/>
    <w:rPr>
      <w:rFonts w:ascii="Arial" w:eastAsia="Arial" w:hAnsi="Arial" w:cs="Arial"/>
    </w:rPr>
  </w:style>
  <w:style w:type="paragraph" w:styleId="Header">
    <w:name w:val="header"/>
    <w:basedOn w:val="Normal"/>
    <w:link w:val="HeaderChar"/>
    <w:uiPriority w:val="99"/>
    <w:unhideWhenUsed/>
    <w:rsid w:val="007C6859"/>
    <w:pPr>
      <w:tabs>
        <w:tab w:val="center" w:pos="4680"/>
        <w:tab w:val="right" w:pos="9360"/>
      </w:tabs>
    </w:pPr>
  </w:style>
  <w:style w:type="character" w:customStyle="1" w:styleId="HeaderChar">
    <w:name w:val="Header Char"/>
    <w:basedOn w:val="DefaultParagraphFont"/>
    <w:link w:val="Header"/>
    <w:uiPriority w:val="99"/>
    <w:rsid w:val="007C6859"/>
    <w:rPr>
      <w:rFonts w:ascii="Arial" w:eastAsia="Arial" w:hAnsi="Arial" w:cs="Arial"/>
    </w:rPr>
  </w:style>
  <w:style w:type="paragraph" w:styleId="Footer">
    <w:name w:val="footer"/>
    <w:basedOn w:val="Normal"/>
    <w:link w:val="FooterChar"/>
    <w:uiPriority w:val="99"/>
    <w:unhideWhenUsed/>
    <w:rsid w:val="007C6859"/>
    <w:pPr>
      <w:tabs>
        <w:tab w:val="center" w:pos="4680"/>
        <w:tab w:val="right" w:pos="9360"/>
      </w:tabs>
    </w:pPr>
  </w:style>
  <w:style w:type="character" w:customStyle="1" w:styleId="FooterChar">
    <w:name w:val="Footer Char"/>
    <w:basedOn w:val="DefaultParagraphFont"/>
    <w:link w:val="Footer"/>
    <w:uiPriority w:val="99"/>
    <w:rsid w:val="007C685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adingyououtdo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03DC2-4F46-4766-8ABF-58B563B0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21</Pages>
  <Words>5706</Words>
  <Characters>32525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 Rankin</dc:creator>
  <cp:keywords/>
  <dc:description/>
  <cp:lastModifiedBy>Kami Rankin</cp:lastModifiedBy>
  <cp:revision>5</cp:revision>
  <dcterms:created xsi:type="dcterms:W3CDTF">2023-05-24T12:01:00Z</dcterms:created>
  <dcterms:modified xsi:type="dcterms:W3CDTF">2023-05-31T12:36:00Z</dcterms:modified>
</cp:coreProperties>
</file>